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334" w:rsidRPr="004D2596" w:rsidRDefault="00222334" w:rsidP="00222334">
      <w:pPr>
        <w:spacing w:after="0" w:line="240" w:lineRule="auto"/>
        <w:jc w:val="right"/>
        <w:rPr>
          <w:rFonts w:ascii="Times New Roman" w:eastAsia="Calibri" w:hAnsi="Times New Roman" w:cs="Times New Roman"/>
          <w:b/>
          <w:sz w:val="24"/>
          <w:szCs w:val="24"/>
        </w:rPr>
      </w:pPr>
      <w:r w:rsidRPr="004D2596">
        <w:rPr>
          <w:rFonts w:ascii="Times New Roman" w:eastAsia="Calibri" w:hAnsi="Times New Roman" w:cs="Times New Roman"/>
          <w:b/>
          <w:sz w:val="24"/>
          <w:szCs w:val="24"/>
        </w:rPr>
        <w:t>Приложение к основно</w:t>
      </w:r>
      <w:r>
        <w:rPr>
          <w:rFonts w:ascii="Times New Roman" w:eastAsia="Calibri" w:hAnsi="Times New Roman" w:cs="Times New Roman"/>
          <w:b/>
          <w:sz w:val="24"/>
          <w:szCs w:val="24"/>
        </w:rPr>
        <w:t>й общеобразовательной программе</w:t>
      </w:r>
    </w:p>
    <w:p w:rsidR="00222334" w:rsidRDefault="00222334" w:rsidP="00222334">
      <w:pPr>
        <w:spacing w:after="0" w:line="240" w:lineRule="auto"/>
        <w:jc w:val="right"/>
        <w:rPr>
          <w:rFonts w:ascii="Times New Roman" w:eastAsia="Calibri" w:hAnsi="Times New Roman" w:cs="Times New Roman"/>
          <w:b/>
          <w:sz w:val="24"/>
          <w:szCs w:val="24"/>
        </w:rPr>
      </w:pPr>
      <w:r w:rsidRPr="004D2596">
        <w:rPr>
          <w:rFonts w:ascii="Times New Roman" w:eastAsia="Calibri" w:hAnsi="Times New Roman" w:cs="Times New Roman"/>
          <w:b/>
          <w:sz w:val="24"/>
          <w:szCs w:val="24"/>
        </w:rPr>
        <w:t>среднего общего образования</w:t>
      </w:r>
    </w:p>
    <w:p w:rsidR="00222334" w:rsidRPr="004D2596" w:rsidRDefault="00222334" w:rsidP="00222334">
      <w:pPr>
        <w:spacing w:after="0" w:line="240" w:lineRule="auto"/>
        <w:jc w:val="right"/>
        <w:rPr>
          <w:rFonts w:ascii="Times New Roman" w:eastAsia="Calibri" w:hAnsi="Times New Roman" w:cs="Times New Roman"/>
          <w:b/>
          <w:sz w:val="24"/>
          <w:szCs w:val="24"/>
        </w:rPr>
      </w:pPr>
    </w:p>
    <w:p w:rsidR="00760205" w:rsidRPr="00FD6173" w:rsidRDefault="00760205" w:rsidP="00760205">
      <w:pPr>
        <w:spacing w:after="0" w:line="408" w:lineRule="auto"/>
        <w:ind w:left="120"/>
        <w:jc w:val="center"/>
        <w:rPr>
          <w:rFonts w:ascii="Calibri" w:eastAsia="Calibri" w:hAnsi="Calibri" w:cs="Times New Roman"/>
        </w:rPr>
      </w:pPr>
      <w:r w:rsidRPr="00FD6173">
        <w:rPr>
          <w:rFonts w:ascii="Times New Roman" w:eastAsia="Calibri" w:hAnsi="Times New Roman" w:cs="Times New Roman"/>
          <w:b/>
          <w:sz w:val="28"/>
        </w:rPr>
        <w:t>МИНИСТЕРСТВО ПРОСВЕЩЕНИЯ РОССИЙСКОЙ ФЕДЕРАЦИИ</w:t>
      </w:r>
    </w:p>
    <w:p w:rsidR="00760205" w:rsidRPr="00FD6173" w:rsidRDefault="00760205" w:rsidP="00760205">
      <w:pPr>
        <w:spacing w:after="0" w:line="408" w:lineRule="auto"/>
        <w:ind w:left="120"/>
        <w:jc w:val="center"/>
        <w:rPr>
          <w:rFonts w:ascii="Calibri" w:eastAsia="Calibri" w:hAnsi="Calibri" w:cs="Times New Roman"/>
        </w:rPr>
      </w:pPr>
      <w:r w:rsidRPr="00FD6173">
        <w:rPr>
          <w:rFonts w:ascii="Times New Roman" w:eastAsia="Calibri" w:hAnsi="Times New Roman" w:cs="Times New Roman"/>
          <w:b/>
          <w:sz w:val="28"/>
        </w:rPr>
        <w:t xml:space="preserve">‌Министерство образования Белгородской области‌‌ </w:t>
      </w:r>
    </w:p>
    <w:p w:rsidR="00760205" w:rsidRPr="00FD6173" w:rsidRDefault="00760205" w:rsidP="00760205">
      <w:pPr>
        <w:spacing w:after="0" w:line="408" w:lineRule="auto"/>
        <w:ind w:left="120"/>
        <w:jc w:val="center"/>
        <w:rPr>
          <w:rFonts w:ascii="Times New Roman" w:eastAsia="Calibri" w:hAnsi="Times New Roman" w:cs="Times New Roman"/>
          <w:b/>
          <w:sz w:val="28"/>
        </w:rPr>
      </w:pPr>
      <w:r w:rsidRPr="00FD6173">
        <w:rPr>
          <w:rFonts w:ascii="Times New Roman" w:eastAsia="Calibri" w:hAnsi="Times New Roman" w:cs="Times New Roman"/>
          <w:b/>
          <w:sz w:val="28"/>
        </w:rPr>
        <w:t>‌Управление образования администрации</w:t>
      </w:r>
    </w:p>
    <w:p w:rsidR="00760205" w:rsidRPr="00FD6173" w:rsidRDefault="00760205" w:rsidP="00760205">
      <w:pPr>
        <w:spacing w:after="0" w:line="408" w:lineRule="auto"/>
        <w:ind w:left="120"/>
        <w:jc w:val="center"/>
        <w:rPr>
          <w:rFonts w:ascii="Calibri" w:eastAsia="Calibri" w:hAnsi="Calibri" w:cs="Times New Roman"/>
        </w:rPr>
      </w:pPr>
      <w:r w:rsidRPr="00FD6173">
        <w:rPr>
          <w:rFonts w:ascii="Times New Roman" w:eastAsia="Calibri" w:hAnsi="Times New Roman" w:cs="Times New Roman"/>
          <w:b/>
          <w:sz w:val="28"/>
        </w:rPr>
        <w:t xml:space="preserve"> </w:t>
      </w:r>
      <w:proofErr w:type="spellStart"/>
      <w:r w:rsidRPr="00FD6173">
        <w:rPr>
          <w:rFonts w:ascii="Times New Roman" w:eastAsia="Calibri" w:hAnsi="Times New Roman" w:cs="Times New Roman"/>
          <w:b/>
          <w:sz w:val="28"/>
        </w:rPr>
        <w:t>Старооскольского</w:t>
      </w:r>
      <w:proofErr w:type="spellEnd"/>
      <w:r w:rsidRPr="00FD6173">
        <w:rPr>
          <w:rFonts w:ascii="Times New Roman" w:eastAsia="Calibri" w:hAnsi="Times New Roman" w:cs="Times New Roman"/>
          <w:b/>
          <w:sz w:val="28"/>
        </w:rPr>
        <w:t xml:space="preserve"> городского округа‌</w:t>
      </w:r>
      <w:r w:rsidRPr="00FD6173">
        <w:rPr>
          <w:rFonts w:ascii="Times New Roman" w:eastAsia="Calibri" w:hAnsi="Times New Roman" w:cs="Times New Roman"/>
          <w:sz w:val="28"/>
        </w:rPr>
        <w:t>​</w:t>
      </w:r>
    </w:p>
    <w:p w:rsidR="00760205" w:rsidRPr="00FD6173" w:rsidRDefault="00760205" w:rsidP="00760205">
      <w:pPr>
        <w:spacing w:after="0" w:line="408" w:lineRule="auto"/>
        <w:ind w:left="120"/>
        <w:jc w:val="center"/>
        <w:rPr>
          <w:rFonts w:ascii="Calibri" w:eastAsia="Calibri" w:hAnsi="Calibri" w:cs="Times New Roman"/>
        </w:rPr>
      </w:pPr>
      <w:r w:rsidRPr="00FD6173">
        <w:rPr>
          <w:rFonts w:ascii="Times New Roman" w:eastAsia="Calibri" w:hAnsi="Times New Roman" w:cs="Times New Roman"/>
          <w:b/>
          <w:sz w:val="28"/>
        </w:rPr>
        <w:t>МБОУ «СОШ № 36»</w:t>
      </w:r>
    </w:p>
    <w:p w:rsidR="00760205" w:rsidRPr="00FD6173" w:rsidRDefault="00760205" w:rsidP="00760205">
      <w:pPr>
        <w:spacing w:after="0"/>
        <w:ind w:left="120"/>
        <w:rPr>
          <w:rFonts w:ascii="Calibri" w:eastAsia="Calibri" w:hAnsi="Calibri" w:cs="Times New Roman"/>
        </w:rPr>
      </w:pPr>
    </w:p>
    <w:p w:rsidR="00760205" w:rsidRPr="00FD6173" w:rsidRDefault="00760205" w:rsidP="00760205">
      <w:pPr>
        <w:spacing w:after="0"/>
        <w:ind w:left="120"/>
        <w:rPr>
          <w:rFonts w:ascii="Calibri" w:eastAsia="Calibri" w:hAnsi="Calibri" w:cs="Times New Roman"/>
        </w:rPr>
      </w:pPr>
    </w:p>
    <w:p w:rsidR="00760205" w:rsidRPr="00FD6173" w:rsidRDefault="00760205" w:rsidP="00760205">
      <w:pPr>
        <w:spacing w:after="0"/>
        <w:rPr>
          <w:rFonts w:ascii="Calibri" w:eastAsia="Calibri" w:hAnsi="Calibri" w:cs="Times New Roman"/>
        </w:rPr>
      </w:pPr>
    </w:p>
    <w:p w:rsidR="00760205" w:rsidRPr="00FD6173" w:rsidRDefault="00760205" w:rsidP="00760205">
      <w:pPr>
        <w:spacing w:after="0"/>
        <w:ind w:left="120"/>
        <w:rPr>
          <w:rFonts w:ascii="Calibri" w:eastAsia="Calibri" w:hAnsi="Calibri" w:cs="Times New Roman"/>
        </w:rPr>
      </w:pPr>
      <w:r w:rsidRPr="00FD6173">
        <w:rPr>
          <w:rFonts w:ascii="Times New Roman" w:eastAsia="Calibri" w:hAnsi="Times New Roman" w:cs="Times New Roman"/>
          <w:sz w:val="28"/>
        </w:rPr>
        <w:t>‌</w:t>
      </w:r>
    </w:p>
    <w:p w:rsidR="00760205" w:rsidRPr="00FD6173" w:rsidRDefault="00760205" w:rsidP="00760205">
      <w:pPr>
        <w:spacing w:after="0"/>
        <w:ind w:left="120"/>
        <w:rPr>
          <w:rFonts w:ascii="Calibri" w:eastAsia="Calibri" w:hAnsi="Calibri" w:cs="Times New Roman"/>
        </w:rPr>
      </w:pPr>
    </w:p>
    <w:p w:rsidR="00760205" w:rsidRPr="00FD6173" w:rsidRDefault="00760205" w:rsidP="00760205">
      <w:pPr>
        <w:spacing w:after="0"/>
        <w:ind w:left="120"/>
        <w:rPr>
          <w:rFonts w:ascii="Calibri" w:eastAsia="Calibri" w:hAnsi="Calibri" w:cs="Times New Roman"/>
        </w:rPr>
      </w:pPr>
    </w:p>
    <w:p w:rsidR="00760205" w:rsidRPr="00FD6173" w:rsidRDefault="00760205" w:rsidP="00760205">
      <w:pPr>
        <w:spacing w:after="0" w:line="408" w:lineRule="auto"/>
        <w:ind w:left="120"/>
        <w:jc w:val="center"/>
        <w:rPr>
          <w:rFonts w:ascii="Calibri" w:eastAsia="Calibri" w:hAnsi="Calibri" w:cs="Times New Roman"/>
        </w:rPr>
      </w:pPr>
      <w:r w:rsidRPr="00FD6173">
        <w:rPr>
          <w:rFonts w:ascii="Times New Roman" w:eastAsia="Calibri" w:hAnsi="Times New Roman" w:cs="Times New Roman"/>
          <w:b/>
          <w:sz w:val="28"/>
        </w:rPr>
        <w:t>РАБОЧАЯ ПРОГРАММА</w:t>
      </w:r>
    </w:p>
    <w:p w:rsidR="00760205" w:rsidRPr="004D2596" w:rsidRDefault="00760205" w:rsidP="00760205">
      <w:pPr>
        <w:spacing w:after="0" w:line="408" w:lineRule="auto"/>
        <w:ind w:left="120"/>
        <w:jc w:val="center"/>
        <w:rPr>
          <w:rFonts w:ascii="Calibri" w:eastAsia="Calibri" w:hAnsi="Calibri" w:cs="Times New Roman"/>
        </w:rPr>
      </w:pPr>
      <w:r w:rsidRPr="004D2596">
        <w:rPr>
          <w:rFonts w:ascii="Times New Roman" w:eastAsia="Calibri" w:hAnsi="Times New Roman" w:cs="Times New Roman"/>
          <w:color w:val="000000"/>
          <w:sz w:val="28"/>
        </w:rPr>
        <w:t>(</w:t>
      </w:r>
      <w:r w:rsidRPr="00760205">
        <w:rPr>
          <w:rFonts w:ascii="Times New Roman" w:eastAsia="Calibri" w:hAnsi="Times New Roman" w:cs="Times New Roman"/>
          <w:color w:val="000000"/>
          <w:sz w:val="28"/>
          <w:lang w:val="en-US"/>
        </w:rPr>
        <w:t>ID</w:t>
      </w:r>
      <w:r w:rsidRPr="004D2596">
        <w:rPr>
          <w:rFonts w:ascii="Times New Roman" w:eastAsia="Calibri" w:hAnsi="Times New Roman" w:cs="Times New Roman"/>
          <w:color w:val="000000"/>
          <w:sz w:val="28"/>
        </w:rPr>
        <w:t xml:space="preserve"> 497355)</w:t>
      </w:r>
    </w:p>
    <w:p w:rsidR="00760205" w:rsidRPr="004D2596" w:rsidRDefault="00760205" w:rsidP="00760205">
      <w:pPr>
        <w:spacing w:after="0"/>
        <w:ind w:left="120"/>
        <w:jc w:val="center"/>
        <w:rPr>
          <w:rFonts w:ascii="Calibri" w:eastAsia="Calibri" w:hAnsi="Calibri" w:cs="Times New Roman"/>
        </w:rPr>
      </w:pPr>
    </w:p>
    <w:p w:rsidR="00760205" w:rsidRPr="00760205" w:rsidRDefault="00760205" w:rsidP="00760205">
      <w:pPr>
        <w:spacing w:after="0" w:line="408" w:lineRule="auto"/>
        <w:ind w:left="120"/>
        <w:jc w:val="center"/>
        <w:rPr>
          <w:rFonts w:ascii="Calibri" w:eastAsia="Calibri" w:hAnsi="Calibri" w:cs="Times New Roman"/>
        </w:rPr>
      </w:pPr>
      <w:r w:rsidRPr="00760205">
        <w:rPr>
          <w:rFonts w:ascii="Times New Roman" w:eastAsia="Calibri" w:hAnsi="Times New Roman" w:cs="Times New Roman"/>
          <w:b/>
          <w:color w:val="000000"/>
          <w:sz w:val="28"/>
        </w:rPr>
        <w:t>учебного предмета «Геометрия. Базовый уровень»</w:t>
      </w:r>
    </w:p>
    <w:p w:rsidR="00760205" w:rsidRPr="00FD6173" w:rsidRDefault="00760205" w:rsidP="00760205">
      <w:pPr>
        <w:spacing w:after="0" w:line="408" w:lineRule="auto"/>
        <w:ind w:left="120"/>
        <w:jc w:val="center"/>
        <w:rPr>
          <w:rFonts w:ascii="Calibri" w:eastAsia="Calibri" w:hAnsi="Calibri" w:cs="Times New Roman"/>
        </w:rPr>
      </w:pPr>
      <w:r w:rsidRPr="00FD6173">
        <w:rPr>
          <w:rFonts w:ascii="Times New Roman" w:eastAsia="Calibri" w:hAnsi="Times New Roman" w:cs="Times New Roman"/>
          <w:sz w:val="28"/>
        </w:rPr>
        <w:t xml:space="preserve">для обучающихся </w:t>
      </w:r>
      <w:r>
        <w:rPr>
          <w:rFonts w:ascii="Times New Roman" w:eastAsia="Calibri" w:hAnsi="Times New Roman" w:cs="Times New Roman"/>
          <w:sz w:val="28"/>
        </w:rPr>
        <w:t>10</w:t>
      </w:r>
      <w:r w:rsidRPr="00FD6173">
        <w:rPr>
          <w:rFonts w:ascii="Times New Roman" w:eastAsia="Calibri" w:hAnsi="Times New Roman" w:cs="Times New Roman"/>
          <w:sz w:val="28"/>
        </w:rPr>
        <w:t xml:space="preserve"> – </w:t>
      </w:r>
      <w:r>
        <w:rPr>
          <w:rFonts w:ascii="Times New Roman" w:eastAsia="Calibri" w:hAnsi="Times New Roman" w:cs="Times New Roman"/>
          <w:sz w:val="28"/>
        </w:rPr>
        <w:t>11</w:t>
      </w:r>
      <w:r w:rsidRPr="00FD6173">
        <w:rPr>
          <w:rFonts w:ascii="Times New Roman" w:eastAsia="Calibri" w:hAnsi="Times New Roman" w:cs="Times New Roman"/>
          <w:sz w:val="28"/>
        </w:rPr>
        <w:t xml:space="preserve"> классов </w:t>
      </w:r>
    </w:p>
    <w:p w:rsidR="00760205" w:rsidRPr="00FD6173" w:rsidRDefault="00760205" w:rsidP="00760205">
      <w:pPr>
        <w:spacing w:after="0"/>
        <w:ind w:left="120"/>
        <w:jc w:val="center"/>
        <w:rPr>
          <w:rFonts w:ascii="Calibri" w:eastAsia="Calibri" w:hAnsi="Calibri" w:cs="Times New Roman"/>
        </w:rPr>
      </w:pPr>
    </w:p>
    <w:p w:rsidR="00760205" w:rsidRPr="00FD6173" w:rsidRDefault="00760205" w:rsidP="00760205">
      <w:pPr>
        <w:spacing w:after="0"/>
        <w:ind w:left="120"/>
        <w:jc w:val="center"/>
        <w:rPr>
          <w:rFonts w:ascii="Calibri" w:eastAsia="Calibri" w:hAnsi="Calibri" w:cs="Times New Roman"/>
        </w:rPr>
      </w:pPr>
    </w:p>
    <w:p w:rsidR="00760205" w:rsidRPr="00FD6173" w:rsidRDefault="00760205" w:rsidP="00760205">
      <w:pPr>
        <w:spacing w:after="0"/>
        <w:ind w:left="120"/>
        <w:jc w:val="center"/>
        <w:rPr>
          <w:rFonts w:ascii="Calibri" w:eastAsia="Calibri" w:hAnsi="Calibri" w:cs="Times New Roman"/>
        </w:rPr>
      </w:pPr>
    </w:p>
    <w:p w:rsidR="00760205" w:rsidRDefault="00760205" w:rsidP="00760205">
      <w:pPr>
        <w:spacing w:after="0"/>
        <w:ind w:left="120"/>
        <w:jc w:val="center"/>
        <w:rPr>
          <w:rFonts w:ascii="Calibri" w:eastAsia="Calibri" w:hAnsi="Calibri" w:cs="Times New Roman"/>
        </w:rPr>
      </w:pPr>
    </w:p>
    <w:p w:rsidR="00760205" w:rsidRDefault="00760205" w:rsidP="00760205">
      <w:pPr>
        <w:spacing w:after="0"/>
        <w:ind w:left="120"/>
        <w:jc w:val="center"/>
        <w:rPr>
          <w:rFonts w:ascii="Calibri" w:eastAsia="Calibri" w:hAnsi="Calibri" w:cs="Times New Roman"/>
        </w:rPr>
      </w:pPr>
    </w:p>
    <w:p w:rsidR="00760205" w:rsidRDefault="00760205" w:rsidP="00760205">
      <w:pPr>
        <w:spacing w:after="0"/>
        <w:ind w:left="120"/>
        <w:jc w:val="center"/>
        <w:rPr>
          <w:rFonts w:ascii="Calibri" w:eastAsia="Calibri" w:hAnsi="Calibri" w:cs="Times New Roman"/>
        </w:rPr>
      </w:pPr>
    </w:p>
    <w:p w:rsidR="00760205" w:rsidRPr="00FD6173" w:rsidRDefault="00760205" w:rsidP="00760205">
      <w:pPr>
        <w:spacing w:after="0"/>
        <w:ind w:left="120"/>
        <w:jc w:val="center"/>
        <w:rPr>
          <w:rFonts w:ascii="Calibri" w:eastAsia="Calibri" w:hAnsi="Calibri" w:cs="Times New Roman"/>
        </w:rPr>
      </w:pPr>
    </w:p>
    <w:p w:rsidR="00760205" w:rsidRPr="00FD6173" w:rsidRDefault="00760205" w:rsidP="00760205">
      <w:pPr>
        <w:spacing w:after="0"/>
        <w:ind w:left="120"/>
        <w:jc w:val="center"/>
        <w:rPr>
          <w:rFonts w:ascii="Calibri" w:eastAsia="Calibri" w:hAnsi="Calibri" w:cs="Times New Roman"/>
        </w:rPr>
      </w:pPr>
    </w:p>
    <w:p w:rsidR="00760205" w:rsidRPr="00FD6173" w:rsidRDefault="00760205" w:rsidP="00760205">
      <w:pPr>
        <w:spacing w:after="0"/>
        <w:ind w:left="120"/>
        <w:jc w:val="center"/>
        <w:rPr>
          <w:rFonts w:ascii="Calibri" w:eastAsia="Calibri" w:hAnsi="Calibri" w:cs="Times New Roman"/>
        </w:rPr>
      </w:pPr>
    </w:p>
    <w:p w:rsidR="00760205" w:rsidRDefault="00760205" w:rsidP="00760205">
      <w:pPr>
        <w:spacing w:after="0"/>
        <w:ind w:left="120"/>
        <w:jc w:val="center"/>
        <w:rPr>
          <w:rFonts w:ascii="Calibri" w:eastAsia="Calibri" w:hAnsi="Calibri" w:cs="Times New Roman"/>
        </w:rPr>
      </w:pPr>
    </w:p>
    <w:p w:rsidR="00E44205" w:rsidRPr="00FD6173" w:rsidRDefault="00E44205" w:rsidP="00760205">
      <w:pPr>
        <w:spacing w:after="0"/>
        <w:ind w:left="120"/>
        <w:jc w:val="center"/>
        <w:rPr>
          <w:rFonts w:ascii="Calibri" w:eastAsia="Calibri" w:hAnsi="Calibri" w:cs="Times New Roman"/>
        </w:rPr>
      </w:pPr>
    </w:p>
    <w:p w:rsidR="00760205" w:rsidRPr="00FD6173" w:rsidRDefault="00760205" w:rsidP="00760205">
      <w:pPr>
        <w:spacing w:after="0"/>
        <w:ind w:left="120"/>
        <w:jc w:val="center"/>
        <w:rPr>
          <w:rFonts w:ascii="Calibri" w:eastAsia="Calibri" w:hAnsi="Calibri" w:cs="Times New Roman"/>
        </w:rPr>
      </w:pPr>
    </w:p>
    <w:p w:rsidR="00760205" w:rsidRPr="00FD6173" w:rsidRDefault="00760205" w:rsidP="00760205">
      <w:pPr>
        <w:spacing w:after="0"/>
        <w:ind w:left="120"/>
        <w:jc w:val="center"/>
        <w:rPr>
          <w:rFonts w:ascii="Calibri" w:eastAsia="Calibri" w:hAnsi="Calibri" w:cs="Times New Roman"/>
        </w:rPr>
      </w:pPr>
    </w:p>
    <w:p w:rsidR="00760205" w:rsidRPr="00FD6173" w:rsidRDefault="00760205" w:rsidP="00760205">
      <w:pPr>
        <w:spacing w:after="0"/>
        <w:ind w:left="120"/>
        <w:jc w:val="center"/>
        <w:rPr>
          <w:rFonts w:ascii="Calibri" w:eastAsia="Calibri" w:hAnsi="Calibri" w:cs="Times New Roman"/>
        </w:rPr>
      </w:pPr>
    </w:p>
    <w:p w:rsidR="00760205" w:rsidRPr="00FD6173" w:rsidRDefault="00760205" w:rsidP="00760205">
      <w:pPr>
        <w:spacing w:after="0"/>
        <w:ind w:left="120"/>
        <w:jc w:val="center"/>
        <w:rPr>
          <w:rFonts w:ascii="Calibri" w:eastAsia="Calibri" w:hAnsi="Calibri" w:cs="Times New Roman"/>
        </w:rPr>
      </w:pPr>
    </w:p>
    <w:p w:rsidR="00760205" w:rsidRPr="00FD6173" w:rsidRDefault="00760205" w:rsidP="00760205">
      <w:pPr>
        <w:spacing w:after="0"/>
        <w:rPr>
          <w:rFonts w:ascii="Calibri" w:eastAsia="Calibri" w:hAnsi="Calibri" w:cs="Times New Roman"/>
        </w:rPr>
      </w:pPr>
    </w:p>
    <w:p w:rsidR="00760205" w:rsidRPr="00FD6173" w:rsidRDefault="00760205" w:rsidP="00760205">
      <w:pPr>
        <w:spacing w:after="0"/>
        <w:rPr>
          <w:rFonts w:ascii="Calibri" w:eastAsia="Calibri" w:hAnsi="Calibri" w:cs="Times New Roman"/>
        </w:rPr>
      </w:pPr>
    </w:p>
    <w:p w:rsidR="00760205" w:rsidRDefault="00760205" w:rsidP="00760205">
      <w:pPr>
        <w:spacing w:after="0"/>
        <w:jc w:val="center"/>
        <w:rPr>
          <w:rFonts w:ascii="Times New Roman" w:eastAsia="Calibri" w:hAnsi="Times New Roman" w:cs="Times New Roman"/>
          <w:sz w:val="28"/>
        </w:rPr>
      </w:pPr>
      <w:r w:rsidRPr="00FD6173">
        <w:rPr>
          <w:rFonts w:ascii="Times New Roman" w:eastAsia="Calibri" w:hAnsi="Times New Roman" w:cs="Times New Roman"/>
          <w:b/>
          <w:sz w:val="28"/>
        </w:rPr>
        <w:t>Старый Оскол ‌ 2023‌</w:t>
      </w:r>
      <w:r w:rsidRPr="00FD6173">
        <w:rPr>
          <w:rFonts w:ascii="Times New Roman" w:eastAsia="Calibri" w:hAnsi="Times New Roman" w:cs="Times New Roman"/>
          <w:sz w:val="28"/>
        </w:rPr>
        <w:t>​</w:t>
      </w:r>
    </w:p>
    <w:p w:rsidR="00760205" w:rsidRPr="00800E45" w:rsidRDefault="00B979D4" w:rsidP="00E67F91">
      <w:pPr>
        <w:spacing w:line="240" w:lineRule="auto"/>
        <w:jc w:val="center"/>
        <w:rPr>
          <w:rFonts w:ascii="Calibri" w:eastAsia="Calibri" w:hAnsi="Calibri" w:cs="Times New Roman"/>
          <w:sz w:val="24"/>
          <w:szCs w:val="24"/>
        </w:rPr>
      </w:pPr>
      <w:r>
        <w:rPr>
          <w:rFonts w:ascii="Times New Roman" w:eastAsia="Calibri" w:hAnsi="Times New Roman" w:cs="Times New Roman"/>
          <w:noProof/>
          <w:sz w:val="28"/>
          <w:lang w:eastAsia="ru-RU"/>
        </w:rPr>
        <mc:AlternateContent>
          <mc:Choice Requires="wps">
            <w:drawing>
              <wp:anchor distT="0" distB="0" distL="114300" distR="114300" simplePos="0" relativeHeight="251660288" behindDoc="0" locked="0" layoutInCell="1" allowOverlap="1" wp14:anchorId="21BD4D13" wp14:editId="76429962">
                <wp:simplePos x="0" y="0"/>
                <wp:positionH relativeFrom="column">
                  <wp:posOffset>5835015</wp:posOffset>
                </wp:positionH>
                <wp:positionV relativeFrom="paragraph">
                  <wp:posOffset>224155</wp:posOffset>
                </wp:positionV>
                <wp:extent cx="190500" cy="266700"/>
                <wp:effectExtent l="0" t="0" r="19050" b="19050"/>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190500" cy="266700"/>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2" o:spid="_x0000_s1026" style="position:absolute;margin-left:459.45pt;margin-top:17.65pt;width:15pt;height:21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" fillcolor="white [3212]" strokecolor="white [3212]" strokeweight="2pt"/>
            </w:pict>
          </mc:Fallback>
        </mc:AlternateContent>
      </w:r>
      <w:r w:rsidR="00760205">
        <w:rPr>
          <w:rFonts w:ascii="Times New Roman" w:eastAsia="Calibri" w:hAnsi="Times New Roman" w:cs="Times New Roman"/>
          <w:sz w:val="28"/>
        </w:rPr>
        <w:br w:type="page"/>
      </w:r>
      <w:r w:rsidR="00760205" w:rsidRPr="00800E45">
        <w:rPr>
          <w:rFonts w:ascii="Times New Roman" w:eastAsia="Calibri" w:hAnsi="Times New Roman" w:cs="Times New Roman"/>
          <w:b/>
          <w:color w:val="000000"/>
          <w:sz w:val="24"/>
          <w:szCs w:val="24"/>
        </w:rPr>
        <w:lastRenderedPageBreak/>
        <w:t>ПОЯСНИТЕЛЬНАЯ ЗАПИСКА</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800E45">
        <w:rPr>
          <w:rFonts w:ascii="Times New Roman" w:eastAsia="Calibri" w:hAnsi="Times New Roman" w:cs="Times New Roman"/>
          <w:color w:val="000000"/>
          <w:sz w:val="24"/>
          <w:szCs w:val="24"/>
        </w:rPr>
        <w:t>обучающихся</w:t>
      </w:r>
      <w:proofErr w:type="gramEnd"/>
      <w:r w:rsidRPr="00800E45">
        <w:rPr>
          <w:rFonts w:ascii="Times New Roman" w:eastAsia="Calibri" w:hAnsi="Times New Roman" w:cs="Times New Roman"/>
          <w:color w:val="000000"/>
          <w:sz w:val="24"/>
          <w:szCs w:val="24"/>
        </w:rPr>
        <w:t xml:space="preserve">. </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left="120"/>
        <w:jc w:val="center"/>
        <w:rPr>
          <w:rFonts w:ascii="Calibri" w:eastAsia="Calibri" w:hAnsi="Calibri" w:cs="Times New Roman"/>
          <w:sz w:val="24"/>
          <w:szCs w:val="24"/>
        </w:rPr>
      </w:pPr>
      <w:r w:rsidRPr="00800E45">
        <w:rPr>
          <w:rFonts w:ascii="Times New Roman" w:eastAsia="Calibri" w:hAnsi="Times New Roman" w:cs="Times New Roman"/>
          <w:b/>
          <w:color w:val="000000"/>
          <w:sz w:val="24"/>
          <w:szCs w:val="24"/>
        </w:rPr>
        <w:t>ЦЕЛИ ИЗУЧЕНИЯ УЧЕБНОГО КУРСА</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Важность учебного курса геометрии на уровне среднего общего образования обусловлена практической значимостью </w:t>
      </w:r>
      <w:proofErr w:type="spellStart"/>
      <w:r w:rsidRPr="00800E45">
        <w:rPr>
          <w:rFonts w:ascii="Times New Roman" w:eastAsia="Calibri" w:hAnsi="Times New Roman" w:cs="Times New Roman"/>
          <w:color w:val="000000"/>
          <w:sz w:val="24"/>
          <w:szCs w:val="24"/>
        </w:rPr>
        <w:t>метапредметных</w:t>
      </w:r>
      <w:proofErr w:type="spellEnd"/>
      <w:r w:rsidRPr="00800E45">
        <w:rPr>
          <w:rFonts w:ascii="Times New Roman" w:eastAsia="Calibri" w:hAnsi="Times New Roman" w:cs="Times New Roman"/>
          <w:color w:val="000000"/>
          <w:sz w:val="24"/>
          <w:szCs w:val="24"/>
        </w:rPr>
        <w:t xml:space="preserve"> и предметных результатов обучения </w:t>
      </w:r>
      <w:proofErr w:type="gramStart"/>
      <w:r w:rsidRPr="00800E45">
        <w:rPr>
          <w:rFonts w:ascii="Times New Roman" w:eastAsia="Calibri" w:hAnsi="Times New Roman" w:cs="Times New Roman"/>
          <w:color w:val="000000"/>
          <w:sz w:val="24"/>
          <w:szCs w:val="24"/>
        </w:rPr>
        <w:t>геометрии</w:t>
      </w:r>
      <w:proofErr w:type="gramEnd"/>
      <w:r w:rsidRPr="00800E45">
        <w:rPr>
          <w:rFonts w:ascii="Times New Roman" w:eastAsia="Calibri" w:hAnsi="Times New Roman" w:cs="Times New Roman"/>
          <w:color w:val="000000"/>
          <w:sz w:val="24"/>
          <w:szCs w:val="24"/>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800E45">
        <w:rPr>
          <w:rFonts w:ascii="Times New Roman" w:eastAsia="Calibri" w:hAnsi="Times New Roman" w:cs="Times New Roman"/>
          <w:color w:val="000000"/>
          <w:sz w:val="24"/>
          <w:szCs w:val="24"/>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800E45">
        <w:rPr>
          <w:rFonts w:ascii="Times New Roman" w:eastAsia="Calibri" w:hAnsi="Times New Roman" w:cs="Times New Roman"/>
          <w:color w:val="000000"/>
          <w:sz w:val="24"/>
          <w:szCs w:val="24"/>
        </w:rPr>
        <w:t>естественно-научной</w:t>
      </w:r>
      <w:proofErr w:type="gramEnd"/>
      <w:r w:rsidRPr="00800E45">
        <w:rPr>
          <w:rFonts w:ascii="Times New Roman" w:eastAsia="Calibri" w:hAnsi="Times New Roman" w:cs="Times New Roman"/>
          <w:color w:val="000000"/>
          <w:sz w:val="24"/>
          <w:szCs w:val="24"/>
        </w:rPr>
        <w:t xml:space="preserve"> направленности, так и гуманитарной. </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Логическое мышление, формируемое при изучении </w:t>
      </w:r>
      <w:proofErr w:type="gramStart"/>
      <w:r w:rsidRPr="00800E45">
        <w:rPr>
          <w:rFonts w:ascii="Times New Roman" w:eastAsia="Calibri" w:hAnsi="Times New Roman" w:cs="Times New Roman"/>
          <w:color w:val="000000"/>
          <w:sz w:val="24"/>
          <w:szCs w:val="24"/>
        </w:rPr>
        <w:t>обучающимися</w:t>
      </w:r>
      <w:proofErr w:type="gramEnd"/>
      <w:r w:rsidRPr="00800E45">
        <w:rPr>
          <w:rFonts w:ascii="Times New Roman" w:eastAsia="Calibri" w:hAnsi="Times New Roman" w:cs="Times New Roman"/>
          <w:color w:val="000000"/>
          <w:sz w:val="24"/>
          <w:szCs w:val="24"/>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800E45">
        <w:rPr>
          <w:rFonts w:ascii="Times New Roman" w:eastAsia="Calibri" w:hAnsi="Times New Roman" w:cs="Times New Roman"/>
          <w:color w:val="000000"/>
          <w:sz w:val="24"/>
          <w:szCs w:val="24"/>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760205" w:rsidRPr="00800E45" w:rsidRDefault="00760205" w:rsidP="00E67F91">
      <w:pPr>
        <w:spacing w:after="0" w:line="240" w:lineRule="auto"/>
        <w:ind w:firstLine="600"/>
        <w:jc w:val="both"/>
        <w:rPr>
          <w:rFonts w:ascii="Times New Roman" w:eastAsia="Calibri" w:hAnsi="Times New Roman" w:cs="Times New Roman"/>
          <w:color w:val="000000"/>
          <w:sz w:val="24"/>
          <w:szCs w:val="24"/>
        </w:rPr>
      </w:pPr>
      <w:r w:rsidRPr="00800E45">
        <w:rPr>
          <w:rFonts w:ascii="Times New Roman" w:eastAsia="Calibri" w:hAnsi="Times New Roman" w:cs="Times New Roman"/>
          <w:color w:val="000000"/>
          <w:sz w:val="24"/>
          <w:szCs w:val="24"/>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w:t>
      </w:r>
      <w:r w:rsidRPr="00800E45">
        <w:rPr>
          <w:rFonts w:ascii="Times New Roman" w:eastAsia="Calibri" w:hAnsi="Times New Roman" w:cs="Times New Roman"/>
          <w:color w:val="000000"/>
          <w:sz w:val="24"/>
          <w:szCs w:val="24"/>
        </w:rPr>
        <w:lastRenderedPageBreak/>
        <w:t>более глубоко, если в дальнейшем возникнет необходимость в геометрических знаниях в профессиональной деятельности.</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760205" w:rsidRPr="00800E45" w:rsidRDefault="00760205" w:rsidP="00E67F91">
      <w:pPr>
        <w:numPr>
          <w:ilvl w:val="0"/>
          <w:numId w:val="14"/>
        </w:numPr>
        <w:spacing w:after="0" w:line="240" w:lineRule="auto"/>
        <w:ind w:left="0" w:firstLine="207"/>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формирование представления о геометрии как части мировой культуры и осознание её взаимосвязи с окружающим миром;</w:t>
      </w:r>
    </w:p>
    <w:p w:rsidR="00760205" w:rsidRPr="00800E45" w:rsidRDefault="00760205" w:rsidP="00E67F91">
      <w:pPr>
        <w:numPr>
          <w:ilvl w:val="0"/>
          <w:numId w:val="14"/>
        </w:numPr>
        <w:spacing w:after="0" w:line="240" w:lineRule="auto"/>
        <w:ind w:left="0" w:firstLine="207"/>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760205" w:rsidRPr="00800E45" w:rsidRDefault="00760205" w:rsidP="00E67F91">
      <w:pPr>
        <w:numPr>
          <w:ilvl w:val="0"/>
          <w:numId w:val="14"/>
        </w:numPr>
        <w:spacing w:after="0" w:line="240" w:lineRule="auto"/>
        <w:ind w:left="0" w:firstLine="207"/>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формирование умения распознавать на чертежах, моделях и в реальном мире многогранники и тела вращения; </w:t>
      </w:r>
    </w:p>
    <w:p w:rsidR="00760205" w:rsidRPr="00800E45" w:rsidRDefault="00760205" w:rsidP="00E67F91">
      <w:pPr>
        <w:numPr>
          <w:ilvl w:val="0"/>
          <w:numId w:val="14"/>
        </w:numPr>
        <w:spacing w:after="0" w:line="240" w:lineRule="auto"/>
        <w:ind w:left="0" w:firstLine="207"/>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овладение методами решения задач на построения на изображениях пространственных фигур; </w:t>
      </w:r>
    </w:p>
    <w:p w:rsidR="00760205" w:rsidRPr="00800E45" w:rsidRDefault="00760205" w:rsidP="00E67F91">
      <w:pPr>
        <w:numPr>
          <w:ilvl w:val="0"/>
          <w:numId w:val="14"/>
        </w:numPr>
        <w:spacing w:after="0" w:line="240" w:lineRule="auto"/>
        <w:ind w:left="0" w:firstLine="207"/>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формирование умения оперировать основными понятиями о многогранниках и телах вращения и их основными свойствами;</w:t>
      </w:r>
    </w:p>
    <w:p w:rsidR="00760205" w:rsidRPr="00800E45" w:rsidRDefault="00760205" w:rsidP="00E67F91">
      <w:pPr>
        <w:numPr>
          <w:ilvl w:val="0"/>
          <w:numId w:val="14"/>
        </w:numPr>
        <w:spacing w:after="0" w:line="240" w:lineRule="auto"/>
        <w:ind w:left="0" w:firstLine="207"/>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760205" w:rsidRPr="00800E45" w:rsidRDefault="00760205" w:rsidP="00E67F91">
      <w:pPr>
        <w:numPr>
          <w:ilvl w:val="0"/>
          <w:numId w:val="14"/>
        </w:numPr>
        <w:spacing w:after="0" w:line="240" w:lineRule="auto"/>
        <w:ind w:left="0" w:firstLine="207"/>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760205" w:rsidRPr="00800E45" w:rsidRDefault="00760205" w:rsidP="00E67F91">
      <w:pPr>
        <w:numPr>
          <w:ilvl w:val="0"/>
          <w:numId w:val="14"/>
        </w:numPr>
        <w:spacing w:after="0" w:line="240" w:lineRule="auto"/>
        <w:ind w:left="0" w:firstLine="207"/>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left="120"/>
        <w:jc w:val="center"/>
        <w:rPr>
          <w:rFonts w:ascii="Calibri" w:eastAsia="Calibri" w:hAnsi="Calibri" w:cs="Times New Roman"/>
          <w:sz w:val="24"/>
          <w:szCs w:val="24"/>
        </w:rPr>
      </w:pPr>
      <w:bookmarkStart w:id="0" w:name="_Toc118726595"/>
      <w:bookmarkEnd w:id="0"/>
      <w:r w:rsidRPr="00800E45">
        <w:rPr>
          <w:rFonts w:ascii="Times New Roman" w:eastAsia="Calibri" w:hAnsi="Times New Roman" w:cs="Times New Roman"/>
          <w:b/>
          <w:color w:val="000000"/>
          <w:sz w:val="24"/>
          <w:szCs w:val="24"/>
        </w:rPr>
        <w:t>МЕСТО УЧЕБНОГО КУРСА В УЧЕБНОМ ПЛАНЕ</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На изучение геометрии отводится 2 часа в неделю в 10 классе и 1 час в неделю в 11 классе, всего за два года обучения - 102 учебных часа.</w:t>
      </w:r>
    </w:p>
    <w:p w:rsidR="00E67F91" w:rsidRDefault="00E67F91" w:rsidP="00E67F91">
      <w:pPr>
        <w:spacing w:after="0" w:line="240" w:lineRule="auto"/>
        <w:ind w:left="120"/>
        <w:jc w:val="center"/>
        <w:rPr>
          <w:rFonts w:ascii="Times New Roman" w:eastAsia="Calibri" w:hAnsi="Times New Roman" w:cs="Times New Roman"/>
          <w:b/>
          <w:color w:val="000000"/>
          <w:sz w:val="24"/>
          <w:szCs w:val="24"/>
        </w:rPr>
      </w:pPr>
      <w:bookmarkStart w:id="1" w:name="block-3485353"/>
      <w:bookmarkStart w:id="2" w:name="_Toc118726599"/>
      <w:bookmarkEnd w:id="1"/>
      <w:bookmarkEnd w:id="2"/>
    </w:p>
    <w:p w:rsidR="00E67F91" w:rsidRDefault="00E67F91" w:rsidP="00E67F91">
      <w:pPr>
        <w:spacing w:after="0" w:line="240" w:lineRule="auto"/>
        <w:ind w:left="120"/>
        <w:jc w:val="center"/>
        <w:rPr>
          <w:rFonts w:ascii="Times New Roman" w:eastAsia="Calibri" w:hAnsi="Times New Roman" w:cs="Times New Roman"/>
          <w:b/>
          <w:color w:val="000000"/>
          <w:sz w:val="24"/>
          <w:szCs w:val="24"/>
        </w:rPr>
      </w:pPr>
    </w:p>
    <w:p w:rsidR="00E67F91" w:rsidRDefault="00E67F91" w:rsidP="00E67F91">
      <w:pPr>
        <w:spacing w:after="0" w:line="240" w:lineRule="auto"/>
        <w:ind w:left="120"/>
        <w:jc w:val="center"/>
        <w:rPr>
          <w:rFonts w:ascii="Times New Roman" w:eastAsia="Calibri" w:hAnsi="Times New Roman" w:cs="Times New Roman"/>
          <w:b/>
          <w:color w:val="000000"/>
          <w:sz w:val="24"/>
          <w:szCs w:val="24"/>
        </w:rPr>
      </w:pPr>
    </w:p>
    <w:p w:rsidR="00760205" w:rsidRPr="00800E45" w:rsidRDefault="00760205" w:rsidP="00E67F91">
      <w:pPr>
        <w:spacing w:after="0" w:line="240" w:lineRule="auto"/>
        <w:ind w:left="120"/>
        <w:jc w:val="center"/>
        <w:rPr>
          <w:rFonts w:ascii="Calibri" w:eastAsia="Calibri" w:hAnsi="Calibri" w:cs="Times New Roman"/>
          <w:sz w:val="24"/>
          <w:szCs w:val="24"/>
        </w:rPr>
      </w:pPr>
      <w:r w:rsidRPr="00800E45">
        <w:rPr>
          <w:rFonts w:ascii="Times New Roman" w:eastAsia="Calibri" w:hAnsi="Times New Roman" w:cs="Times New Roman"/>
          <w:b/>
          <w:color w:val="000000"/>
          <w:sz w:val="24"/>
          <w:szCs w:val="24"/>
        </w:rPr>
        <w:t>СОДЕРЖАНИЕ УЧЕБНОГО КУРСА</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left="120"/>
        <w:jc w:val="both"/>
        <w:rPr>
          <w:rFonts w:ascii="Calibri" w:eastAsia="Calibri" w:hAnsi="Calibri" w:cs="Times New Roman"/>
          <w:sz w:val="24"/>
          <w:szCs w:val="24"/>
        </w:rPr>
      </w:pPr>
      <w:bookmarkStart w:id="3" w:name="_Toc118726600"/>
      <w:bookmarkEnd w:id="3"/>
      <w:r w:rsidRPr="00800E45">
        <w:rPr>
          <w:rFonts w:ascii="Times New Roman" w:eastAsia="Calibri" w:hAnsi="Times New Roman" w:cs="Times New Roman"/>
          <w:b/>
          <w:color w:val="000000"/>
          <w:sz w:val="24"/>
          <w:szCs w:val="24"/>
        </w:rPr>
        <w:t>10 КЛАСС</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Прямые и плоскости в пространстве</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Взаимное расположение </w:t>
      </w:r>
      <w:proofErr w:type="gramStart"/>
      <w:r w:rsidRPr="00800E45">
        <w:rPr>
          <w:rFonts w:ascii="Times New Roman" w:eastAsia="Calibri" w:hAnsi="Times New Roman" w:cs="Times New Roman"/>
          <w:color w:val="000000"/>
          <w:sz w:val="24"/>
          <w:szCs w:val="24"/>
        </w:rPr>
        <w:t>прямых</w:t>
      </w:r>
      <w:proofErr w:type="gramEnd"/>
      <w:r w:rsidRPr="00800E45">
        <w:rPr>
          <w:rFonts w:ascii="Times New Roman" w:eastAsia="Calibri" w:hAnsi="Times New Roman" w:cs="Times New Roman"/>
          <w:color w:val="000000"/>
          <w:sz w:val="24"/>
          <w:szCs w:val="24"/>
        </w:rPr>
        <w:t xml:space="preserve"> в пространстве: пересекающиеся, параллельные и скрещивающиеся прямые. </w:t>
      </w:r>
      <w:proofErr w:type="gramStart"/>
      <w:r w:rsidRPr="00800E45">
        <w:rPr>
          <w:rFonts w:ascii="Times New Roman" w:eastAsia="Calibri" w:hAnsi="Times New Roman" w:cs="Times New Roman"/>
          <w:color w:val="000000"/>
          <w:sz w:val="24"/>
          <w:szCs w:val="24"/>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800E45">
        <w:rPr>
          <w:rFonts w:ascii="Times New Roman" w:eastAsia="Calibri" w:hAnsi="Times New Roman" w:cs="Times New Roman"/>
          <w:color w:val="000000"/>
          <w:sz w:val="24"/>
          <w:szCs w:val="24"/>
        </w:rPr>
        <w:t xml:space="preserve"> Углы с </w:t>
      </w:r>
      <w:proofErr w:type="spellStart"/>
      <w:r w:rsidRPr="00800E45">
        <w:rPr>
          <w:rFonts w:ascii="Times New Roman" w:eastAsia="Calibri" w:hAnsi="Times New Roman" w:cs="Times New Roman"/>
          <w:color w:val="000000"/>
          <w:sz w:val="24"/>
          <w:szCs w:val="24"/>
        </w:rPr>
        <w:t>сонаправленными</w:t>
      </w:r>
      <w:proofErr w:type="spellEnd"/>
      <w:r w:rsidRPr="00800E45">
        <w:rPr>
          <w:rFonts w:ascii="Times New Roman" w:eastAsia="Calibri" w:hAnsi="Times New Roman" w:cs="Times New Roman"/>
          <w:color w:val="000000"/>
          <w:sz w:val="24"/>
          <w:szCs w:val="24"/>
        </w:rPr>
        <w:t xml:space="preserve"> сторонами; угол </w:t>
      </w:r>
      <w:proofErr w:type="gramStart"/>
      <w:r w:rsidRPr="00800E45">
        <w:rPr>
          <w:rFonts w:ascii="Times New Roman" w:eastAsia="Calibri" w:hAnsi="Times New Roman" w:cs="Times New Roman"/>
          <w:color w:val="000000"/>
          <w:sz w:val="24"/>
          <w:szCs w:val="24"/>
        </w:rPr>
        <w:t>между</w:t>
      </w:r>
      <w:proofErr w:type="gramEnd"/>
      <w:r w:rsidRPr="00800E45">
        <w:rPr>
          <w:rFonts w:ascii="Times New Roman" w:eastAsia="Calibri" w:hAnsi="Times New Roman" w:cs="Times New Roman"/>
          <w:color w:val="000000"/>
          <w:sz w:val="24"/>
          <w:szCs w:val="24"/>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Многогранники</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Понятие многогранника, основные элементы многогранника, выпуклые и невыпуклые многогранники; развёртка многогранника. Призма: </w:t>
      </w:r>
      <w:r w:rsidRPr="00800E45">
        <w:rPr>
          <w:rFonts w:ascii="Times New Roman" w:eastAsia="Calibri" w:hAnsi="Times New Roman" w:cs="Times New Roman"/>
          <w:i/>
          <w:color w:val="000000"/>
          <w:sz w:val="24"/>
          <w:szCs w:val="24"/>
          <w:lang w:val="en-US"/>
        </w:rPr>
        <w:t>n</w:t>
      </w:r>
      <w:r w:rsidRPr="00800E45">
        <w:rPr>
          <w:rFonts w:ascii="Times New Roman" w:eastAsia="Calibri" w:hAnsi="Times New Roman" w:cs="Times New Roman"/>
          <w:i/>
          <w:color w:val="000000"/>
          <w:sz w:val="24"/>
          <w:szCs w:val="24"/>
        </w:rPr>
        <w:t>-</w:t>
      </w:r>
      <w:r w:rsidRPr="00800E45">
        <w:rPr>
          <w:rFonts w:ascii="Times New Roman" w:eastAsia="Calibri" w:hAnsi="Times New Roman" w:cs="Times New Roman"/>
          <w:color w:val="000000"/>
          <w:sz w:val="24"/>
          <w:szCs w:val="24"/>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800E45">
        <w:rPr>
          <w:rFonts w:ascii="Times New Roman" w:eastAsia="Calibri" w:hAnsi="Times New Roman" w:cs="Times New Roman"/>
          <w:i/>
          <w:color w:val="000000"/>
          <w:sz w:val="24"/>
          <w:szCs w:val="24"/>
          <w:lang w:val="en-US"/>
        </w:rPr>
        <w:t>n</w:t>
      </w:r>
      <w:r w:rsidRPr="00800E45">
        <w:rPr>
          <w:rFonts w:ascii="Times New Roman" w:eastAsia="Calibri" w:hAnsi="Times New Roman" w:cs="Times New Roman"/>
          <w:color w:val="000000"/>
          <w:sz w:val="24"/>
          <w:szCs w:val="24"/>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Подобные тела в пространстве. Соотношения между площадями поверхностей, объёмами подобных тел.</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left="120"/>
        <w:jc w:val="both"/>
        <w:rPr>
          <w:rFonts w:ascii="Calibri" w:eastAsia="Calibri" w:hAnsi="Calibri" w:cs="Times New Roman"/>
          <w:sz w:val="24"/>
          <w:szCs w:val="24"/>
        </w:rPr>
      </w:pPr>
      <w:bookmarkStart w:id="4" w:name="_Toc118726601"/>
      <w:bookmarkEnd w:id="4"/>
      <w:r w:rsidRPr="00800E45">
        <w:rPr>
          <w:rFonts w:ascii="Times New Roman" w:eastAsia="Calibri" w:hAnsi="Times New Roman" w:cs="Times New Roman"/>
          <w:b/>
          <w:color w:val="000000"/>
          <w:sz w:val="24"/>
          <w:szCs w:val="24"/>
        </w:rPr>
        <w:t>11 КЛАСС</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Тела вращения</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Изображение тел вращения на плоскости. Развёртка цилиндра и конуса.</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Комбинации тел вращения и многогранников. Многогранник, описанный около сферы; сфера, вписанная в многогранник, или тело вращения.</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Подобные тела в пространстве. Соотношения между площадями поверхностей, объёмами подобных тел.</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Сечения цилиндра (параллельно и перпендикулярно оси), сечения конуса (параллельное основанию и проходящее через вершину), сечения шара.</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Векторы и координаты в пространстве</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760205" w:rsidRPr="00800E45" w:rsidRDefault="00760205" w:rsidP="00E67F91">
      <w:pPr>
        <w:spacing w:after="0" w:line="240" w:lineRule="auto"/>
        <w:rPr>
          <w:rFonts w:ascii="Calibri" w:eastAsia="Calibri" w:hAnsi="Calibri" w:cs="Times New Roman"/>
          <w:sz w:val="24"/>
          <w:szCs w:val="24"/>
        </w:rPr>
        <w:sectPr w:rsidR="00760205" w:rsidRPr="00800E45">
          <w:footerReference w:type="default" r:id="rId8"/>
          <w:pgSz w:w="11906" w:h="16383"/>
          <w:pgMar w:top="1134" w:right="850" w:bottom="1134" w:left="1701" w:header="720" w:footer="720" w:gutter="0"/>
          <w:cols w:space="720"/>
        </w:sectPr>
      </w:pPr>
    </w:p>
    <w:p w:rsidR="00760205" w:rsidRPr="00800E45" w:rsidRDefault="00760205" w:rsidP="00E67F91">
      <w:pPr>
        <w:spacing w:after="0" w:line="240" w:lineRule="auto"/>
        <w:ind w:left="120"/>
        <w:jc w:val="center"/>
        <w:rPr>
          <w:rFonts w:ascii="Calibri" w:eastAsia="Calibri" w:hAnsi="Calibri" w:cs="Times New Roman"/>
          <w:sz w:val="24"/>
          <w:szCs w:val="24"/>
        </w:rPr>
      </w:pPr>
      <w:bookmarkStart w:id="5" w:name="block-3485349"/>
      <w:bookmarkStart w:id="6" w:name="_Toc118726577"/>
      <w:bookmarkEnd w:id="5"/>
      <w:bookmarkEnd w:id="6"/>
      <w:r w:rsidRPr="00800E45">
        <w:rPr>
          <w:rFonts w:ascii="Times New Roman" w:eastAsia="Calibri" w:hAnsi="Times New Roman" w:cs="Times New Roman"/>
          <w:b/>
          <w:color w:val="000000"/>
          <w:sz w:val="24"/>
          <w:szCs w:val="24"/>
        </w:rPr>
        <w:lastRenderedPageBreak/>
        <w:t>ПЛАНИРУЕМЫЕ РЕЗУЛЬТАТЫ</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left="120"/>
        <w:jc w:val="both"/>
        <w:rPr>
          <w:rFonts w:ascii="Calibri" w:eastAsia="Calibri" w:hAnsi="Calibri" w:cs="Times New Roman"/>
          <w:sz w:val="24"/>
          <w:szCs w:val="24"/>
        </w:rPr>
      </w:pPr>
      <w:bookmarkStart w:id="7" w:name="_Toc118726578"/>
      <w:bookmarkEnd w:id="7"/>
      <w:r w:rsidRPr="00800E45">
        <w:rPr>
          <w:rFonts w:ascii="Times New Roman" w:eastAsia="Calibri" w:hAnsi="Times New Roman" w:cs="Times New Roman"/>
          <w:b/>
          <w:color w:val="000000"/>
          <w:sz w:val="24"/>
          <w:szCs w:val="24"/>
        </w:rPr>
        <w:t>ЛИЧНОСТНЫЕ РЕЗУЛЬТАТЫ</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Личностные результаты освоения программы учебного предмета «Математика» характеризуются:</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Гражданское воспитание:</w:t>
      </w:r>
    </w:p>
    <w:p w:rsidR="00760205" w:rsidRPr="00800E45" w:rsidRDefault="00760205" w:rsidP="00E67F91">
      <w:pPr>
        <w:spacing w:after="0" w:line="240" w:lineRule="auto"/>
        <w:ind w:firstLine="600"/>
        <w:jc w:val="both"/>
        <w:rPr>
          <w:rFonts w:ascii="Calibri" w:eastAsia="Calibri" w:hAnsi="Calibri" w:cs="Times New Roman"/>
          <w:sz w:val="24"/>
          <w:szCs w:val="24"/>
        </w:rPr>
      </w:pPr>
      <w:proofErr w:type="spellStart"/>
      <w:r w:rsidRPr="00800E45">
        <w:rPr>
          <w:rFonts w:ascii="Times New Roman" w:eastAsia="Calibri" w:hAnsi="Times New Roman" w:cs="Times New Roman"/>
          <w:color w:val="000000"/>
          <w:sz w:val="24"/>
          <w:szCs w:val="24"/>
        </w:rPr>
        <w:t>сформированностью</w:t>
      </w:r>
      <w:proofErr w:type="spellEnd"/>
      <w:r w:rsidRPr="00800E45">
        <w:rPr>
          <w:rFonts w:ascii="Times New Roman" w:eastAsia="Calibri"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Патриотическое воспитание:</w:t>
      </w:r>
    </w:p>
    <w:p w:rsidR="00760205" w:rsidRPr="00800E45" w:rsidRDefault="00760205" w:rsidP="00E67F91">
      <w:pPr>
        <w:shd w:val="clear" w:color="auto" w:fill="FFFFFF"/>
        <w:spacing w:after="0" w:line="240" w:lineRule="auto"/>
        <w:ind w:firstLine="600"/>
        <w:jc w:val="both"/>
        <w:rPr>
          <w:rFonts w:ascii="Calibri" w:eastAsia="Calibri" w:hAnsi="Calibri" w:cs="Times New Roman"/>
          <w:sz w:val="24"/>
          <w:szCs w:val="24"/>
        </w:rPr>
      </w:pPr>
      <w:proofErr w:type="spellStart"/>
      <w:r w:rsidRPr="00800E45">
        <w:rPr>
          <w:rFonts w:ascii="Times New Roman" w:eastAsia="Calibri" w:hAnsi="Times New Roman" w:cs="Times New Roman"/>
          <w:color w:val="000000"/>
          <w:sz w:val="24"/>
          <w:szCs w:val="24"/>
        </w:rPr>
        <w:t>сформированностью</w:t>
      </w:r>
      <w:proofErr w:type="spellEnd"/>
      <w:r w:rsidRPr="00800E45">
        <w:rPr>
          <w:rFonts w:ascii="Times New Roman" w:eastAsia="Calibri" w:hAnsi="Times New Roman" w:cs="Times New Roman"/>
          <w:color w:val="000000"/>
          <w:sz w:val="24"/>
          <w:szCs w:val="24"/>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Духовно-нравственного воспитания:</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осознанием духовных ценностей российского народа; </w:t>
      </w:r>
      <w:proofErr w:type="spellStart"/>
      <w:r w:rsidRPr="00800E45">
        <w:rPr>
          <w:rFonts w:ascii="Times New Roman" w:eastAsia="Calibri" w:hAnsi="Times New Roman" w:cs="Times New Roman"/>
          <w:color w:val="000000"/>
          <w:sz w:val="24"/>
          <w:szCs w:val="24"/>
        </w:rPr>
        <w:t>сформированностью</w:t>
      </w:r>
      <w:proofErr w:type="spellEnd"/>
      <w:r w:rsidRPr="00800E45">
        <w:rPr>
          <w:rFonts w:ascii="Times New Roman" w:eastAsia="Calibri" w:hAnsi="Times New Roman" w:cs="Times New Roman"/>
          <w:color w:val="000000"/>
          <w:sz w:val="24"/>
          <w:szCs w:val="24"/>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Эстетическое воспитание:</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Физическое воспитание:</w:t>
      </w:r>
    </w:p>
    <w:p w:rsidR="00760205" w:rsidRPr="00800E45" w:rsidRDefault="00760205" w:rsidP="00E67F91">
      <w:pPr>
        <w:spacing w:after="0" w:line="240" w:lineRule="auto"/>
        <w:ind w:firstLine="600"/>
        <w:jc w:val="both"/>
        <w:rPr>
          <w:rFonts w:ascii="Calibri" w:eastAsia="Calibri" w:hAnsi="Calibri" w:cs="Times New Roman"/>
          <w:sz w:val="24"/>
          <w:szCs w:val="24"/>
        </w:rPr>
      </w:pPr>
      <w:proofErr w:type="spellStart"/>
      <w:r w:rsidRPr="00800E45">
        <w:rPr>
          <w:rFonts w:ascii="Times New Roman" w:eastAsia="Calibri" w:hAnsi="Times New Roman" w:cs="Times New Roman"/>
          <w:color w:val="000000"/>
          <w:sz w:val="24"/>
          <w:szCs w:val="24"/>
        </w:rPr>
        <w:t>сформированностью</w:t>
      </w:r>
      <w:proofErr w:type="spellEnd"/>
      <w:r w:rsidRPr="00800E45">
        <w:rPr>
          <w:rFonts w:ascii="Times New Roman" w:eastAsia="Calibri" w:hAnsi="Times New Roman" w:cs="Times New Roman"/>
          <w:color w:val="000000"/>
          <w:sz w:val="24"/>
          <w:szCs w:val="24"/>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Трудовое воспитание:</w:t>
      </w:r>
    </w:p>
    <w:p w:rsidR="00760205" w:rsidRPr="00800E45" w:rsidRDefault="00760205" w:rsidP="00E67F91">
      <w:pPr>
        <w:spacing w:after="0" w:line="240" w:lineRule="auto"/>
        <w:ind w:firstLine="600"/>
        <w:jc w:val="both"/>
        <w:rPr>
          <w:rFonts w:ascii="Calibri" w:eastAsia="Calibri" w:hAnsi="Calibri" w:cs="Times New Roman"/>
          <w:sz w:val="24"/>
          <w:szCs w:val="24"/>
        </w:rPr>
      </w:pPr>
      <w:proofErr w:type="gramStart"/>
      <w:r w:rsidRPr="00800E45">
        <w:rPr>
          <w:rFonts w:ascii="Times New Roman" w:eastAsia="Calibri" w:hAnsi="Times New Roman" w:cs="Times New Roman"/>
          <w:color w:val="000000"/>
          <w:sz w:val="24"/>
          <w:szCs w:val="24"/>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Экологическое воспитание:</w:t>
      </w:r>
    </w:p>
    <w:p w:rsidR="00760205" w:rsidRPr="00800E45" w:rsidRDefault="00760205" w:rsidP="00E67F91">
      <w:pPr>
        <w:spacing w:after="0" w:line="240" w:lineRule="auto"/>
        <w:ind w:firstLine="600"/>
        <w:jc w:val="both"/>
        <w:rPr>
          <w:rFonts w:ascii="Calibri" w:eastAsia="Calibri" w:hAnsi="Calibri" w:cs="Times New Roman"/>
          <w:sz w:val="24"/>
          <w:szCs w:val="24"/>
        </w:rPr>
      </w:pPr>
      <w:proofErr w:type="spellStart"/>
      <w:r w:rsidRPr="00800E45">
        <w:rPr>
          <w:rFonts w:ascii="Times New Roman" w:eastAsia="Calibri" w:hAnsi="Times New Roman" w:cs="Times New Roman"/>
          <w:color w:val="000000"/>
          <w:sz w:val="24"/>
          <w:szCs w:val="24"/>
        </w:rPr>
        <w:t>сформированностью</w:t>
      </w:r>
      <w:proofErr w:type="spellEnd"/>
      <w:r w:rsidRPr="00800E45">
        <w:rPr>
          <w:rFonts w:ascii="Times New Roman" w:eastAsia="Calibri" w:hAnsi="Times New Roman" w:cs="Times New Roman"/>
          <w:color w:val="000000"/>
          <w:sz w:val="24"/>
          <w:szCs w:val="24"/>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Ценности научного познания:</w:t>
      </w:r>
      <w:r w:rsidRPr="00800E45">
        <w:rPr>
          <w:rFonts w:ascii="Times New Roman" w:eastAsia="Calibri" w:hAnsi="Times New Roman" w:cs="Times New Roman"/>
          <w:color w:val="000000"/>
          <w:sz w:val="24"/>
          <w:szCs w:val="24"/>
          <w:u w:val="single"/>
        </w:rPr>
        <w:t xml:space="preserve"> </w:t>
      </w:r>
    </w:p>
    <w:p w:rsidR="00760205" w:rsidRPr="00800E45" w:rsidRDefault="00760205" w:rsidP="00E67F91">
      <w:pPr>
        <w:spacing w:after="0" w:line="240" w:lineRule="auto"/>
        <w:ind w:firstLine="600"/>
        <w:jc w:val="both"/>
        <w:rPr>
          <w:rFonts w:ascii="Calibri" w:eastAsia="Calibri" w:hAnsi="Calibri" w:cs="Times New Roman"/>
          <w:sz w:val="24"/>
          <w:szCs w:val="24"/>
        </w:rPr>
      </w:pPr>
      <w:proofErr w:type="spellStart"/>
      <w:r w:rsidRPr="00800E45">
        <w:rPr>
          <w:rFonts w:ascii="Times New Roman" w:eastAsia="Calibri" w:hAnsi="Times New Roman" w:cs="Times New Roman"/>
          <w:color w:val="000000"/>
          <w:sz w:val="24"/>
          <w:szCs w:val="24"/>
        </w:rPr>
        <w:t>сформированностью</w:t>
      </w:r>
      <w:proofErr w:type="spellEnd"/>
      <w:r w:rsidRPr="00800E45">
        <w:rPr>
          <w:rFonts w:ascii="Times New Roman" w:eastAsia="Calibri"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w:t>
      </w:r>
      <w:r w:rsidRPr="00800E45">
        <w:rPr>
          <w:rFonts w:ascii="Times New Roman" w:eastAsia="Calibri" w:hAnsi="Times New Roman" w:cs="Times New Roman"/>
          <w:color w:val="000000"/>
          <w:sz w:val="24"/>
          <w:szCs w:val="24"/>
        </w:rPr>
        <w:lastRenderedPageBreak/>
        <w:t>мира; готовностью осуществлять проектную и исследовательскую деятельность индивидуально и в группе.</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left="12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МЕТАПРЕДМЕТНЫЕ РЕЗУЛЬТАТЫ</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firstLine="600"/>
        <w:jc w:val="both"/>
        <w:rPr>
          <w:rFonts w:ascii="Calibri" w:eastAsia="Calibri" w:hAnsi="Calibri" w:cs="Times New Roman"/>
          <w:sz w:val="24"/>
          <w:szCs w:val="24"/>
        </w:rPr>
      </w:pPr>
      <w:proofErr w:type="spellStart"/>
      <w:r w:rsidRPr="00800E45">
        <w:rPr>
          <w:rFonts w:ascii="Times New Roman" w:eastAsia="Calibri" w:hAnsi="Times New Roman" w:cs="Times New Roman"/>
          <w:color w:val="000000"/>
          <w:sz w:val="24"/>
          <w:szCs w:val="24"/>
        </w:rPr>
        <w:t>Метапредметные</w:t>
      </w:r>
      <w:proofErr w:type="spellEnd"/>
      <w:r w:rsidRPr="00800E45">
        <w:rPr>
          <w:rFonts w:ascii="Times New Roman" w:eastAsia="Calibri" w:hAnsi="Times New Roman" w:cs="Times New Roman"/>
          <w:color w:val="000000"/>
          <w:sz w:val="24"/>
          <w:szCs w:val="24"/>
        </w:rPr>
        <w:t xml:space="preserve"> результаты освоения программы учебного предмета «Математика» характеризуются овладением универсальными </w:t>
      </w:r>
      <w:r w:rsidRPr="00800E45">
        <w:rPr>
          <w:rFonts w:ascii="Times New Roman" w:eastAsia="Calibri" w:hAnsi="Times New Roman" w:cs="Times New Roman"/>
          <w:b/>
          <w:i/>
          <w:color w:val="000000"/>
          <w:sz w:val="24"/>
          <w:szCs w:val="24"/>
        </w:rPr>
        <w:t>познавательными</w:t>
      </w:r>
      <w:r w:rsidRPr="00800E45">
        <w:rPr>
          <w:rFonts w:ascii="Times New Roman" w:eastAsia="Calibri" w:hAnsi="Times New Roman" w:cs="Times New Roman"/>
          <w:i/>
          <w:color w:val="000000"/>
          <w:sz w:val="24"/>
          <w:szCs w:val="24"/>
        </w:rPr>
        <w:t xml:space="preserve"> действиями, универсальными коммуникативными действиями, универсальными регулятивными действиями.</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1) </w:t>
      </w:r>
      <w:r w:rsidRPr="00800E45">
        <w:rPr>
          <w:rFonts w:ascii="Times New Roman" w:eastAsia="Calibri" w:hAnsi="Times New Roman" w:cs="Times New Roman"/>
          <w:i/>
          <w:color w:val="000000"/>
          <w:sz w:val="24"/>
          <w:szCs w:val="24"/>
        </w:rPr>
        <w:t xml:space="preserve">Универсальные </w:t>
      </w:r>
      <w:r w:rsidRPr="00800E45">
        <w:rPr>
          <w:rFonts w:ascii="Times New Roman" w:eastAsia="Calibri" w:hAnsi="Times New Roman" w:cs="Times New Roman"/>
          <w:b/>
          <w:i/>
          <w:color w:val="000000"/>
          <w:sz w:val="24"/>
          <w:szCs w:val="24"/>
        </w:rPr>
        <w:t>познавательные</w:t>
      </w:r>
      <w:r w:rsidRPr="00800E45">
        <w:rPr>
          <w:rFonts w:ascii="Times New Roman" w:eastAsia="Calibri" w:hAnsi="Times New Roman" w:cs="Times New Roman"/>
          <w:i/>
          <w:color w:val="000000"/>
          <w:sz w:val="24"/>
          <w:szCs w:val="24"/>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800E45">
        <w:rPr>
          <w:rFonts w:ascii="Times New Roman" w:eastAsia="Calibri" w:hAnsi="Times New Roman" w:cs="Times New Roman"/>
          <w:color w:val="000000"/>
          <w:sz w:val="24"/>
          <w:szCs w:val="24"/>
        </w:rPr>
        <w:t>.</w:t>
      </w:r>
    </w:p>
    <w:p w:rsidR="00760205" w:rsidRPr="00800E45" w:rsidRDefault="00760205" w:rsidP="00E67F91">
      <w:pPr>
        <w:spacing w:after="0" w:line="240" w:lineRule="auto"/>
        <w:ind w:firstLine="600"/>
        <w:jc w:val="both"/>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Базовые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логические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действия</w:t>
      </w:r>
      <w:proofErr w:type="spellEnd"/>
      <w:r w:rsidRPr="00800E45">
        <w:rPr>
          <w:rFonts w:ascii="Times New Roman" w:eastAsia="Calibri" w:hAnsi="Times New Roman" w:cs="Times New Roman"/>
          <w:b/>
          <w:color w:val="000000"/>
          <w:sz w:val="24"/>
          <w:szCs w:val="24"/>
          <w:lang w:val="en-US"/>
        </w:rPr>
        <w:t>:</w:t>
      </w:r>
    </w:p>
    <w:p w:rsidR="00760205" w:rsidRPr="00800E45" w:rsidRDefault="00760205" w:rsidP="00E67F91">
      <w:pPr>
        <w:numPr>
          <w:ilvl w:val="0"/>
          <w:numId w:val="16"/>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60205" w:rsidRPr="00800E45" w:rsidRDefault="00760205" w:rsidP="00E67F91">
      <w:pPr>
        <w:numPr>
          <w:ilvl w:val="0"/>
          <w:numId w:val="16"/>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760205" w:rsidRPr="00800E45" w:rsidRDefault="00760205" w:rsidP="00E67F91">
      <w:pPr>
        <w:numPr>
          <w:ilvl w:val="0"/>
          <w:numId w:val="16"/>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760205" w:rsidRPr="00800E45" w:rsidRDefault="00760205" w:rsidP="00E67F91">
      <w:pPr>
        <w:numPr>
          <w:ilvl w:val="0"/>
          <w:numId w:val="16"/>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760205" w:rsidRPr="00800E45" w:rsidRDefault="00760205" w:rsidP="00E67F91">
      <w:pPr>
        <w:numPr>
          <w:ilvl w:val="0"/>
          <w:numId w:val="16"/>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800E45">
        <w:rPr>
          <w:rFonts w:ascii="Times New Roman" w:eastAsia="Calibri" w:hAnsi="Times New Roman" w:cs="Times New Roman"/>
          <w:color w:val="000000"/>
          <w:sz w:val="24"/>
          <w:szCs w:val="24"/>
        </w:rPr>
        <w:t>контрпримеры</w:t>
      </w:r>
      <w:proofErr w:type="spellEnd"/>
      <w:r w:rsidRPr="00800E45">
        <w:rPr>
          <w:rFonts w:ascii="Times New Roman" w:eastAsia="Calibri" w:hAnsi="Times New Roman" w:cs="Times New Roman"/>
          <w:color w:val="000000"/>
          <w:sz w:val="24"/>
          <w:szCs w:val="24"/>
        </w:rPr>
        <w:t>; обосновывать собственные суждения и выводы;</w:t>
      </w:r>
    </w:p>
    <w:p w:rsidR="00760205" w:rsidRPr="00800E45" w:rsidRDefault="00760205" w:rsidP="00E67F91">
      <w:pPr>
        <w:numPr>
          <w:ilvl w:val="0"/>
          <w:numId w:val="16"/>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60205" w:rsidRPr="00800E45" w:rsidRDefault="00760205" w:rsidP="00E67F91">
      <w:pPr>
        <w:spacing w:after="0" w:line="240" w:lineRule="auto"/>
        <w:ind w:firstLine="600"/>
        <w:jc w:val="both"/>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Базовые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исследовательские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действия</w:t>
      </w:r>
      <w:proofErr w:type="spellEnd"/>
      <w:r w:rsidRPr="00800E45">
        <w:rPr>
          <w:rFonts w:ascii="Times New Roman" w:eastAsia="Calibri" w:hAnsi="Times New Roman" w:cs="Times New Roman"/>
          <w:b/>
          <w:color w:val="000000"/>
          <w:sz w:val="24"/>
          <w:szCs w:val="24"/>
          <w:lang w:val="en-US"/>
        </w:rPr>
        <w:t>:</w:t>
      </w:r>
    </w:p>
    <w:p w:rsidR="00760205" w:rsidRPr="00800E45" w:rsidRDefault="00760205" w:rsidP="00E67F91">
      <w:pPr>
        <w:numPr>
          <w:ilvl w:val="0"/>
          <w:numId w:val="18"/>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760205" w:rsidRPr="00800E45" w:rsidRDefault="00760205" w:rsidP="00E67F91">
      <w:pPr>
        <w:numPr>
          <w:ilvl w:val="0"/>
          <w:numId w:val="18"/>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760205" w:rsidRPr="00800E45" w:rsidRDefault="00760205" w:rsidP="00E67F91">
      <w:pPr>
        <w:numPr>
          <w:ilvl w:val="0"/>
          <w:numId w:val="18"/>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60205" w:rsidRPr="00800E45" w:rsidRDefault="00760205" w:rsidP="00E67F91">
      <w:pPr>
        <w:numPr>
          <w:ilvl w:val="0"/>
          <w:numId w:val="18"/>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760205" w:rsidRPr="00800E45" w:rsidRDefault="00760205" w:rsidP="00E67F91">
      <w:pPr>
        <w:spacing w:after="0" w:line="240" w:lineRule="auto"/>
        <w:ind w:firstLine="600"/>
        <w:jc w:val="both"/>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Работа</w:t>
      </w:r>
      <w:proofErr w:type="spellEnd"/>
      <w:r w:rsidRPr="00800E45">
        <w:rPr>
          <w:rFonts w:ascii="Times New Roman" w:eastAsia="Calibri" w:hAnsi="Times New Roman" w:cs="Times New Roman"/>
          <w:b/>
          <w:color w:val="000000"/>
          <w:sz w:val="24"/>
          <w:szCs w:val="24"/>
          <w:lang w:val="en-US"/>
        </w:rPr>
        <w:t xml:space="preserve"> с </w:t>
      </w:r>
      <w:proofErr w:type="spellStart"/>
      <w:r w:rsidRPr="00800E45">
        <w:rPr>
          <w:rFonts w:ascii="Times New Roman" w:eastAsia="Calibri" w:hAnsi="Times New Roman" w:cs="Times New Roman"/>
          <w:b/>
          <w:color w:val="000000"/>
          <w:sz w:val="24"/>
          <w:szCs w:val="24"/>
          <w:lang w:val="en-US"/>
        </w:rPr>
        <w:t>информацией</w:t>
      </w:r>
      <w:proofErr w:type="spellEnd"/>
      <w:r w:rsidRPr="00800E45">
        <w:rPr>
          <w:rFonts w:ascii="Times New Roman" w:eastAsia="Calibri" w:hAnsi="Times New Roman" w:cs="Times New Roman"/>
          <w:b/>
          <w:color w:val="000000"/>
          <w:sz w:val="24"/>
          <w:szCs w:val="24"/>
          <w:lang w:val="en-US"/>
        </w:rPr>
        <w:t>:</w:t>
      </w:r>
    </w:p>
    <w:p w:rsidR="00760205" w:rsidRPr="00800E45" w:rsidRDefault="00760205" w:rsidP="00E67F91">
      <w:pPr>
        <w:numPr>
          <w:ilvl w:val="0"/>
          <w:numId w:val="20"/>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выявлять дефициты информации, данных, необходимых для ответа на вопрос и для решения задачи;</w:t>
      </w:r>
    </w:p>
    <w:p w:rsidR="00760205" w:rsidRPr="00800E45" w:rsidRDefault="00760205" w:rsidP="00E67F91">
      <w:pPr>
        <w:numPr>
          <w:ilvl w:val="0"/>
          <w:numId w:val="20"/>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760205" w:rsidRPr="00800E45" w:rsidRDefault="00760205" w:rsidP="00E67F91">
      <w:pPr>
        <w:numPr>
          <w:ilvl w:val="0"/>
          <w:numId w:val="20"/>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lastRenderedPageBreak/>
        <w:t>структурировать информацию, представлять её в различных формах, иллюстрировать графически;</w:t>
      </w:r>
    </w:p>
    <w:p w:rsidR="00760205" w:rsidRPr="00800E45" w:rsidRDefault="00760205" w:rsidP="00E67F91">
      <w:pPr>
        <w:numPr>
          <w:ilvl w:val="0"/>
          <w:numId w:val="20"/>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оценивать надёжность информации по самостоятельно сформулированным критериям.</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2) </w:t>
      </w:r>
      <w:r w:rsidRPr="00800E45">
        <w:rPr>
          <w:rFonts w:ascii="Times New Roman" w:eastAsia="Calibri" w:hAnsi="Times New Roman" w:cs="Times New Roman"/>
          <w:i/>
          <w:color w:val="000000"/>
          <w:sz w:val="24"/>
          <w:szCs w:val="24"/>
        </w:rPr>
        <w:t xml:space="preserve">Универсальные </w:t>
      </w:r>
      <w:r w:rsidRPr="00800E45">
        <w:rPr>
          <w:rFonts w:ascii="Times New Roman" w:eastAsia="Calibri" w:hAnsi="Times New Roman" w:cs="Times New Roman"/>
          <w:b/>
          <w:i/>
          <w:color w:val="000000"/>
          <w:sz w:val="24"/>
          <w:szCs w:val="24"/>
        </w:rPr>
        <w:t xml:space="preserve">коммуникативные </w:t>
      </w:r>
      <w:r w:rsidRPr="00800E45">
        <w:rPr>
          <w:rFonts w:ascii="Times New Roman" w:eastAsia="Calibri" w:hAnsi="Times New Roman" w:cs="Times New Roman"/>
          <w:i/>
          <w:color w:val="000000"/>
          <w:sz w:val="24"/>
          <w:szCs w:val="24"/>
        </w:rPr>
        <w:t xml:space="preserve">действия, обеспечивают </w:t>
      </w:r>
      <w:proofErr w:type="spellStart"/>
      <w:r w:rsidRPr="00800E45">
        <w:rPr>
          <w:rFonts w:ascii="Times New Roman" w:eastAsia="Calibri" w:hAnsi="Times New Roman" w:cs="Times New Roman"/>
          <w:i/>
          <w:color w:val="000000"/>
          <w:sz w:val="24"/>
          <w:szCs w:val="24"/>
        </w:rPr>
        <w:t>сформированность</w:t>
      </w:r>
      <w:proofErr w:type="spellEnd"/>
      <w:r w:rsidRPr="00800E45">
        <w:rPr>
          <w:rFonts w:ascii="Times New Roman" w:eastAsia="Calibri" w:hAnsi="Times New Roman" w:cs="Times New Roman"/>
          <w:i/>
          <w:color w:val="000000"/>
          <w:sz w:val="24"/>
          <w:szCs w:val="24"/>
        </w:rPr>
        <w:t xml:space="preserve"> социальных навыков обучающихся.</w:t>
      </w:r>
    </w:p>
    <w:p w:rsidR="00760205" w:rsidRPr="00800E45" w:rsidRDefault="00760205" w:rsidP="00E67F91">
      <w:pPr>
        <w:spacing w:after="0" w:line="240" w:lineRule="auto"/>
        <w:ind w:firstLine="600"/>
        <w:jc w:val="both"/>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Общение</w:t>
      </w:r>
      <w:proofErr w:type="spellEnd"/>
      <w:r w:rsidRPr="00800E45">
        <w:rPr>
          <w:rFonts w:ascii="Times New Roman" w:eastAsia="Calibri" w:hAnsi="Times New Roman" w:cs="Times New Roman"/>
          <w:b/>
          <w:color w:val="000000"/>
          <w:sz w:val="24"/>
          <w:szCs w:val="24"/>
          <w:lang w:val="en-US"/>
        </w:rPr>
        <w:t>:</w:t>
      </w:r>
    </w:p>
    <w:p w:rsidR="00760205" w:rsidRPr="00800E45" w:rsidRDefault="00760205" w:rsidP="00E67F91">
      <w:pPr>
        <w:numPr>
          <w:ilvl w:val="0"/>
          <w:numId w:val="22"/>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760205" w:rsidRPr="00800E45" w:rsidRDefault="00760205" w:rsidP="00E67F91">
      <w:pPr>
        <w:numPr>
          <w:ilvl w:val="0"/>
          <w:numId w:val="22"/>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60205" w:rsidRPr="00800E45" w:rsidRDefault="00760205" w:rsidP="00E67F91">
      <w:pPr>
        <w:numPr>
          <w:ilvl w:val="0"/>
          <w:numId w:val="22"/>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60205" w:rsidRPr="00800E45" w:rsidRDefault="00760205" w:rsidP="00E67F91">
      <w:pPr>
        <w:spacing w:after="0" w:line="240" w:lineRule="auto"/>
        <w:ind w:firstLine="600"/>
        <w:jc w:val="both"/>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Сотрудничество</w:t>
      </w:r>
      <w:proofErr w:type="spellEnd"/>
      <w:r w:rsidRPr="00800E45">
        <w:rPr>
          <w:rFonts w:ascii="Times New Roman" w:eastAsia="Calibri" w:hAnsi="Times New Roman" w:cs="Times New Roman"/>
          <w:b/>
          <w:color w:val="000000"/>
          <w:sz w:val="24"/>
          <w:szCs w:val="24"/>
          <w:lang w:val="en-US"/>
        </w:rPr>
        <w:t>:</w:t>
      </w:r>
    </w:p>
    <w:p w:rsidR="00760205" w:rsidRPr="00800E45" w:rsidRDefault="00760205" w:rsidP="00E67F91">
      <w:pPr>
        <w:numPr>
          <w:ilvl w:val="0"/>
          <w:numId w:val="24"/>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60205" w:rsidRPr="00800E45" w:rsidRDefault="00760205" w:rsidP="00E67F91">
      <w:pPr>
        <w:numPr>
          <w:ilvl w:val="0"/>
          <w:numId w:val="24"/>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3) </w:t>
      </w:r>
      <w:r w:rsidRPr="00800E45">
        <w:rPr>
          <w:rFonts w:ascii="Times New Roman" w:eastAsia="Calibri" w:hAnsi="Times New Roman" w:cs="Times New Roman"/>
          <w:i/>
          <w:color w:val="000000"/>
          <w:sz w:val="24"/>
          <w:szCs w:val="24"/>
        </w:rPr>
        <w:t xml:space="preserve">Универсальные </w:t>
      </w:r>
      <w:r w:rsidRPr="00800E45">
        <w:rPr>
          <w:rFonts w:ascii="Times New Roman" w:eastAsia="Calibri" w:hAnsi="Times New Roman" w:cs="Times New Roman"/>
          <w:b/>
          <w:i/>
          <w:color w:val="000000"/>
          <w:sz w:val="24"/>
          <w:szCs w:val="24"/>
        </w:rPr>
        <w:t xml:space="preserve">регулятивные </w:t>
      </w:r>
      <w:r w:rsidRPr="00800E45">
        <w:rPr>
          <w:rFonts w:ascii="Times New Roman" w:eastAsia="Calibri" w:hAnsi="Times New Roman" w:cs="Times New Roman"/>
          <w:i/>
          <w:color w:val="000000"/>
          <w:sz w:val="24"/>
          <w:szCs w:val="24"/>
        </w:rPr>
        <w:t>действия, обеспечивают формирование смысловых установок и жизненных навыков личности</w:t>
      </w:r>
      <w:r w:rsidRPr="00800E45">
        <w:rPr>
          <w:rFonts w:ascii="Times New Roman" w:eastAsia="Calibri" w:hAnsi="Times New Roman" w:cs="Times New Roman"/>
          <w:color w:val="000000"/>
          <w:sz w:val="24"/>
          <w:szCs w:val="24"/>
        </w:rPr>
        <w:t>.</w:t>
      </w:r>
    </w:p>
    <w:p w:rsidR="00760205" w:rsidRPr="00800E45" w:rsidRDefault="00760205" w:rsidP="00E67F91">
      <w:pPr>
        <w:spacing w:after="0" w:line="240" w:lineRule="auto"/>
        <w:ind w:firstLine="600"/>
        <w:jc w:val="both"/>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Самоорганизация</w:t>
      </w:r>
      <w:proofErr w:type="spellEnd"/>
      <w:r w:rsidRPr="00800E45">
        <w:rPr>
          <w:rFonts w:ascii="Times New Roman" w:eastAsia="Calibri" w:hAnsi="Times New Roman" w:cs="Times New Roman"/>
          <w:b/>
          <w:color w:val="000000"/>
          <w:sz w:val="24"/>
          <w:szCs w:val="24"/>
          <w:lang w:val="en-US"/>
        </w:rPr>
        <w:t>:</w:t>
      </w:r>
    </w:p>
    <w:p w:rsidR="00760205" w:rsidRPr="00800E45" w:rsidRDefault="00760205" w:rsidP="00E67F91">
      <w:pPr>
        <w:numPr>
          <w:ilvl w:val="0"/>
          <w:numId w:val="26"/>
        </w:numPr>
        <w:spacing w:after="0" w:line="240" w:lineRule="auto"/>
        <w:rPr>
          <w:rFonts w:ascii="Calibri" w:eastAsia="Calibri" w:hAnsi="Calibri" w:cs="Times New Roman"/>
          <w:sz w:val="24"/>
          <w:szCs w:val="24"/>
        </w:rPr>
      </w:pPr>
      <w:r w:rsidRPr="00800E45">
        <w:rPr>
          <w:rFonts w:ascii="Times New Roman" w:eastAsia="Calibri" w:hAnsi="Times New Roman" w:cs="Times New Roman"/>
          <w:color w:val="000000"/>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60205" w:rsidRPr="00800E45" w:rsidRDefault="00760205" w:rsidP="00E67F91">
      <w:pPr>
        <w:spacing w:after="0" w:line="240" w:lineRule="auto"/>
        <w:ind w:firstLine="600"/>
        <w:jc w:val="both"/>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Самоконтроль</w:t>
      </w:r>
      <w:proofErr w:type="spellEnd"/>
      <w:r w:rsidRPr="00800E45">
        <w:rPr>
          <w:rFonts w:ascii="Times New Roman" w:eastAsia="Calibri" w:hAnsi="Times New Roman" w:cs="Times New Roman"/>
          <w:b/>
          <w:color w:val="000000"/>
          <w:sz w:val="24"/>
          <w:szCs w:val="24"/>
          <w:lang w:val="en-US"/>
        </w:rPr>
        <w:t>:</w:t>
      </w:r>
    </w:p>
    <w:p w:rsidR="00760205" w:rsidRPr="00800E45" w:rsidRDefault="00760205" w:rsidP="00E67F91">
      <w:pPr>
        <w:numPr>
          <w:ilvl w:val="0"/>
          <w:numId w:val="28"/>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760205" w:rsidRPr="00800E45" w:rsidRDefault="00760205" w:rsidP="00E67F91">
      <w:pPr>
        <w:numPr>
          <w:ilvl w:val="0"/>
          <w:numId w:val="28"/>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760205" w:rsidRPr="00800E45" w:rsidRDefault="00760205" w:rsidP="00E67F91">
      <w:pPr>
        <w:numPr>
          <w:ilvl w:val="0"/>
          <w:numId w:val="28"/>
        </w:numPr>
        <w:spacing w:after="0" w:line="240" w:lineRule="auto"/>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оценивать соответствие результата цели и условиям, объяснять причины достижения или </w:t>
      </w:r>
      <w:proofErr w:type="spellStart"/>
      <w:r w:rsidRPr="00800E45">
        <w:rPr>
          <w:rFonts w:ascii="Times New Roman" w:eastAsia="Calibri" w:hAnsi="Times New Roman" w:cs="Times New Roman"/>
          <w:color w:val="000000"/>
          <w:sz w:val="24"/>
          <w:szCs w:val="24"/>
        </w:rPr>
        <w:t>недостижения</w:t>
      </w:r>
      <w:proofErr w:type="spellEnd"/>
      <w:r w:rsidRPr="00800E45">
        <w:rPr>
          <w:rFonts w:ascii="Times New Roman" w:eastAsia="Calibri" w:hAnsi="Times New Roman" w:cs="Times New Roman"/>
          <w:color w:val="000000"/>
          <w:sz w:val="24"/>
          <w:szCs w:val="24"/>
        </w:rPr>
        <w:t xml:space="preserve"> результатов деятельности, находить ошибку, давать оценку приобретённому опыту.</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left="12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t>ПРЕДМЕТНЫЕ РЕЗУЛЬТАТЫ</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left="120"/>
        <w:jc w:val="both"/>
        <w:rPr>
          <w:rFonts w:ascii="Calibri" w:eastAsia="Calibri" w:hAnsi="Calibri" w:cs="Times New Roman"/>
          <w:sz w:val="24"/>
          <w:szCs w:val="24"/>
        </w:rPr>
      </w:pPr>
      <w:bookmarkStart w:id="8" w:name="_Toc118726597"/>
      <w:bookmarkEnd w:id="8"/>
      <w:r w:rsidRPr="00800E45">
        <w:rPr>
          <w:rFonts w:ascii="Times New Roman" w:eastAsia="Calibri" w:hAnsi="Times New Roman" w:cs="Times New Roman"/>
          <w:b/>
          <w:color w:val="000000"/>
          <w:sz w:val="24"/>
          <w:szCs w:val="24"/>
        </w:rPr>
        <w:lastRenderedPageBreak/>
        <w:t>10 КЛАСС</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Оперировать понятиями: точка, прямая, плоскость.</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Применять аксиомы стереометрии и следствия из них при решении геометрических задач.</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Оперировать понятиями: параллельность и перпендикулярность прямых и плоскостей.</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Классифицировать взаимное расположение прямых и плоскостей в пространстве.</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Оперировать понятиями: многогранник, выпуклый и невыпуклый многогранник, элементы многогранника, правильный многогранник.</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Распознавать основные виды многогранников (пирамида; призма, прямоугольный параллелепипед, куб).</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Оперировать понятиями: секущая плоскость, сечение многогранников.</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Объяснять принципы построения сечений, используя метод следов.</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800E45">
        <w:rPr>
          <w:rFonts w:ascii="Times New Roman" w:eastAsia="Calibri" w:hAnsi="Times New Roman" w:cs="Times New Roman"/>
          <w:color w:val="000000"/>
          <w:sz w:val="24"/>
          <w:szCs w:val="24"/>
        </w:rPr>
        <w:t>между</w:t>
      </w:r>
      <w:proofErr w:type="gramEnd"/>
      <w:r w:rsidRPr="00800E45">
        <w:rPr>
          <w:rFonts w:ascii="Times New Roman" w:eastAsia="Calibri" w:hAnsi="Times New Roman" w:cs="Times New Roman"/>
          <w:color w:val="000000"/>
          <w:sz w:val="24"/>
          <w:szCs w:val="24"/>
        </w:rPr>
        <w:t xml:space="preserve"> скрещивающимися прямыми.</w:t>
      </w:r>
    </w:p>
    <w:p w:rsidR="00760205" w:rsidRPr="00800E45" w:rsidRDefault="00760205" w:rsidP="00E67F91">
      <w:pPr>
        <w:spacing w:after="0" w:line="240" w:lineRule="auto"/>
        <w:ind w:firstLine="600"/>
        <w:jc w:val="both"/>
        <w:rPr>
          <w:rFonts w:ascii="Calibri" w:eastAsia="Calibri" w:hAnsi="Calibri" w:cs="Times New Roman"/>
          <w:sz w:val="24"/>
          <w:szCs w:val="24"/>
        </w:rPr>
      </w:pPr>
      <w:proofErr w:type="gramStart"/>
      <w:r w:rsidRPr="00800E45">
        <w:rPr>
          <w:rFonts w:ascii="Times New Roman" w:eastAsia="Calibri" w:hAnsi="Times New Roman" w:cs="Times New Roman"/>
          <w:color w:val="000000"/>
          <w:sz w:val="24"/>
          <w:szCs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Оперировать понятиями: симметрия в пространстве; центр, ось и плоскость симметрии; центр, ось и плоскость симметрии фигуры.</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Приводить примеры математических закономерностей в природе и жизни, распознавать проявление законов геометрии в искусстве.</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left="120"/>
        <w:jc w:val="both"/>
        <w:rPr>
          <w:rFonts w:ascii="Calibri" w:eastAsia="Calibri" w:hAnsi="Calibri" w:cs="Times New Roman"/>
          <w:sz w:val="24"/>
          <w:szCs w:val="24"/>
        </w:rPr>
      </w:pPr>
      <w:r w:rsidRPr="00800E45">
        <w:rPr>
          <w:rFonts w:ascii="Times New Roman" w:eastAsia="Calibri" w:hAnsi="Times New Roman" w:cs="Times New Roman"/>
          <w:b/>
          <w:color w:val="000000"/>
          <w:sz w:val="24"/>
          <w:szCs w:val="24"/>
        </w:rPr>
        <w:lastRenderedPageBreak/>
        <w:t>11 КЛАСС</w:t>
      </w:r>
    </w:p>
    <w:p w:rsidR="00760205" w:rsidRPr="00800E45" w:rsidRDefault="00760205" w:rsidP="00E67F91">
      <w:pPr>
        <w:spacing w:after="0" w:line="240" w:lineRule="auto"/>
        <w:ind w:left="120"/>
        <w:jc w:val="both"/>
        <w:rPr>
          <w:rFonts w:ascii="Calibri" w:eastAsia="Calibri" w:hAnsi="Calibri" w:cs="Times New Roman"/>
          <w:sz w:val="24"/>
          <w:szCs w:val="24"/>
        </w:rPr>
      </w:pP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Распознавать тела вращения (цилиндр, конус, сфера и шар).</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Объяснять способы получения тел вращения.</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Классифицировать взаимное расположение сферы и плоскости.</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Вычислять объёмы и площади поверхностей тел вращения, геометрических тел с применением формул.</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Оперировать понятиями: многогранник, вписанный в сферу и описанный около сферы; сфера, вписанная в многогранник или тело вращения.</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Вычислять соотношения между площадями поверхностей и объёмами подобных тел.</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Изображать изучаемые фигуры от руки и с применением простых чертёжных инструментов.</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Выполнять (выносные) плоские чертежи из рисунков простых объёмных фигур: вид сверху, сбоку, снизу; строить сечения тел вращения.</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Оперировать понятием вектор в пространстве.</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Выполнять действия сложения векторов, вычитания векторов и умножения вектора на число, объяснять, какими свойствами они обладают.</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Применять правило параллелепипеда.</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Задавать плоскость уравнением в декартовой системе координат.</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Решать простейшие геометрические задачи на применение векторно-координатного метода.</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Приводить примеры математических закономерностей в природе и жизни, распознавать проявление законов геометрии в искусстве.</w:t>
      </w:r>
    </w:p>
    <w:p w:rsidR="00760205" w:rsidRPr="00800E45" w:rsidRDefault="00760205" w:rsidP="00E67F91">
      <w:pPr>
        <w:spacing w:after="0" w:line="240" w:lineRule="auto"/>
        <w:ind w:firstLine="600"/>
        <w:jc w:val="both"/>
        <w:rPr>
          <w:rFonts w:ascii="Calibri" w:eastAsia="Calibri" w:hAnsi="Calibri" w:cs="Times New Roman"/>
          <w:sz w:val="24"/>
          <w:szCs w:val="24"/>
        </w:rPr>
      </w:pPr>
      <w:r w:rsidRPr="00800E45">
        <w:rPr>
          <w:rFonts w:ascii="Times New Roman" w:eastAsia="Calibri" w:hAnsi="Times New Roman" w:cs="Times New Roman"/>
          <w:color w:val="000000"/>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760205" w:rsidRPr="00800E45" w:rsidRDefault="00760205" w:rsidP="00E67F91">
      <w:pPr>
        <w:spacing w:after="0" w:line="240" w:lineRule="auto"/>
        <w:rPr>
          <w:rFonts w:ascii="Calibri" w:eastAsia="Calibri" w:hAnsi="Calibri" w:cs="Times New Roman"/>
          <w:sz w:val="24"/>
          <w:szCs w:val="24"/>
        </w:rPr>
        <w:sectPr w:rsidR="00760205" w:rsidRPr="00800E45">
          <w:pgSz w:w="11906" w:h="16383"/>
          <w:pgMar w:top="1134" w:right="850" w:bottom="1134" w:left="1701" w:header="720" w:footer="720" w:gutter="0"/>
          <w:cols w:space="720"/>
        </w:sectPr>
      </w:pPr>
    </w:p>
    <w:p w:rsidR="00760205" w:rsidRPr="00800E45" w:rsidRDefault="00760205" w:rsidP="00E67F91">
      <w:pPr>
        <w:spacing w:after="0" w:line="240" w:lineRule="auto"/>
        <w:ind w:left="120"/>
        <w:jc w:val="center"/>
        <w:rPr>
          <w:rFonts w:ascii="Calibri" w:eastAsia="Calibri" w:hAnsi="Calibri" w:cs="Times New Roman"/>
          <w:sz w:val="24"/>
          <w:szCs w:val="24"/>
          <w:lang w:val="en-US"/>
        </w:rPr>
      </w:pPr>
      <w:bookmarkStart w:id="9" w:name="block-3485348"/>
      <w:bookmarkEnd w:id="9"/>
      <w:r w:rsidRPr="00800E45">
        <w:rPr>
          <w:rFonts w:ascii="Times New Roman" w:eastAsia="Calibri" w:hAnsi="Times New Roman" w:cs="Times New Roman"/>
          <w:b/>
          <w:color w:val="000000"/>
          <w:sz w:val="24"/>
          <w:szCs w:val="24"/>
          <w:lang w:val="en-US"/>
        </w:rPr>
        <w:lastRenderedPageBreak/>
        <w:t>ТЕМАТИЧЕСКОЕ ПЛАНИРОВАНИЕ</w:t>
      </w:r>
    </w:p>
    <w:p w:rsidR="00760205" w:rsidRPr="00800E45" w:rsidRDefault="00760205" w:rsidP="00E67F91">
      <w:pPr>
        <w:spacing w:after="0" w:line="240" w:lineRule="auto"/>
        <w:ind w:left="120"/>
        <w:rPr>
          <w:rFonts w:ascii="Calibri" w:eastAsia="Calibri" w:hAnsi="Calibri" w:cs="Times New Roman"/>
          <w:sz w:val="24"/>
          <w:szCs w:val="24"/>
          <w:lang w:val="en-US"/>
        </w:rPr>
      </w:pPr>
      <w:r w:rsidRPr="00800E45">
        <w:rPr>
          <w:rFonts w:ascii="Times New Roman" w:eastAsia="Calibri" w:hAnsi="Times New Roman" w:cs="Times New Roman"/>
          <w:b/>
          <w:color w:val="000000"/>
          <w:sz w:val="24"/>
          <w:szCs w:val="24"/>
          <w:lang w:val="en-US"/>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73"/>
        <w:gridCol w:w="4738"/>
        <w:gridCol w:w="1491"/>
        <w:gridCol w:w="1841"/>
        <w:gridCol w:w="1910"/>
        <w:gridCol w:w="2935"/>
      </w:tblGrid>
      <w:tr w:rsidR="00760205" w:rsidRPr="00800E45" w:rsidTr="003A7784">
        <w:trPr>
          <w:trHeight w:val="144"/>
        </w:trPr>
        <w:tc>
          <w:tcPr>
            <w:tcW w:w="9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r w:rsidRPr="00800E45">
              <w:rPr>
                <w:rFonts w:ascii="Times New Roman" w:eastAsia="Calibri" w:hAnsi="Times New Roman" w:cs="Times New Roman"/>
                <w:b/>
                <w:color w:val="000000"/>
                <w:sz w:val="24"/>
                <w:szCs w:val="24"/>
                <w:lang w:val="en-US"/>
              </w:rPr>
              <w:t xml:space="preserve">№ п/п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473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Наименование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разделов</w:t>
            </w:r>
            <w:proofErr w:type="spellEnd"/>
            <w:r w:rsidRPr="00800E45">
              <w:rPr>
                <w:rFonts w:ascii="Times New Roman" w:eastAsia="Calibri" w:hAnsi="Times New Roman" w:cs="Times New Roman"/>
                <w:b/>
                <w:color w:val="000000"/>
                <w:sz w:val="24"/>
                <w:szCs w:val="24"/>
                <w:lang w:val="en-US"/>
              </w:rPr>
              <w:t xml:space="preserve"> и </w:t>
            </w:r>
            <w:proofErr w:type="spellStart"/>
            <w:r w:rsidRPr="00800E45">
              <w:rPr>
                <w:rFonts w:ascii="Times New Roman" w:eastAsia="Calibri" w:hAnsi="Times New Roman" w:cs="Times New Roman"/>
                <w:b/>
                <w:color w:val="000000"/>
                <w:sz w:val="24"/>
                <w:szCs w:val="24"/>
                <w:lang w:val="en-US"/>
              </w:rPr>
              <w:t>тем</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программы</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Количество</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часов</w:t>
            </w:r>
            <w:proofErr w:type="spellEnd"/>
          </w:p>
        </w:tc>
        <w:tc>
          <w:tcPr>
            <w:tcW w:w="25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Электронные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цифровые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образовательные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ресурсы</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r>
      <w:tr w:rsidR="00760205" w:rsidRPr="00800E45" w:rsidTr="003A778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Всего</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Контрольные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работы</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Практические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работы</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r>
      <w:tr w:rsidR="003A7784" w:rsidRPr="00800E45" w:rsidTr="003A7784">
        <w:trPr>
          <w:trHeight w:val="144"/>
        </w:trPr>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w:t>
            </w:r>
          </w:p>
        </w:tc>
        <w:tc>
          <w:tcPr>
            <w:tcW w:w="4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Введение</w:t>
            </w:r>
            <w:proofErr w:type="spellEnd"/>
            <w:r w:rsidRPr="00800E45">
              <w:rPr>
                <w:rFonts w:ascii="Times New Roman" w:eastAsia="Calibri" w:hAnsi="Times New Roman" w:cs="Times New Roman"/>
                <w:color w:val="000000"/>
                <w:sz w:val="24"/>
                <w:szCs w:val="24"/>
                <w:lang w:val="en-US"/>
              </w:rPr>
              <w:t xml:space="preserve"> в </w:t>
            </w:r>
            <w:proofErr w:type="spellStart"/>
            <w:r w:rsidRPr="00800E45">
              <w:rPr>
                <w:rFonts w:ascii="Times New Roman" w:eastAsia="Calibri" w:hAnsi="Times New Roman" w:cs="Times New Roman"/>
                <w:color w:val="000000"/>
                <w:sz w:val="24"/>
                <w:szCs w:val="24"/>
                <w:lang w:val="en-US"/>
              </w:rPr>
              <w:t>стереометрию</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10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Default="003A7784" w:rsidP="003A7784">
            <w:pPr>
              <w:spacing w:after="0" w:line="240" w:lineRule="auto"/>
            </w:pPr>
            <w:r w:rsidRPr="00BA7733">
              <w:rPr>
                <w:rFonts w:ascii="Times New Roman" w:eastAsia="Calibri" w:hAnsi="Times New Roman" w:cs="Times New Roman"/>
                <w:sz w:val="24"/>
                <w:szCs w:val="24"/>
              </w:rPr>
              <w:t xml:space="preserve">Библиотека ЦОК </w:t>
            </w:r>
            <w:r w:rsidRPr="00BA7733">
              <w:rPr>
                <w:rFonts w:ascii="Times New Roman" w:eastAsia="Calibri" w:hAnsi="Times New Roman" w:cs="Times New Roman"/>
                <w:sz w:val="24"/>
                <w:szCs w:val="24"/>
                <w:lang w:val="en-US"/>
              </w:rPr>
              <w:t>https</w:t>
            </w:r>
            <w:r w:rsidRPr="00BA7733">
              <w:rPr>
                <w:rFonts w:ascii="Times New Roman" w:eastAsia="Calibri" w:hAnsi="Times New Roman" w:cs="Times New Roman"/>
                <w:sz w:val="24"/>
                <w:szCs w:val="24"/>
              </w:rPr>
              <w:t>://</w:t>
            </w:r>
            <w:r w:rsidRPr="00BA7733">
              <w:rPr>
                <w:rFonts w:ascii="Times New Roman" w:eastAsia="Calibri" w:hAnsi="Times New Roman" w:cs="Times New Roman"/>
                <w:sz w:val="24"/>
                <w:szCs w:val="24"/>
                <w:lang w:val="en-US"/>
              </w:rPr>
              <w:t>lesson</w:t>
            </w:r>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edu</w:t>
            </w:r>
            <w:proofErr w:type="spellEnd"/>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ru</w:t>
            </w:r>
            <w:proofErr w:type="spellEnd"/>
            <w:r w:rsidRPr="00BA7733">
              <w:rPr>
                <w:rFonts w:ascii="Times New Roman" w:eastAsia="Calibri" w:hAnsi="Times New Roman" w:cs="Times New Roman"/>
                <w:sz w:val="24"/>
                <w:szCs w:val="24"/>
              </w:rPr>
              <w:t>/02.3/10</w:t>
            </w:r>
          </w:p>
        </w:tc>
      </w:tr>
      <w:tr w:rsidR="003A7784" w:rsidRPr="00800E45" w:rsidTr="003A7784">
        <w:trPr>
          <w:trHeight w:val="144"/>
        </w:trPr>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w:t>
            </w:r>
          </w:p>
        </w:tc>
        <w:tc>
          <w:tcPr>
            <w:tcW w:w="4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Прямые и плоскости в пространстве. </w:t>
            </w:r>
            <w:proofErr w:type="spellStart"/>
            <w:r w:rsidRPr="00800E45">
              <w:rPr>
                <w:rFonts w:ascii="Times New Roman" w:eastAsia="Calibri" w:hAnsi="Times New Roman" w:cs="Times New Roman"/>
                <w:color w:val="000000"/>
                <w:sz w:val="24"/>
                <w:szCs w:val="24"/>
                <w:lang w:val="en-US"/>
              </w:rPr>
              <w:t>Параллельность</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прямых</w:t>
            </w:r>
            <w:proofErr w:type="spellEnd"/>
            <w:r w:rsidRPr="00800E45">
              <w:rPr>
                <w:rFonts w:ascii="Times New Roman" w:eastAsia="Calibri" w:hAnsi="Times New Roman" w:cs="Times New Roman"/>
                <w:color w:val="000000"/>
                <w:sz w:val="24"/>
                <w:szCs w:val="24"/>
                <w:lang w:val="en-US"/>
              </w:rPr>
              <w:t xml:space="preserve"> и </w:t>
            </w:r>
            <w:proofErr w:type="spellStart"/>
            <w:r w:rsidRPr="00800E45">
              <w:rPr>
                <w:rFonts w:ascii="Times New Roman" w:eastAsia="Calibri" w:hAnsi="Times New Roman" w:cs="Times New Roman"/>
                <w:color w:val="000000"/>
                <w:sz w:val="24"/>
                <w:szCs w:val="24"/>
                <w:lang w:val="en-US"/>
              </w:rPr>
              <w:t>плоскостей</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Default="003A7784" w:rsidP="003A7784">
            <w:pPr>
              <w:spacing w:after="0" w:line="240" w:lineRule="auto"/>
            </w:pPr>
            <w:r w:rsidRPr="00BA7733">
              <w:rPr>
                <w:rFonts w:ascii="Times New Roman" w:eastAsia="Calibri" w:hAnsi="Times New Roman" w:cs="Times New Roman"/>
                <w:sz w:val="24"/>
                <w:szCs w:val="24"/>
              </w:rPr>
              <w:t xml:space="preserve">Библиотека ЦОК </w:t>
            </w:r>
            <w:r w:rsidRPr="00BA7733">
              <w:rPr>
                <w:rFonts w:ascii="Times New Roman" w:eastAsia="Calibri" w:hAnsi="Times New Roman" w:cs="Times New Roman"/>
                <w:sz w:val="24"/>
                <w:szCs w:val="24"/>
                <w:lang w:val="en-US"/>
              </w:rPr>
              <w:t>https</w:t>
            </w:r>
            <w:r w:rsidRPr="00BA7733">
              <w:rPr>
                <w:rFonts w:ascii="Times New Roman" w:eastAsia="Calibri" w:hAnsi="Times New Roman" w:cs="Times New Roman"/>
                <w:sz w:val="24"/>
                <w:szCs w:val="24"/>
              </w:rPr>
              <w:t>://</w:t>
            </w:r>
            <w:r w:rsidRPr="00BA7733">
              <w:rPr>
                <w:rFonts w:ascii="Times New Roman" w:eastAsia="Calibri" w:hAnsi="Times New Roman" w:cs="Times New Roman"/>
                <w:sz w:val="24"/>
                <w:szCs w:val="24"/>
                <w:lang w:val="en-US"/>
              </w:rPr>
              <w:t>lesson</w:t>
            </w:r>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edu</w:t>
            </w:r>
            <w:proofErr w:type="spellEnd"/>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ru</w:t>
            </w:r>
            <w:proofErr w:type="spellEnd"/>
            <w:r w:rsidRPr="00BA7733">
              <w:rPr>
                <w:rFonts w:ascii="Times New Roman" w:eastAsia="Calibri" w:hAnsi="Times New Roman" w:cs="Times New Roman"/>
                <w:sz w:val="24"/>
                <w:szCs w:val="24"/>
              </w:rPr>
              <w:t>/02.3/10</w:t>
            </w:r>
          </w:p>
        </w:tc>
      </w:tr>
      <w:tr w:rsidR="003A7784" w:rsidRPr="00800E45" w:rsidTr="003A7784">
        <w:trPr>
          <w:trHeight w:val="144"/>
        </w:trPr>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w:t>
            </w:r>
          </w:p>
        </w:tc>
        <w:tc>
          <w:tcPr>
            <w:tcW w:w="4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Перпендикулярность</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прямых</w:t>
            </w:r>
            <w:proofErr w:type="spellEnd"/>
            <w:r w:rsidRPr="00800E45">
              <w:rPr>
                <w:rFonts w:ascii="Times New Roman" w:eastAsia="Calibri" w:hAnsi="Times New Roman" w:cs="Times New Roman"/>
                <w:color w:val="000000"/>
                <w:sz w:val="24"/>
                <w:szCs w:val="24"/>
                <w:lang w:val="en-US"/>
              </w:rPr>
              <w:t xml:space="preserve"> и </w:t>
            </w:r>
            <w:proofErr w:type="spellStart"/>
            <w:r w:rsidRPr="00800E45">
              <w:rPr>
                <w:rFonts w:ascii="Times New Roman" w:eastAsia="Calibri" w:hAnsi="Times New Roman" w:cs="Times New Roman"/>
                <w:color w:val="000000"/>
                <w:sz w:val="24"/>
                <w:szCs w:val="24"/>
                <w:lang w:val="en-US"/>
              </w:rPr>
              <w:t>плоскостей</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Default="003A7784" w:rsidP="003A7784">
            <w:pPr>
              <w:spacing w:after="0" w:line="240" w:lineRule="auto"/>
            </w:pPr>
            <w:r w:rsidRPr="00BA7733">
              <w:rPr>
                <w:rFonts w:ascii="Times New Roman" w:eastAsia="Calibri" w:hAnsi="Times New Roman" w:cs="Times New Roman"/>
                <w:sz w:val="24"/>
                <w:szCs w:val="24"/>
              </w:rPr>
              <w:t xml:space="preserve">Библиотека ЦОК </w:t>
            </w:r>
            <w:r w:rsidRPr="00BA7733">
              <w:rPr>
                <w:rFonts w:ascii="Times New Roman" w:eastAsia="Calibri" w:hAnsi="Times New Roman" w:cs="Times New Roman"/>
                <w:sz w:val="24"/>
                <w:szCs w:val="24"/>
                <w:lang w:val="en-US"/>
              </w:rPr>
              <w:t>https</w:t>
            </w:r>
            <w:r w:rsidRPr="00BA7733">
              <w:rPr>
                <w:rFonts w:ascii="Times New Roman" w:eastAsia="Calibri" w:hAnsi="Times New Roman" w:cs="Times New Roman"/>
                <w:sz w:val="24"/>
                <w:szCs w:val="24"/>
              </w:rPr>
              <w:t>://</w:t>
            </w:r>
            <w:r w:rsidRPr="00BA7733">
              <w:rPr>
                <w:rFonts w:ascii="Times New Roman" w:eastAsia="Calibri" w:hAnsi="Times New Roman" w:cs="Times New Roman"/>
                <w:sz w:val="24"/>
                <w:szCs w:val="24"/>
                <w:lang w:val="en-US"/>
              </w:rPr>
              <w:t>lesson</w:t>
            </w:r>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edu</w:t>
            </w:r>
            <w:proofErr w:type="spellEnd"/>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ru</w:t>
            </w:r>
            <w:proofErr w:type="spellEnd"/>
            <w:r w:rsidRPr="00BA7733">
              <w:rPr>
                <w:rFonts w:ascii="Times New Roman" w:eastAsia="Calibri" w:hAnsi="Times New Roman" w:cs="Times New Roman"/>
                <w:sz w:val="24"/>
                <w:szCs w:val="24"/>
              </w:rPr>
              <w:t>/02.3/10</w:t>
            </w:r>
          </w:p>
        </w:tc>
      </w:tr>
      <w:tr w:rsidR="003A7784" w:rsidRPr="00800E45" w:rsidTr="003A7784">
        <w:trPr>
          <w:trHeight w:val="144"/>
        </w:trPr>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4</w:t>
            </w:r>
          </w:p>
        </w:tc>
        <w:tc>
          <w:tcPr>
            <w:tcW w:w="4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Углы между прямыми и плоскостями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10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Default="003A7784" w:rsidP="003A7784">
            <w:pPr>
              <w:spacing w:after="0" w:line="240" w:lineRule="auto"/>
            </w:pPr>
            <w:r w:rsidRPr="00BA7733">
              <w:rPr>
                <w:rFonts w:ascii="Times New Roman" w:eastAsia="Calibri" w:hAnsi="Times New Roman" w:cs="Times New Roman"/>
                <w:sz w:val="24"/>
                <w:szCs w:val="24"/>
              </w:rPr>
              <w:t xml:space="preserve">Библиотека ЦОК </w:t>
            </w:r>
            <w:r w:rsidRPr="00BA7733">
              <w:rPr>
                <w:rFonts w:ascii="Times New Roman" w:eastAsia="Calibri" w:hAnsi="Times New Roman" w:cs="Times New Roman"/>
                <w:sz w:val="24"/>
                <w:szCs w:val="24"/>
                <w:lang w:val="en-US"/>
              </w:rPr>
              <w:t>https</w:t>
            </w:r>
            <w:r w:rsidRPr="00BA7733">
              <w:rPr>
                <w:rFonts w:ascii="Times New Roman" w:eastAsia="Calibri" w:hAnsi="Times New Roman" w:cs="Times New Roman"/>
                <w:sz w:val="24"/>
                <w:szCs w:val="24"/>
              </w:rPr>
              <w:t>://</w:t>
            </w:r>
            <w:r w:rsidRPr="00BA7733">
              <w:rPr>
                <w:rFonts w:ascii="Times New Roman" w:eastAsia="Calibri" w:hAnsi="Times New Roman" w:cs="Times New Roman"/>
                <w:sz w:val="24"/>
                <w:szCs w:val="24"/>
                <w:lang w:val="en-US"/>
              </w:rPr>
              <w:t>lesson</w:t>
            </w:r>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edu</w:t>
            </w:r>
            <w:proofErr w:type="spellEnd"/>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ru</w:t>
            </w:r>
            <w:proofErr w:type="spellEnd"/>
            <w:r w:rsidRPr="00BA7733">
              <w:rPr>
                <w:rFonts w:ascii="Times New Roman" w:eastAsia="Calibri" w:hAnsi="Times New Roman" w:cs="Times New Roman"/>
                <w:sz w:val="24"/>
                <w:szCs w:val="24"/>
              </w:rPr>
              <w:t>/02.3/10</w:t>
            </w:r>
          </w:p>
        </w:tc>
      </w:tr>
      <w:tr w:rsidR="003A7784" w:rsidRPr="00800E45" w:rsidTr="003A7784">
        <w:trPr>
          <w:trHeight w:val="144"/>
        </w:trPr>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5</w:t>
            </w:r>
          </w:p>
        </w:tc>
        <w:tc>
          <w:tcPr>
            <w:tcW w:w="4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Многогранники</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Default="003A7784" w:rsidP="003A7784">
            <w:pPr>
              <w:spacing w:after="0" w:line="240" w:lineRule="auto"/>
            </w:pPr>
            <w:r w:rsidRPr="00BA7733">
              <w:rPr>
                <w:rFonts w:ascii="Times New Roman" w:eastAsia="Calibri" w:hAnsi="Times New Roman" w:cs="Times New Roman"/>
                <w:sz w:val="24"/>
                <w:szCs w:val="24"/>
              </w:rPr>
              <w:t xml:space="preserve">Библиотека ЦОК </w:t>
            </w:r>
            <w:r w:rsidRPr="00BA7733">
              <w:rPr>
                <w:rFonts w:ascii="Times New Roman" w:eastAsia="Calibri" w:hAnsi="Times New Roman" w:cs="Times New Roman"/>
                <w:sz w:val="24"/>
                <w:szCs w:val="24"/>
                <w:lang w:val="en-US"/>
              </w:rPr>
              <w:t>https</w:t>
            </w:r>
            <w:r w:rsidRPr="00BA7733">
              <w:rPr>
                <w:rFonts w:ascii="Times New Roman" w:eastAsia="Calibri" w:hAnsi="Times New Roman" w:cs="Times New Roman"/>
                <w:sz w:val="24"/>
                <w:szCs w:val="24"/>
              </w:rPr>
              <w:t>://</w:t>
            </w:r>
            <w:r w:rsidRPr="00BA7733">
              <w:rPr>
                <w:rFonts w:ascii="Times New Roman" w:eastAsia="Calibri" w:hAnsi="Times New Roman" w:cs="Times New Roman"/>
                <w:sz w:val="24"/>
                <w:szCs w:val="24"/>
                <w:lang w:val="en-US"/>
              </w:rPr>
              <w:t>lesson</w:t>
            </w:r>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edu</w:t>
            </w:r>
            <w:proofErr w:type="spellEnd"/>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ru</w:t>
            </w:r>
            <w:proofErr w:type="spellEnd"/>
            <w:r w:rsidRPr="00BA7733">
              <w:rPr>
                <w:rFonts w:ascii="Times New Roman" w:eastAsia="Calibri" w:hAnsi="Times New Roman" w:cs="Times New Roman"/>
                <w:sz w:val="24"/>
                <w:szCs w:val="24"/>
              </w:rPr>
              <w:t>/02.3/10</w:t>
            </w:r>
          </w:p>
        </w:tc>
      </w:tr>
      <w:tr w:rsidR="003A7784" w:rsidRPr="00800E45" w:rsidTr="003A7784">
        <w:trPr>
          <w:trHeight w:val="144"/>
        </w:trPr>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6</w:t>
            </w:r>
          </w:p>
        </w:tc>
        <w:tc>
          <w:tcPr>
            <w:tcW w:w="4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Объёмы</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многогранников</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9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Default="003A7784" w:rsidP="003A7784">
            <w:pPr>
              <w:spacing w:after="0" w:line="240" w:lineRule="auto"/>
            </w:pPr>
            <w:r w:rsidRPr="00BA7733">
              <w:rPr>
                <w:rFonts w:ascii="Times New Roman" w:eastAsia="Calibri" w:hAnsi="Times New Roman" w:cs="Times New Roman"/>
                <w:sz w:val="24"/>
                <w:szCs w:val="24"/>
              </w:rPr>
              <w:t xml:space="preserve">Библиотека ЦОК </w:t>
            </w:r>
            <w:r w:rsidRPr="00BA7733">
              <w:rPr>
                <w:rFonts w:ascii="Times New Roman" w:eastAsia="Calibri" w:hAnsi="Times New Roman" w:cs="Times New Roman"/>
                <w:sz w:val="24"/>
                <w:szCs w:val="24"/>
                <w:lang w:val="en-US"/>
              </w:rPr>
              <w:t>https</w:t>
            </w:r>
            <w:r w:rsidRPr="00BA7733">
              <w:rPr>
                <w:rFonts w:ascii="Times New Roman" w:eastAsia="Calibri" w:hAnsi="Times New Roman" w:cs="Times New Roman"/>
                <w:sz w:val="24"/>
                <w:szCs w:val="24"/>
              </w:rPr>
              <w:t>://</w:t>
            </w:r>
            <w:r w:rsidRPr="00BA7733">
              <w:rPr>
                <w:rFonts w:ascii="Times New Roman" w:eastAsia="Calibri" w:hAnsi="Times New Roman" w:cs="Times New Roman"/>
                <w:sz w:val="24"/>
                <w:szCs w:val="24"/>
                <w:lang w:val="en-US"/>
              </w:rPr>
              <w:t>lesson</w:t>
            </w:r>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edu</w:t>
            </w:r>
            <w:proofErr w:type="spellEnd"/>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ru</w:t>
            </w:r>
            <w:proofErr w:type="spellEnd"/>
            <w:r w:rsidRPr="00BA7733">
              <w:rPr>
                <w:rFonts w:ascii="Times New Roman" w:eastAsia="Calibri" w:hAnsi="Times New Roman" w:cs="Times New Roman"/>
                <w:sz w:val="24"/>
                <w:szCs w:val="24"/>
              </w:rPr>
              <w:t>/02.3/10</w:t>
            </w:r>
          </w:p>
        </w:tc>
      </w:tr>
      <w:tr w:rsidR="003A7784" w:rsidRPr="00800E45" w:rsidTr="003A7784">
        <w:trPr>
          <w:trHeight w:val="144"/>
        </w:trPr>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7</w:t>
            </w:r>
          </w:p>
        </w:tc>
        <w:tc>
          <w:tcPr>
            <w:tcW w:w="4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Повторение: сечения, расстояния и углы</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4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Default="003A7784" w:rsidP="003A7784">
            <w:pPr>
              <w:spacing w:after="0" w:line="240" w:lineRule="auto"/>
            </w:pPr>
            <w:r w:rsidRPr="00BA7733">
              <w:rPr>
                <w:rFonts w:ascii="Times New Roman" w:eastAsia="Calibri" w:hAnsi="Times New Roman" w:cs="Times New Roman"/>
                <w:sz w:val="24"/>
                <w:szCs w:val="24"/>
              </w:rPr>
              <w:t xml:space="preserve">Библиотека ЦОК </w:t>
            </w:r>
            <w:r w:rsidRPr="00BA7733">
              <w:rPr>
                <w:rFonts w:ascii="Times New Roman" w:eastAsia="Calibri" w:hAnsi="Times New Roman" w:cs="Times New Roman"/>
                <w:sz w:val="24"/>
                <w:szCs w:val="24"/>
                <w:lang w:val="en-US"/>
              </w:rPr>
              <w:t>https</w:t>
            </w:r>
            <w:r w:rsidRPr="00BA7733">
              <w:rPr>
                <w:rFonts w:ascii="Times New Roman" w:eastAsia="Calibri" w:hAnsi="Times New Roman" w:cs="Times New Roman"/>
                <w:sz w:val="24"/>
                <w:szCs w:val="24"/>
              </w:rPr>
              <w:t>://</w:t>
            </w:r>
            <w:r w:rsidRPr="00BA7733">
              <w:rPr>
                <w:rFonts w:ascii="Times New Roman" w:eastAsia="Calibri" w:hAnsi="Times New Roman" w:cs="Times New Roman"/>
                <w:sz w:val="24"/>
                <w:szCs w:val="24"/>
                <w:lang w:val="en-US"/>
              </w:rPr>
              <w:t>lesson</w:t>
            </w:r>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edu</w:t>
            </w:r>
            <w:proofErr w:type="spellEnd"/>
            <w:r w:rsidRPr="00BA7733">
              <w:rPr>
                <w:rFonts w:ascii="Times New Roman" w:eastAsia="Calibri" w:hAnsi="Times New Roman" w:cs="Times New Roman"/>
                <w:sz w:val="24"/>
                <w:szCs w:val="24"/>
              </w:rPr>
              <w:t>.</w:t>
            </w:r>
            <w:proofErr w:type="spellStart"/>
            <w:r w:rsidRPr="00BA7733">
              <w:rPr>
                <w:rFonts w:ascii="Times New Roman" w:eastAsia="Calibri" w:hAnsi="Times New Roman" w:cs="Times New Roman"/>
                <w:sz w:val="24"/>
                <w:szCs w:val="24"/>
                <w:lang w:val="en-US"/>
              </w:rPr>
              <w:t>ru</w:t>
            </w:r>
            <w:proofErr w:type="spellEnd"/>
            <w:r w:rsidRPr="00BA7733">
              <w:rPr>
                <w:rFonts w:ascii="Times New Roman" w:eastAsia="Calibri" w:hAnsi="Times New Roman" w:cs="Times New Roman"/>
                <w:sz w:val="24"/>
                <w:szCs w:val="24"/>
              </w:rPr>
              <w:t>/02.3/10</w:t>
            </w:r>
          </w:p>
        </w:tc>
      </w:tr>
      <w:tr w:rsidR="00760205" w:rsidRPr="00800E45" w:rsidTr="003A778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ОБЩЕЕ КОЛИЧЕСТВО ЧАСОВ ПО ПРОГРАММЕ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68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5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0 </w:t>
            </w: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line="240" w:lineRule="auto"/>
              <w:rPr>
                <w:rFonts w:ascii="Calibri" w:eastAsia="Calibri" w:hAnsi="Calibri" w:cs="Times New Roman"/>
                <w:sz w:val="24"/>
                <w:szCs w:val="24"/>
                <w:lang w:val="en-US"/>
              </w:rPr>
            </w:pPr>
          </w:p>
        </w:tc>
      </w:tr>
    </w:tbl>
    <w:p w:rsidR="00760205" w:rsidRPr="00800E45" w:rsidRDefault="00760205" w:rsidP="00E67F91">
      <w:pPr>
        <w:spacing w:after="0" w:line="240" w:lineRule="auto"/>
        <w:rPr>
          <w:rFonts w:ascii="Calibri" w:eastAsia="Calibri" w:hAnsi="Calibri" w:cs="Times New Roman"/>
          <w:sz w:val="24"/>
          <w:szCs w:val="24"/>
          <w:lang w:val="en-US"/>
        </w:rPr>
        <w:sectPr w:rsidR="00760205" w:rsidRPr="00800E45">
          <w:pgSz w:w="16383" w:h="11906" w:orient="landscape"/>
          <w:pgMar w:top="1134" w:right="850" w:bottom="1134" w:left="1701" w:header="720" w:footer="720" w:gutter="0"/>
          <w:cols w:space="720"/>
        </w:sectPr>
      </w:pPr>
    </w:p>
    <w:p w:rsidR="00760205" w:rsidRPr="00800E45" w:rsidRDefault="00760205" w:rsidP="00E67F91">
      <w:pPr>
        <w:spacing w:after="0" w:line="240" w:lineRule="auto"/>
        <w:ind w:left="120"/>
        <w:rPr>
          <w:rFonts w:ascii="Calibri" w:eastAsia="Calibri" w:hAnsi="Calibri" w:cs="Times New Roman"/>
          <w:sz w:val="24"/>
          <w:szCs w:val="24"/>
          <w:lang w:val="en-US"/>
        </w:rPr>
      </w:pPr>
      <w:r w:rsidRPr="00800E45">
        <w:rPr>
          <w:rFonts w:ascii="Times New Roman" w:eastAsia="Calibri" w:hAnsi="Times New Roman" w:cs="Times New Roman"/>
          <w:b/>
          <w:color w:val="000000"/>
          <w:sz w:val="24"/>
          <w:szCs w:val="24"/>
          <w:lang w:val="en-US"/>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67"/>
        <w:gridCol w:w="4470"/>
        <w:gridCol w:w="1582"/>
        <w:gridCol w:w="1841"/>
        <w:gridCol w:w="1910"/>
        <w:gridCol w:w="3070"/>
      </w:tblGrid>
      <w:tr w:rsidR="00760205" w:rsidRPr="00800E45" w:rsidTr="00760205">
        <w:trPr>
          <w:trHeight w:val="144"/>
        </w:trPr>
        <w:tc>
          <w:tcPr>
            <w:tcW w:w="48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r w:rsidRPr="00800E45">
              <w:rPr>
                <w:rFonts w:ascii="Times New Roman" w:eastAsia="Calibri" w:hAnsi="Times New Roman" w:cs="Times New Roman"/>
                <w:b/>
                <w:color w:val="000000"/>
                <w:sz w:val="24"/>
                <w:szCs w:val="24"/>
                <w:lang w:val="en-US"/>
              </w:rPr>
              <w:t xml:space="preserve">№ п/п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Наименование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разделов</w:t>
            </w:r>
            <w:proofErr w:type="spellEnd"/>
            <w:r w:rsidRPr="00800E45">
              <w:rPr>
                <w:rFonts w:ascii="Times New Roman" w:eastAsia="Calibri" w:hAnsi="Times New Roman" w:cs="Times New Roman"/>
                <w:b/>
                <w:color w:val="000000"/>
                <w:sz w:val="24"/>
                <w:szCs w:val="24"/>
                <w:lang w:val="en-US"/>
              </w:rPr>
              <w:t xml:space="preserve"> и </w:t>
            </w:r>
            <w:proofErr w:type="spellStart"/>
            <w:r w:rsidRPr="00800E45">
              <w:rPr>
                <w:rFonts w:ascii="Times New Roman" w:eastAsia="Calibri" w:hAnsi="Times New Roman" w:cs="Times New Roman"/>
                <w:b/>
                <w:color w:val="000000"/>
                <w:sz w:val="24"/>
                <w:szCs w:val="24"/>
                <w:lang w:val="en-US"/>
              </w:rPr>
              <w:t>тем</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программы</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Количество</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часов</w:t>
            </w:r>
            <w:proofErr w:type="spellEnd"/>
          </w:p>
        </w:tc>
        <w:tc>
          <w:tcPr>
            <w:tcW w:w="275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Электронные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цифровые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образовательные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ресурсы</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r>
      <w:tr w:rsidR="00760205" w:rsidRPr="00800E45" w:rsidTr="0076020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c>
          <w:tcPr>
            <w:tcW w:w="10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Всего</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17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Контрольные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работы</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Практические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работы</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r>
      <w:tr w:rsidR="00760205" w:rsidRPr="00800E45" w:rsidTr="00760205">
        <w:trPr>
          <w:trHeight w:val="144"/>
        </w:trPr>
        <w:tc>
          <w:tcPr>
            <w:tcW w:w="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Тела</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вращения</w:t>
            </w:r>
            <w:proofErr w:type="spellEnd"/>
          </w:p>
        </w:tc>
        <w:tc>
          <w:tcPr>
            <w:tcW w:w="10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12 </w:t>
            </w:r>
          </w:p>
        </w:tc>
        <w:tc>
          <w:tcPr>
            <w:tcW w:w="17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27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545861" w:rsidRDefault="00545861" w:rsidP="00E67F91">
            <w:pPr>
              <w:spacing w:after="0" w:line="240" w:lineRule="auto"/>
              <w:ind w:left="135"/>
              <w:rPr>
                <w:rFonts w:ascii="Calibri" w:eastAsia="Calibri" w:hAnsi="Calibri" w:cs="Times New Roman"/>
                <w:sz w:val="24"/>
                <w:szCs w:val="24"/>
              </w:rPr>
            </w:pPr>
            <w:r w:rsidRPr="00545861">
              <w:rPr>
                <w:rFonts w:ascii="Times New Roman" w:eastAsia="Calibri" w:hAnsi="Times New Roman" w:cs="Times New Roman"/>
                <w:sz w:val="24"/>
                <w:szCs w:val="24"/>
              </w:rPr>
              <w:t xml:space="preserve">Библиотека ЦОК </w:t>
            </w:r>
            <w:r w:rsidRPr="00545861">
              <w:rPr>
                <w:rFonts w:ascii="Times New Roman" w:eastAsia="Calibri" w:hAnsi="Times New Roman" w:cs="Times New Roman"/>
                <w:sz w:val="24"/>
                <w:szCs w:val="24"/>
                <w:lang w:val="en-US"/>
              </w:rPr>
              <w:t>https</w:t>
            </w:r>
            <w:r w:rsidRPr="00545861">
              <w:rPr>
                <w:rFonts w:ascii="Times New Roman" w:eastAsia="Calibri" w:hAnsi="Times New Roman" w:cs="Times New Roman"/>
                <w:sz w:val="24"/>
                <w:szCs w:val="24"/>
              </w:rPr>
              <w:t>://</w:t>
            </w:r>
            <w:r w:rsidRPr="00545861">
              <w:rPr>
                <w:rFonts w:ascii="Times New Roman" w:eastAsia="Calibri" w:hAnsi="Times New Roman" w:cs="Times New Roman"/>
                <w:sz w:val="24"/>
                <w:szCs w:val="24"/>
                <w:lang w:val="en-US"/>
              </w:rPr>
              <w:t>lesson</w:t>
            </w:r>
            <w:r w:rsidRPr="00545861">
              <w:rPr>
                <w:rFonts w:ascii="Times New Roman" w:eastAsia="Calibri" w:hAnsi="Times New Roman" w:cs="Times New Roman"/>
                <w:sz w:val="24"/>
                <w:szCs w:val="24"/>
              </w:rPr>
              <w:t>.</w:t>
            </w:r>
            <w:proofErr w:type="spellStart"/>
            <w:r w:rsidRPr="00545861">
              <w:rPr>
                <w:rFonts w:ascii="Times New Roman" w:eastAsia="Calibri" w:hAnsi="Times New Roman" w:cs="Times New Roman"/>
                <w:sz w:val="24"/>
                <w:szCs w:val="24"/>
                <w:lang w:val="en-US"/>
              </w:rPr>
              <w:t>edu</w:t>
            </w:r>
            <w:proofErr w:type="spellEnd"/>
            <w:r w:rsidRPr="00545861">
              <w:rPr>
                <w:rFonts w:ascii="Times New Roman" w:eastAsia="Calibri" w:hAnsi="Times New Roman" w:cs="Times New Roman"/>
                <w:sz w:val="24"/>
                <w:szCs w:val="24"/>
              </w:rPr>
              <w:t>.</w:t>
            </w:r>
            <w:proofErr w:type="spellStart"/>
            <w:r w:rsidRPr="00545861">
              <w:rPr>
                <w:rFonts w:ascii="Times New Roman" w:eastAsia="Calibri" w:hAnsi="Times New Roman" w:cs="Times New Roman"/>
                <w:sz w:val="24"/>
                <w:szCs w:val="24"/>
                <w:lang w:val="en-US"/>
              </w:rPr>
              <w:t>ru</w:t>
            </w:r>
            <w:proofErr w:type="spellEnd"/>
            <w:r w:rsidRPr="00545861">
              <w:rPr>
                <w:rFonts w:ascii="Times New Roman" w:eastAsia="Calibri" w:hAnsi="Times New Roman" w:cs="Times New Roman"/>
                <w:sz w:val="24"/>
                <w:szCs w:val="24"/>
              </w:rPr>
              <w:t>/02.3/11</w:t>
            </w:r>
          </w:p>
        </w:tc>
      </w:tr>
      <w:tr w:rsidR="00760205" w:rsidRPr="00800E45" w:rsidTr="00760205">
        <w:trPr>
          <w:trHeight w:val="144"/>
        </w:trPr>
        <w:tc>
          <w:tcPr>
            <w:tcW w:w="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Объёмы</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тел</w:t>
            </w:r>
            <w:proofErr w:type="spellEnd"/>
          </w:p>
        </w:tc>
        <w:tc>
          <w:tcPr>
            <w:tcW w:w="10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5 </w:t>
            </w:r>
          </w:p>
        </w:tc>
        <w:tc>
          <w:tcPr>
            <w:tcW w:w="17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27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545861" w:rsidRDefault="00545861" w:rsidP="00E67F91">
            <w:pPr>
              <w:spacing w:after="0" w:line="240" w:lineRule="auto"/>
              <w:ind w:left="135"/>
              <w:rPr>
                <w:rFonts w:ascii="Calibri" w:eastAsia="Calibri" w:hAnsi="Calibri" w:cs="Times New Roman"/>
                <w:sz w:val="24"/>
                <w:szCs w:val="24"/>
              </w:rPr>
            </w:pPr>
            <w:r w:rsidRPr="00545861">
              <w:rPr>
                <w:rFonts w:ascii="Times New Roman" w:eastAsia="Calibri" w:hAnsi="Times New Roman" w:cs="Times New Roman"/>
                <w:sz w:val="24"/>
                <w:szCs w:val="24"/>
              </w:rPr>
              <w:t xml:space="preserve">Библиотека ЦОК </w:t>
            </w:r>
            <w:r w:rsidRPr="00545861">
              <w:rPr>
                <w:rFonts w:ascii="Times New Roman" w:eastAsia="Calibri" w:hAnsi="Times New Roman" w:cs="Times New Roman"/>
                <w:sz w:val="24"/>
                <w:szCs w:val="24"/>
                <w:lang w:val="en-US"/>
              </w:rPr>
              <w:t>https</w:t>
            </w:r>
            <w:r w:rsidRPr="00545861">
              <w:rPr>
                <w:rFonts w:ascii="Times New Roman" w:eastAsia="Calibri" w:hAnsi="Times New Roman" w:cs="Times New Roman"/>
                <w:sz w:val="24"/>
                <w:szCs w:val="24"/>
              </w:rPr>
              <w:t>://</w:t>
            </w:r>
            <w:r w:rsidRPr="00545861">
              <w:rPr>
                <w:rFonts w:ascii="Times New Roman" w:eastAsia="Calibri" w:hAnsi="Times New Roman" w:cs="Times New Roman"/>
                <w:sz w:val="24"/>
                <w:szCs w:val="24"/>
                <w:lang w:val="en-US"/>
              </w:rPr>
              <w:t>lesson</w:t>
            </w:r>
            <w:r w:rsidRPr="00545861">
              <w:rPr>
                <w:rFonts w:ascii="Times New Roman" w:eastAsia="Calibri" w:hAnsi="Times New Roman" w:cs="Times New Roman"/>
                <w:sz w:val="24"/>
                <w:szCs w:val="24"/>
              </w:rPr>
              <w:t>.</w:t>
            </w:r>
            <w:proofErr w:type="spellStart"/>
            <w:r w:rsidRPr="00545861">
              <w:rPr>
                <w:rFonts w:ascii="Times New Roman" w:eastAsia="Calibri" w:hAnsi="Times New Roman" w:cs="Times New Roman"/>
                <w:sz w:val="24"/>
                <w:szCs w:val="24"/>
                <w:lang w:val="en-US"/>
              </w:rPr>
              <w:t>edu</w:t>
            </w:r>
            <w:proofErr w:type="spellEnd"/>
            <w:r w:rsidRPr="00545861">
              <w:rPr>
                <w:rFonts w:ascii="Times New Roman" w:eastAsia="Calibri" w:hAnsi="Times New Roman" w:cs="Times New Roman"/>
                <w:sz w:val="24"/>
                <w:szCs w:val="24"/>
              </w:rPr>
              <w:t>.</w:t>
            </w:r>
            <w:proofErr w:type="spellStart"/>
            <w:r w:rsidRPr="00545861">
              <w:rPr>
                <w:rFonts w:ascii="Times New Roman" w:eastAsia="Calibri" w:hAnsi="Times New Roman" w:cs="Times New Roman"/>
                <w:sz w:val="24"/>
                <w:szCs w:val="24"/>
                <w:lang w:val="en-US"/>
              </w:rPr>
              <w:t>ru</w:t>
            </w:r>
            <w:proofErr w:type="spellEnd"/>
            <w:r w:rsidRPr="00545861">
              <w:rPr>
                <w:rFonts w:ascii="Times New Roman" w:eastAsia="Calibri" w:hAnsi="Times New Roman" w:cs="Times New Roman"/>
                <w:sz w:val="24"/>
                <w:szCs w:val="24"/>
              </w:rPr>
              <w:t>/02.3/11</w:t>
            </w:r>
          </w:p>
        </w:tc>
      </w:tr>
      <w:tr w:rsidR="00760205" w:rsidRPr="00800E45" w:rsidTr="00760205">
        <w:trPr>
          <w:trHeight w:val="144"/>
        </w:trPr>
        <w:tc>
          <w:tcPr>
            <w:tcW w:w="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Векторы и координаты в пространстве</w:t>
            </w:r>
          </w:p>
        </w:tc>
        <w:tc>
          <w:tcPr>
            <w:tcW w:w="10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10 </w:t>
            </w:r>
          </w:p>
        </w:tc>
        <w:tc>
          <w:tcPr>
            <w:tcW w:w="17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27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545861" w:rsidRDefault="00545861" w:rsidP="00E67F91">
            <w:pPr>
              <w:spacing w:after="0" w:line="240" w:lineRule="auto"/>
              <w:ind w:left="135"/>
              <w:rPr>
                <w:rFonts w:ascii="Calibri" w:eastAsia="Calibri" w:hAnsi="Calibri" w:cs="Times New Roman"/>
                <w:sz w:val="24"/>
                <w:szCs w:val="24"/>
              </w:rPr>
            </w:pPr>
            <w:r w:rsidRPr="00545861">
              <w:rPr>
                <w:rFonts w:ascii="Times New Roman" w:eastAsia="Calibri" w:hAnsi="Times New Roman" w:cs="Times New Roman"/>
                <w:sz w:val="24"/>
                <w:szCs w:val="24"/>
              </w:rPr>
              <w:t xml:space="preserve">Библиотека ЦОК </w:t>
            </w:r>
            <w:r w:rsidRPr="00545861">
              <w:rPr>
                <w:rFonts w:ascii="Times New Roman" w:eastAsia="Calibri" w:hAnsi="Times New Roman" w:cs="Times New Roman"/>
                <w:sz w:val="24"/>
                <w:szCs w:val="24"/>
                <w:lang w:val="en-US"/>
              </w:rPr>
              <w:t>https</w:t>
            </w:r>
            <w:r w:rsidRPr="00545861">
              <w:rPr>
                <w:rFonts w:ascii="Times New Roman" w:eastAsia="Calibri" w:hAnsi="Times New Roman" w:cs="Times New Roman"/>
                <w:sz w:val="24"/>
                <w:szCs w:val="24"/>
              </w:rPr>
              <w:t>://</w:t>
            </w:r>
            <w:r w:rsidRPr="00545861">
              <w:rPr>
                <w:rFonts w:ascii="Times New Roman" w:eastAsia="Calibri" w:hAnsi="Times New Roman" w:cs="Times New Roman"/>
                <w:sz w:val="24"/>
                <w:szCs w:val="24"/>
                <w:lang w:val="en-US"/>
              </w:rPr>
              <w:t>lesson</w:t>
            </w:r>
            <w:r w:rsidRPr="00545861">
              <w:rPr>
                <w:rFonts w:ascii="Times New Roman" w:eastAsia="Calibri" w:hAnsi="Times New Roman" w:cs="Times New Roman"/>
                <w:sz w:val="24"/>
                <w:szCs w:val="24"/>
              </w:rPr>
              <w:t>.</w:t>
            </w:r>
            <w:proofErr w:type="spellStart"/>
            <w:r w:rsidRPr="00545861">
              <w:rPr>
                <w:rFonts w:ascii="Times New Roman" w:eastAsia="Calibri" w:hAnsi="Times New Roman" w:cs="Times New Roman"/>
                <w:sz w:val="24"/>
                <w:szCs w:val="24"/>
                <w:lang w:val="en-US"/>
              </w:rPr>
              <w:t>edu</w:t>
            </w:r>
            <w:proofErr w:type="spellEnd"/>
            <w:r w:rsidRPr="00545861">
              <w:rPr>
                <w:rFonts w:ascii="Times New Roman" w:eastAsia="Calibri" w:hAnsi="Times New Roman" w:cs="Times New Roman"/>
                <w:sz w:val="24"/>
                <w:szCs w:val="24"/>
              </w:rPr>
              <w:t>.</w:t>
            </w:r>
            <w:proofErr w:type="spellStart"/>
            <w:r w:rsidRPr="00545861">
              <w:rPr>
                <w:rFonts w:ascii="Times New Roman" w:eastAsia="Calibri" w:hAnsi="Times New Roman" w:cs="Times New Roman"/>
                <w:sz w:val="24"/>
                <w:szCs w:val="24"/>
                <w:lang w:val="en-US"/>
              </w:rPr>
              <w:t>ru</w:t>
            </w:r>
            <w:proofErr w:type="spellEnd"/>
            <w:r w:rsidRPr="00545861">
              <w:rPr>
                <w:rFonts w:ascii="Times New Roman" w:eastAsia="Calibri" w:hAnsi="Times New Roman" w:cs="Times New Roman"/>
                <w:sz w:val="24"/>
                <w:szCs w:val="24"/>
              </w:rPr>
              <w:t>/02.3/11</w:t>
            </w:r>
          </w:p>
        </w:tc>
      </w:tr>
      <w:tr w:rsidR="00760205" w:rsidRPr="00800E45" w:rsidTr="00760205">
        <w:trPr>
          <w:trHeight w:val="144"/>
        </w:trPr>
        <w:tc>
          <w:tcPr>
            <w:tcW w:w="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4</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Повторение</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обобщение</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систематизация</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знаний</w:t>
            </w:r>
            <w:proofErr w:type="spellEnd"/>
          </w:p>
        </w:tc>
        <w:tc>
          <w:tcPr>
            <w:tcW w:w="10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7 </w:t>
            </w:r>
          </w:p>
        </w:tc>
        <w:tc>
          <w:tcPr>
            <w:tcW w:w="17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27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545861" w:rsidRDefault="00545861" w:rsidP="00E67F91">
            <w:pPr>
              <w:spacing w:after="0" w:line="240" w:lineRule="auto"/>
              <w:ind w:left="135"/>
              <w:rPr>
                <w:rFonts w:ascii="Calibri" w:eastAsia="Calibri" w:hAnsi="Calibri" w:cs="Times New Roman"/>
                <w:sz w:val="24"/>
                <w:szCs w:val="24"/>
              </w:rPr>
            </w:pPr>
            <w:r w:rsidRPr="00545861">
              <w:rPr>
                <w:rFonts w:ascii="Times New Roman" w:eastAsia="Calibri" w:hAnsi="Times New Roman" w:cs="Times New Roman"/>
                <w:sz w:val="24"/>
                <w:szCs w:val="24"/>
              </w:rPr>
              <w:t xml:space="preserve">Библиотека ЦОК </w:t>
            </w:r>
            <w:r w:rsidRPr="00545861">
              <w:rPr>
                <w:rFonts w:ascii="Times New Roman" w:eastAsia="Calibri" w:hAnsi="Times New Roman" w:cs="Times New Roman"/>
                <w:sz w:val="24"/>
                <w:szCs w:val="24"/>
                <w:lang w:val="en-US"/>
              </w:rPr>
              <w:t>https</w:t>
            </w:r>
            <w:r w:rsidRPr="00545861">
              <w:rPr>
                <w:rFonts w:ascii="Times New Roman" w:eastAsia="Calibri" w:hAnsi="Times New Roman" w:cs="Times New Roman"/>
                <w:sz w:val="24"/>
                <w:szCs w:val="24"/>
              </w:rPr>
              <w:t>://</w:t>
            </w:r>
            <w:r w:rsidRPr="00545861">
              <w:rPr>
                <w:rFonts w:ascii="Times New Roman" w:eastAsia="Calibri" w:hAnsi="Times New Roman" w:cs="Times New Roman"/>
                <w:sz w:val="24"/>
                <w:szCs w:val="24"/>
                <w:lang w:val="en-US"/>
              </w:rPr>
              <w:t>lesson</w:t>
            </w:r>
            <w:r w:rsidRPr="00545861">
              <w:rPr>
                <w:rFonts w:ascii="Times New Roman" w:eastAsia="Calibri" w:hAnsi="Times New Roman" w:cs="Times New Roman"/>
                <w:sz w:val="24"/>
                <w:szCs w:val="24"/>
              </w:rPr>
              <w:t>.</w:t>
            </w:r>
            <w:proofErr w:type="spellStart"/>
            <w:r w:rsidRPr="00545861">
              <w:rPr>
                <w:rFonts w:ascii="Times New Roman" w:eastAsia="Calibri" w:hAnsi="Times New Roman" w:cs="Times New Roman"/>
                <w:sz w:val="24"/>
                <w:szCs w:val="24"/>
                <w:lang w:val="en-US"/>
              </w:rPr>
              <w:t>edu</w:t>
            </w:r>
            <w:proofErr w:type="spellEnd"/>
            <w:r w:rsidRPr="00545861">
              <w:rPr>
                <w:rFonts w:ascii="Times New Roman" w:eastAsia="Calibri" w:hAnsi="Times New Roman" w:cs="Times New Roman"/>
                <w:sz w:val="24"/>
                <w:szCs w:val="24"/>
              </w:rPr>
              <w:t>.</w:t>
            </w:r>
            <w:proofErr w:type="spellStart"/>
            <w:r w:rsidRPr="00545861">
              <w:rPr>
                <w:rFonts w:ascii="Times New Roman" w:eastAsia="Calibri" w:hAnsi="Times New Roman" w:cs="Times New Roman"/>
                <w:sz w:val="24"/>
                <w:szCs w:val="24"/>
                <w:lang w:val="en-US"/>
              </w:rPr>
              <w:t>ru</w:t>
            </w:r>
            <w:proofErr w:type="spellEnd"/>
            <w:r w:rsidRPr="00545861">
              <w:rPr>
                <w:rFonts w:ascii="Times New Roman" w:eastAsia="Calibri" w:hAnsi="Times New Roman" w:cs="Times New Roman"/>
                <w:sz w:val="24"/>
                <w:szCs w:val="24"/>
              </w:rPr>
              <w:t>/02.3/11</w:t>
            </w:r>
          </w:p>
        </w:tc>
      </w:tr>
      <w:tr w:rsidR="00760205" w:rsidRPr="00800E45" w:rsidTr="0076020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ОБЩЕЕ КОЛИЧЕСТВО ЧАСОВ ПО ПРОГРАММЕ</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34 </w:t>
            </w:r>
          </w:p>
        </w:tc>
        <w:tc>
          <w:tcPr>
            <w:tcW w:w="17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0 </w:t>
            </w:r>
          </w:p>
        </w:tc>
        <w:tc>
          <w:tcPr>
            <w:tcW w:w="27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line="240" w:lineRule="auto"/>
              <w:rPr>
                <w:rFonts w:ascii="Calibri" w:eastAsia="Calibri" w:hAnsi="Calibri" w:cs="Times New Roman"/>
                <w:sz w:val="24"/>
                <w:szCs w:val="24"/>
                <w:lang w:val="en-US"/>
              </w:rPr>
            </w:pPr>
          </w:p>
        </w:tc>
      </w:tr>
    </w:tbl>
    <w:p w:rsidR="00760205" w:rsidRPr="00800E45" w:rsidRDefault="00760205" w:rsidP="00E67F91">
      <w:pPr>
        <w:spacing w:after="0" w:line="240" w:lineRule="auto"/>
        <w:rPr>
          <w:rFonts w:ascii="Calibri" w:eastAsia="Calibri" w:hAnsi="Calibri" w:cs="Times New Roman"/>
          <w:sz w:val="24"/>
          <w:szCs w:val="24"/>
          <w:lang w:val="en-US"/>
        </w:rPr>
        <w:sectPr w:rsidR="00760205" w:rsidRPr="00800E45">
          <w:pgSz w:w="16383" w:h="11906" w:orient="landscape"/>
          <w:pgMar w:top="1134" w:right="850" w:bottom="1134" w:left="1701" w:header="720" w:footer="720" w:gutter="0"/>
          <w:cols w:space="720"/>
        </w:sectPr>
      </w:pPr>
    </w:p>
    <w:p w:rsidR="00760205" w:rsidRPr="00800E45" w:rsidRDefault="00760205" w:rsidP="00E67F91">
      <w:pPr>
        <w:spacing w:after="0" w:line="240" w:lineRule="auto"/>
        <w:ind w:left="120"/>
        <w:jc w:val="center"/>
        <w:rPr>
          <w:rFonts w:ascii="Calibri" w:eastAsia="Calibri" w:hAnsi="Calibri" w:cs="Times New Roman"/>
          <w:sz w:val="24"/>
          <w:szCs w:val="24"/>
          <w:lang w:val="en-US"/>
        </w:rPr>
      </w:pPr>
      <w:bookmarkStart w:id="10" w:name="block-3485350"/>
      <w:bookmarkEnd w:id="10"/>
      <w:r w:rsidRPr="00800E45">
        <w:rPr>
          <w:rFonts w:ascii="Times New Roman" w:eastAsia="Calibri" w:hAnsi="Times New Roman" w:cs="Times New Roman"/>
          <w:b/>
          <w:color w:val="000000"/>
          <w:sz w:val="24"/>
          <w:szCs w:val="24"/>
          <w:lang w:val="en-US"/>
        </w:rPr>
        <w:lastRenderedPageBreak/>
        <w:t>ПОУРОЧНОЕ ПЛАНИРОВАНИЕ</w:t>
      </w:r>
    </w:p>
    <w:p w:rsidR="00760205" w:rsidRPr="00800E45" w:rsidRDefault="00760205" w:rsidP="00E67F91">
      <w:pPr>
        <w:spacing w:after="0" w:line="240" w:lineRule="auto"/>
        <w:ind w:left="120"/>
        <w:rPr>
          <w:rFonts w:ascii="Calibri" w:eastAsia="Calibri" w:hAnsi="Calibri" w:cs="Times New Roman"/>
          <w:sz w:val="24"/>
          <w:szCs w:val="24"/>
          <w:lang w:val="en-US"/>
        </w:rPr>
      </w:pPr>
      <w:r w:rsidRPr="00800E45">
        <w:rPr>
          <w:rFonts w:ascii="Times New Roman" w:eastAsia="Calibri" w:hAnsi="Times New Roman" w:cs="Times New Roman"/>
          <w:b/>
          <w:color w:val="000000"/>
          <w:sz w:val="24"/>
          <w:szCs w:val="24"/>
          <w:lang w:val="en-US"/>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14"/>
        <w:gridCol w:w="4473"/>
        <w:gridCol w:w="850"/>
        <w:gridCol w:w="1701"/>
        <w:gridCol w:w="1843"/>
        <w:gridCol w:w="1134"/>
        <w:gridCol w:w="3025"/>
      </w:tblGrid>
      <w:tr w:rsidR="007E6E7E" w:rsidRPr="00800E45" w:rsidTr="00887B07">
        <w:trPr>
          <w:trHeight w:val="144"/>
        </w:trPr>
        <w:tc>
          <w:tcPr>
            <w:tcW w:w="101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r w:rsidRPr="00800E45">
              <w:rPr>
                <w:rFonts w:ascii="Times New Roman" w:eastAsia="Calibri" w:hAnsi="Times New Roman" w:cs="Times New Roman"/>
                <w:b/>
                <w:color w:val="000000"/>
                <w:sz w:val="24"/>
                <w:szCs w:val="24"/>
                <w:lang w:val="en-US"/>
              </w:rPr>
              <w:t xml:space="preserve">№ п/п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44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Тема</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урока</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4394"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Количество</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часов</w:t>
            </w:r>
            <w:proofErr w:type="spellEnd"/>
          </w:p>
        </w:tc>
        <w:tc>
          <w:tcPr>
            <w:tcW w:w="113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887B07">
            <w:pPr>
              <w:spacing w:after="0" w:line="240" w:lineRule="auto"/>
              <w:ind w:right="-108"/>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Дата</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изучения</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302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1633A" w:rsidRDefault="00760205" w:rsidP="00E1633A">
            <w:pPr>
              <w:spacing w:after="0" w:line="240" w:lineRule="auto"/>
              <w:ind w:left="135"/>
              <w:rPr>
                <w:rFonts w:ascii="Calibri" w:eastAsia="Calibri" w:hAnsi="Calibri" w:cs="Times New Roman"/>
                <w:sz w:val="24"/>
                <w:szCs w:val="24"/>
              </w:rPr>
            </w:pPr>
            <w:proofErr w:type="spellStart"/>
            <w:r w:rsidRPr="00800E45">
              <w:rPr>
                <w:rFonts w:ascii="Times New Roman" w:eastAsia="Calibri" w:hAnsi="Times New Roman" w:cs="Times New Roman"/>
                <w:b/>
                <w:color w:val="000000"/>
                <w:sz w:val="24"/>
                <w:szCs w:val="24"/>
                <w:lang w:val="en-US"/>
              </w:rPr>
              <w:t>Электронные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цифровые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образовательные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ресурсы</w:t>
            </w:r>
            <w:proofErr w:type="spellEnd"/>
            <w:r w:rsidRPr="00800E45">
              <w:rPr>
                <w:rFonts w:ascii="Times New Roman" w:eastAsia="Calibri" w:hAnsi="Times New Roman" w:cs="Times New Roman"/>
                <w:b/>
                <w:color w:val="000000"/>
                <w:sz w:val="24"/>
                <w:szCs w:val="24"/>
                <w:lang w:val="en-US"/>
              </w:rPr>
              <w:t xml:space="preserve"> </w:t>
            </w:r>
          </w:p>
        </w:tc>
      </w:tr>
      <w:tr w:rsidR="007E6E7E" w:rsidRPr="00800E45" w:rsidTr="00887B07">
        <w:trPr>
          <w:trHeight w:val="144"/>
        </w:trPr>
        <w:tc>
          <w:tcPr>
            <w:tcW w:w="1014" w:type="dxa"/>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c>
          <w:tcPr>
            <w:tcW w:w="4473" w:type="dxa"/>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887B07">
            <w:pPr>
              <w:spacing w:after="0" w:line="240" w:lineRule="auto"/>
              <w:ind w:left="42" w:right="-108"/>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Всего</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1633A" w:rsidRDefault="00760205" w:rsidP="00E1633A">
            <w:pPr>
              <w:spacing w:after="0" w:line="240" w:lineRule="auto"/>
              <w:ind w:right="-108"/>
              <w:rPr>
                <w:rFonts w:ascii="Calibri" w:eastAsia="Calibri" w:hAnsi="Calibri" w:cs="Times New Roman"/>
                <w:sz w:val="24"/>
                <w:szCs w:val="24"/>
              </w:rPr>
            </w:pPr>
            <w:proofErr w:type="spellStart"/>
            <w:r w:rsidRPr="00800E45">
              <w:rPr>
                <w:rFonts w:ascii="Times New Roman" w:eastAsia="Calibri" w:hAnsi="Times New Roman" w:cs="Times New Roman"/>
                <w:b/>
                <w:color w:val="000000"/>
                <w:sz w:val="24"/>
                <w:szCs w:val="24"/>
                <w:lang w:val="en-US"/>
              </w:rPr>
              <w:t>Контрольные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работы</w:t>
            </w:r>
            <w:proofErr w:type="spellEnd"/>
            <w:r w:rsidRPr="00800E45">
              <w:rPr>
                <w:rFonts w:ascii="Times New Roman" w:eastAsia="Calibri" w:hAnsi="Times New Roman" w:cs="Times New Roman"/>
                <w:b/>
                <w:color w:val="000000"/>
                <w:sz w:val="24"/>
                <w:szCs w:val="24"/>
                <w:lang w:val="en-US"/>
              </w:rPr>
              <w:t xml:space="preserve">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1633A" w:rsidRDefault="00760205" w:rsidP="00E1633A">
            <w:pPr>
              <w:spacing w:after="0" w:line="240" w:lineRule="auto"/>
              <w:rPr>
                <w:rFonts w:ascii="Calibri" w:eastAsia="Calibri" w:hAnsi="Calibri" w:cs="Times New Roman"/>
                <w:sz w:val="24"/>
                <w:szCs w:val="24"/>
              </w:rPr>
            </w:pPr>
            <w:proofErr w:type="spellStart"/>
            <w:r w:rsidRPr="00800E45">
              <w:rPr>
                <w:rFonts w:ascii="Times New Roman" w:eastAsia="Calibri" w:hAnsi="Times New Roman" w:cs="Times New Roman"/>
                <w:b/>
                <w:color w:val="000000"/>
                <w:sz w:val="24"/>
                <w:szCs w:val="24"/>
                <w:lang w:val="en-US"/>
              </w:rPr>
              <w:t>Практические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работы</w:t>
            </w:r>
            <w:proofErr w:type="spellEnd"/>
            <w:r w:rsidRPr="00800E45">
              <w:rPr>
                <w:rFonts w:ascii="Times New Roman" w:eastAsia="Calibri" w:hAnsi="Times New Roman" w:cs="Times New Roman"/>
                <w:b/>
                <w:color w:val="000000"/>
                <w:sz w:val="24"/>
                <w:szCs w:val="24"/>
                <w:lang w:val="en-US"/>
              </w:rPr>
              <w:t xml:space="preserve"> </w:t>
            </w:r>
          </w:p>
        </w:tc>
        <w:tc>
          <w:tcPr>
            <w:tcW w:w="1134" w:type="dxa"/>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c>
          <w:tcPr>
            <w:tcW w:w="3025" w:type="dxa"/>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3A7784"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Понятия: пересекающиеся плоскости, пересекающиеся прямая и плоскость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7E6E7E" w:rsidP="00887B07">
            <w:pPr>
              <w:spacing w:after="0" w:line="240" w:lineRule="auto"/>
              <w:ind w:left="42"/>
              <w:rPr>
                <w:rFonts w:ascii="Times New Roman" w:eastAsia="Calibri" w:hAnsi="Times New Roman"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Понятия: пересекающиеся плоскости, пересекающиеся прямая и плоскость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3A7784"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4</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Знакомство с многогранниками, изображение многогранников на рисунках, на проекционных чертежах</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7E6E7E" w:rsidP="00887B07">
            <w:pPr>
              <w:spacing w:after="0" w:line="240" w:lineRule="auto"/>
              <w:ind w:left="42"/>
              <w:rPr>
                <w:rFonts w:ascii="Times New Roman" w:eastAsia="Calibri" w:hAnsi="Times New Roman"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5</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Начальные сведения о кубе и пирамиде, их развёртки и модели. </w:t>
            </w:r>
            <w:proofErr w:type="spellStart"/>
            <w:r w:rsidRPr="00800E45">
              <w:rPr>
                <w:rFonts w:ascii="Times New Roman" w:eastAsia="Calibri" w:hAnsi="Times New Roman" w:cs="Times New Roman"/>
                <w:color w:val="000000"/>
                <w:sz w:val="24"/>
                <w:szCs w:val="24"/>
                <w:lang w:val="en-US"/>
              </w:rPr>
              <w:t>Сечения</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многогранников</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7E6E7E" w:rsidP="00887B07">
            <w:pPr>
              <w:spacing w:after="0" w:line="240" w:lineRule="auto"/>
              <w:ind w:left="42"/>
              <w:rPr>
                <w:rFonts w:ascii="Times New Roman" w:eastAsia="Calibri" w:hAnsi="Times New Roman"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6</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Начальные сведения о кубе и пирамиде, их развёртки и модели. </w:t>
            </w:r>
            <w:proofErr w:type="spellStart"/>
            <w:r w:rsidRPr="00800E45">
              <w:rPr>
                <w:rFonts w:ascii="Times New Roman" w:eastAsia="Calibri" w:hAnsi="Times New Roman" w:cs="Times New Roman"/>
                <w:color w:val="000000"/>
                <w:sz w:val="24"/>
                <w:szCs w:val="24"/>
                <w:lang w:val="en-US"/>
              </w:rPr>
              <w:t>Сечения</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многогранников</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3A7784"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7</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Понятие об аксиоматическом построении стереометрии: аксиомы стереометрии и следствия из них</w:t>
            </w:r>
            <w:proofErr w:type="gramStart"/>
            <w:r w:rsidR="00E1633A">
              <w:t xml:space="preserve"> </w:t>
            </w:r>
            <w:r w:rsidR="00E1633A" w:rsidRPr="00E1633A">
              <w:rPr>
                <w:rFonts w:ascii="Times New Roman" w:eastAsia="Calibri" w:hAnsi="Times New Roman" w:cs="Times New Roman"/>
                <w:color w:val="000000"/>
                <w:sz w:val="24"/>
                <w:szCs w:val="24"/>
              </w:rPr>
              <w:t>.</w:t>
            </w:r>
            <w:proofErr w:type="gramEnd"/>
            <w:r w:rsidR="00E1633A" w:rsidRPr="00E1633A">
              <w:rPr>
                <w:rFonts w:ascii="Times New Roman" w:eastAsia="Calibri" w:hAnsi="Times New Roman" w:cs="Times New Roman"/>
                <w:color w:val="000000"/>
                <w:sz w:val="24"/>
                <w:szCs w:val="24"/>
              </w:rPr>
              <w:t xml:space="preserve"> Входной контроль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1633A" w:rsidRDefault="00E1633A" w:rsidP="003A7784">
            <w:pPr>
              <w:spacing w:after="0" w:line="240" w:lineRule="auto"/>
              <w:ind w:left="135"/>
              <w:jc w:val="center"/>
              <w:rPr>
                <w:rFonts w:ascii="Times New Roman" w:eastAsia="Calibri" w:hAnsi="Times New Roman" w:cs="Times New Roman"/>
                <w:sz w:val="24"/>
                <w:szCs w:val="24"/>
              </w:rPr>
            </w:pPr>
            <w:r w:rsidRPr="00E1633A">
              <w:rPr>
                <w:rFonts w:ascii="Times New Roman" w:eastAsia="Calibri" w:hAnsi="Times New Roman" w:cs="Times New Roman"/>
                <w:sz w:val="24"/>
                <w:szCs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3A7784"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8</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Понятие об аксиоматическом построении стереометрии: аксиомы стереометрии и следствия из них</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3A7784"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9</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Понятие об аксиоматическом построении стереометрии: аксиомы </w:t>
            </w:r>
            <w:r w:rsidRPr="00800E45">
              <w:rPr>
                <w:rFonts w:ascii="Times New Roman" w:eastAsia="Calibri" w:hAnsi="Times New Roman" w:cs="Times New Roman"/>
                <w:color w:val="000000"/>
                <w:sz w:val="24"/>
                <w:szCs w:val="24"/>
              </w:rPr>
              <w:lastRenderedPageBreak/>
              <w:t>стереометрии и следствия из них</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lastRenderedPageBreak/>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3A7784"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lastRenderedPageBreak/>
              <w:t>10</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Понятие об аксиоматическом построении стереометрии: аксиомы стереометрии и следствия из них</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7E6E7E"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11</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Взаимное расположение </w:t>
            </w:r>
            <w:proofErr w:type="gramStart"/>
            <w:r w:rsidRPr="00800E45">
              <w:rPr>
                <w:rFonts w:ascii="Times New Roman" w:eastAsia="Calibri" w:hAnsi="Times New Roman" w:cs="Times New Roman"/>
                <w:color w:val="000000"/>
                <w:sz w:val="24"/>
                <w:szCs w:val="24"/>
              </w:rPr>
              <w:t>прямых</w:t>
            </w:r>
            <w:proofErr w:type="gramEnd"/>
            <w:r w:rsidRPr="00800E45">
              <w:rPr>
                <w:rFonts w:ascii="Times New Roman" w:eastAsia="Calibri" w:hAnsi="Times New Roman" w:cs="Times New Roman"/>
                <w:color w:val="000000"/>
                <w:sz w:val="24"/>
                <w:szCs w:val="24"/>
              </w:rPr>
              <w:t xml:space="preserve"> в пространстве: пересекающиеся, параллельные и скрещивающиеся прямые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3A7784"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12</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Параллельность прямых и плоскостей в пространстве: </w:t>
            </w:r>
            <w:proofErr w:type="gramStart"/>
            <w:r w:rsidRPr="00800E45">
              <w:rPr>
                <w:rFonts w:ascii="Times New Roman" w:eastAsia="Calibri" w:hAnsi="Times New Roman" w:cs="Times New Roman"/>
                <w:color w:val="000000"/>
                <w:sz w:val="24"/>
                <w:szCs w:val="24"/>
              </w:rPr>
              <w:t>параллельные</w:t>
            </w:r>
            <w:proofErr w:type="gramEnd"/>
            <w:r w:rsidRPr="00800E45">
              <w:rPr>
                <w:rFonts w:ascii="Times New Roman" w:eastAsia="Calibri" w:hAnsi="Times New Roman" w:cs="Times New Roman"/>
                <w:color w:val="000000"/>
                <w:sz w:val="24"/>
                <w:szCs w:val="24"/>
              </w:rPr>
              <w:t xml:space="preserve"> прямые в пространстве; параллельность трёх прямых</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3A7784"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13</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Параллельность прямых и плоскостей в пространстве: Параллельность прямой и плоскости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3A7784"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14</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Углы</w:t>
            </w:r>
            <w:proofErr w:type="spellEnd"/>
            <w:r w:rsidRPr="00800E45">
              <w:rPr>
                <w:rFonts w:ascii="Times New Roman" w:eastAsia="Calibri" w:hAnsi="Times New Roman" w:cs="Times New Roman"/>
                <w:color w:val="000000"/>
                <w:sz w:val="24"/>
                <w:szCs w:val="24"/>
                <w:lang w:val="en-US"/>
              </w:rPr>
              <w:t xml:space="preserve"> с </w:t>
            </w:r>
            <w:proofErr w:type="spellStart"/>
            <w:r w:rsidRPr="00800E45">
              <w:rPr>
                <w:rFonts w:ascii="Times New Roman" w:eastAsia="Calibri" w:hAnsi="Times New Roman" w:cs="Times New Roman"/>
                <w:color w:val="000000"/>
                <w:sz w:val="24"/>
                <w:szCs w:val="24"/>
                <w:lang w:val="en-US"/>
              </w:rPr>
              <w:t>сонаправленными</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сторонами</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7E6E7E"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15</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Угол между </w:t>
            </w:r>
            <w:proofErr w:type="gramStart"/>
            <w:r w:rsidRPr="00800E45">
              <w:rPr>
                <w:rFonts w:ascii="Times New Roman" w:eastAsia="Calibri" w:hAnsi="Times New Roman" w:cs="Times New Roman"/>
                <w:color w:val="000000"/>
                <w:sz w:val="24"/>
                <w:szCs w:val="24"/>
              </w:rPr>
              <w:t>прямыми</w:t>
            </w:r>
            <w:proofErr w:type="gramEnd"/>
            <w:r w:rsidRPr="00800E45">
              <w:rPr>
                <w:rFonts w:ascii="Times New Roman" w:eastAsia="Calibri" w:hAnsi="Times New Roman" w:cs="Times New Roman"/>
                <w:color w:val="000000"/>
                <w:sz w:val="24"/>
                <w:szCs w:val="24"/>
              </w:rPr>
              <w:t xml:space="preserve"> в пространстве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3A7784"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16</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Угол между </w:t>
            </w:r>
            <w:proofErr w:type="gramStart"/>
            <w:r w:rsidRPr="00800E45">
              <w:rPr>
                <w:rFonts w:ascii="Times New Roman" w:eastAsia="Calibri" w:hAnsi="Times New Roman" w:cs="Times New Roman"/>
                <w:color w:val="000000"/>
                <w:sz w:val="24"/>
                <w:szCs w:val="24"/>
              </w:rPr>
              <w:t>прямыми</w:t>
            </w:r>
            <w:proofErr w:type="gramEnd"/>
            <w:r w:rsidRPr="00800E45">
              <w:rPr>
                <w:rFonts w:ascii="Times New Roman" w:eastAsia="Calibri" w:hAnsi="Times New Roman" w:cs="Times New Roman"/>
                <w:color w:val="000000"/>
                <w:sz w:val="24"/>
                <w:szCs w:val="24"/>
              </w:rPr>
              <w:t xml:space="preserve"> в пространстве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17</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Параллельность</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плоскостей</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параллельные</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плоскости</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18</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Свойства</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параллельных</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плоскостей</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19</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Простейшие пространственные фигуры на плоскости: тетраэдр, куб, параллелепипед</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20</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Построение</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сечений</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7E6E7E" w:rsidP="00887B07">
            <w:pPr>
              <w:spacing w:after="0" w:line="240" w:lineRule="auto"/>
              <w:ind w:left="42"/>
              <w:rPr>
                <w:rFonts w:ascii="Calibri" w:eastAsia="Calibri" w:hAnsi="Calibri" w:cs="Times New Roman"/>
                <w:sz w:val="24"/>
                <w:szCs w:val="24"/>
                <w:lang w:val="en-US"/>
              </w:rPr>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21</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Построение</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сечений</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7E6E7E"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22</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Контрольная работа по теме "Прямые и </w:t>
            </w:r>
            <w:r w:rsidRPr="00800E45">
              <w:rPr>
                <w:rFonts w:ascii="Times New Roman" w:eastAsia="Calibri" w:hAnsi="Times New Roman" w:cs="Times New Roman"/>
                <w:color w:val="000000"/>
                <w:sz w:val="24"/>
                <w:szCs w:val="24"/>
              </w:rPr>
              <w:lastRenderedPageBreak/>
              <w:t xml:space="preserve">плоскости в пространстве. </w:t>
            </w:r>
            <w:proofErr w:type="spellStart"/>
            <w:r w:rsidRPr="00800E45">
              <w:rPr>
                <w:rFonts w:ascii="Times New Roman" w:eastAsia="Calibri" w:hAnsi="Times New Roman" w:cs="Times New Roman"/>
                <w:color w:val="000000"/>
                <w:sz w:val="24"/>
                <w:szCs w:val="24"/>
                <w:lang w:val="en-US"/>
              </w:rPr>
              <w:t>Параллельность</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прямых</w:t>
            </w:r>
            <w:proofErr w:type="spellEnd"/>
            <w:r w:rsidRPr="00800E45">
              <w:rPr>
                <w:rFonts w:ascii="Times New Roman" w:eastAsia="Calibri" w:hAnsi="Times New Roman" w:cs="Times New Roman"/>
                <w:color w:val="000000"/>
                <w:sz w:val="24"/>
                <w:szCs w:val="24"/>
                <w:lang w:val="en-US"/>
              </w:rPr>
              <w:t xml:space="preserve"> и </w:t>
            </w:r>
            <w:proofErr w:type="spellStart"/>
            <w:r w:rsidRPr="00800E45">
              <w:rPr>
                <w:rFonts w:ascii="Times New Roman" w:eastAsia="Calibri" w:hAnsi="Times New Roman" w:cs="Times New Roman"/>
                <w:color w:val="000000"/>
                <w:sz w:val="24"/>
                <w:szCs w:val="24"/>
                <w:lang w:val="en-US"/>
              </w:rPr>
              <w:t>плоскостей</w:t>
            </w:r>
            <w:proofErr w:type="spellEnd"/>
            <w:r w:rsidRPr="00800E45">
              <w:rPr>
                <w:rFonts w:ascii="Times New Roman" w:eastAsia="Calibri" w:hAnsi="Times New Roman" w:cs="Times New Roman"/>
                <w:color w:val="000000"/>
                <w:sz w:val="24"/>
                <w:szCs w:val="24"/>
                <w:lang w:val="en-US"/>
              </w:rPr>
              <w:t>"</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lastRenderedPageBreak/>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lastRenderedPageBreak/>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lastRenderedPageBreak/>
              <w:t>23</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proofErr w:type="gramStart"/>
            <w:r w:rsidRPr="00800E45">
              <w:rPr>
                <w:rFonts w:ascii="Times New Roman" w:eastAsia="Calibri" w:hAnsi="Times New Roman" w:cs="Times New Roman"/>
                <w:color w:val="000000"/>
                <w:sz w:val="24"/>
                <w:szCs w:val="24"/>
              </w:rPr>
              <w:t>Перпендикулярность прямой и плоскости: перпендикулярные прямые в пространстве</w:t>
            </w:r>
            <w:proofErr w:type="gram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24</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proofErr w:type="gramStart"/>
            <w:r w:rsidRPr="00800E45">
              <w:rPr>
                <w:rFonts w:ascii="Times New Roman" w:eastAsia="Calibri" w:hAnsi="Times New Roman" w:cs="Times New Roman"/>
                <w:color w:val="000000"/>
                <w:sz w:val="24"/>
                <w:szCs w:val="24"/>
              </w:rPr>
              <w:t>Прямые параллельные и перпендикулярные к плоскости</w:t>
            </w:r>
            <w:proofErr w:type="gram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25</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proofErr w:type="gramStart"/>
            <w:r w:rsidRPr="00800E45">
              <w:rPr>
                <w:rFonts w:ascii="Times New Roman" w:eastAsia="Calibri" w:hAnsi="Times New Roman" w:cs="Times New Roman"/>
                <w:color w:val="000000"/>
                <w:sz w:val="24"/>
                <w:szCs w:val="24"/>
              </w:rPr>
              <w:t>Прямые параллельные и перпендикулярные к плоскости</w:t>
            </w:r>
            <w:proofErr w:type="gram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26</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Признак перпендикулярности прямой и плоскости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27</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Признак перпендикулярности прямой и плоскости</w:t>
            </w:r>
            <w:r w:rsidR="00712256">
              <w:rPr>
                <w:rFonts w:ascii="Times New Roman" w:eastAsia="Calibri" w:hAnsi="Times New Roman" w:cs="Times New Roman"/>
                <w:color w:val="000000"/>
                <w:sz w:val="24"/>
                <w:szCs w:val="24"/>
              </w:rPr>
              <w:t>.  Промежуточный контроль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712256" w:rsidRDefault="00712256" w:rsidP="003A7784">
            <w:pPr>
              <w:spacing w:after="0" w:line="240" w:lineRule="auto"/>
              <w:ind w:left="135"/>
              <w:jc w:val="center"/>
              <w:rPr>
                <w:rFonts w:ascii="Times New Roman" w:eastAsia="Calibri" w:hAnsi="Times New Roman" w:cs="Times New Roman"/>
                <w:sz w:val="24"/>
                <w:szCs w:val="24"/>
              </w:rPr>
            </w:pPr>
            <w:r w:rsidRPr="00712256">
              <w:rPr>
                <w:rFonts w:ascii="Times New Roman" w:eastAsia="Calibri" w:hAnsi="Times New Roman" w:cs="Times New Roman"/>
                <w:sz w:val="24"/>
                <w:szCs w:val="24"/>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6E7E" w:rsidRPr="00800E45" w:rsidRDefault="007E6E7E"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28</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6E7E" w:rsidRPr="00800E45" w:rsidRDefault="007E6E7E"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Теорема о прямой перпендикулярной плоскости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6E7E" w:rsidRPr="00800E45" w:rsidRDefault="007E6E7E"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6E7E" w:rsidRPr="00800E45" w:rsidRDefault="007E6E7E"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6E7E" w:rsidRPr="00800E45" w:rsidRDefault="007E6E7E"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6E7E" w:rsidRPr="00800E45" w:rsidRDefault="007E6E7E"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7E6E7E" w:rsidRPr="00E44205" w:rsidRDefault="007E6E7E"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6E7E" w:rsidRPr="00800E45" w:rsidRDefault="007E6E7E"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29</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6E7E" w:rsidRPr="00800E45" w:rsidRDefault="007E6E7E"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Теорема о прямой перпендикулярной плоскости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6E7E" w:rsidRPr="00800E45" w:rsidRDefault="007E6E7E"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6E7E" w:rsidRPr="00800E45" w:rsidRDefault="007E6E7E"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6E7E" w:rsidRPr="00800E45" w:rsidRDefault="007E6E7E"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6E7E" w:rsidRPr="00800E45" w:rsidRDefault="007E6E7E"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7E6E7E" w:rsidRPr="00E44205" w:rsidRDefault="007E6E7E"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30</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712256">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Теорема о прямой перпендикулярной плоскости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E1633A" w:rsidRDefault="003A7784" w:rsidP="003A7784">
            <w:pPr>
              <w:spacing w:after="0" w:line="240" w:lineRule="auto"/>
              <w:ind w:left="135"/>
              <w:jc w:val="center"/>
              <w:rPr>
                <w:rFonts w:ascii="Times New Roman" w:eastAsia="Calibri"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31</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Перпендикуляр и наклонные: расстояние от точки до плоскости, расстояние </w:t>
            </w:r>
            <w:proofErr w:type="gramStart"/>
            <w:r w:rsidRPr="00800E45">
              <w:rPr>
                <w:rFonts w:ascii="Times New Roman" w:eastAsia="Calibri" w:hAnsi="Times New Roman" w:cs="Times New Roman"/>
                <w:color w:val="000000"/>
                <w:sz w:val="24"/>
                <w:szCs w:val="24"/>
              </w:rPr>
              <w:t>от</w:t>
            </w:r>
            <w:proofErr w:type="gramEnd"/>
            <w:r w:rsidRPr="00800E45">
              <w:rPr>
                <w:rFonts w:ascii="Times New Roman" w:eastAsia="Calibri" w:hAnsi="Times New Roman" w:cs="Times New Roman"/>
                <w:color w:val="000000"/>
                <w:sz w:val="24"/>
                <w:szCs w:val="24"/>
              </w:rPr>
              <w:t xml:space="preserve"> прямой до плоскости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32</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Перпендикуляр и наклонные: расстояние от точки до плоскости, расстояние </w:t>
            </w:r>
            <w:proofErr w:type="gramStart"/>
            <w:r w:rsidRPr="00800E45">
              <w:rPr>
                <w:rFonts w:ascii="Times New Roman" w:eastAsia="Calibri" w:hAnsi="Times New Roman" w:cs="Times New Roman"/>
                <w:color w:val="000000"/>
                <w:sz w:val="24"/>
                <w:szCs w:val="24"/>
              </w:rPr>
              <w:t>от</w:t>
            </w:r>
            <w:proofErr w:type="gramEnd"/>
            <w:r w:rsidRPr="00800E45">
              <w:rPr>
                <w:rFonts w:ascii="Times New Roman" w:eastAsia="Calibri" w:hAnsi="Times New Roman" w:cs="Times New Roman"/>
                <w:color w:val="000000"/>
                <w:sz w:val="24"/>
                <w:szCs w:val="24"/>
              </w:rPr>
              <w:t xml:space="preserve"> прямой до плоскости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33</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Перпендикуляр и наклонные: расстояние от точки до плоскости, расстояние </w:t>
            </w:r>
            <w:proofErr w:type="gramStart"/>
            <w:r w:rsidRPr="00800E45">
              <w:rPr>
                <w:rFonts w:ascii="Times New Roman" w:eastAsia="Calibri" w:hAnsi="Times New Roman" w:cs="Times New Roman"/>
                <w:color w:val="000000"/>
                <w:sz w:val="24"/>
                <w:szCs w:val="24"/>
              </w:rPr>
              <w:t>от</w:t>
            </w:r>
            <w:proofErr w:type="gramEnd"/>
            <w:r w:rsidRPr="00800E45">
              <w:rPr>
                <w:rFonts w:ascii="Times New Roman" w:eastAsia="Calibri" w:hAnsi="Times New Roman" w:cs="Times New Roman"/>
                <w:color w:val="000000"/>
                <w:sz w:val="24"/>
                <w:szCs w:val="24"/>
              </w:rPr>
              <w:t xml:space="preserve"> прямой до плоскости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7E6E7E"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34</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Перпендикуляр и наклонные: расстояние от точки до плоскости, расстояние </w:t>
            </w:r>
            <w:proofErr w:type="gramStart"/>
            <w:r w:rsidRPr="00800E45">
              <w:rPr>
                <w:rFonts w:ascii="Times New Roman" w:eastAsia="Calibri" w:hAnsi="Times New Roman" w:cs="Times New Roman"/>
                <w:color w:val="000000"/>
                <w:sz w:val="24"/>
                <w:szCs w:val="24"/>
              </w:rPr>
              <w:t>от</w:t>
            </w:r>
            <w:proofErr w:type="gramEnd"/>
            <w:r w:rsidRPr="00800E45">
              <w:rPr>
                <w:rFonts w:ascii="Times New Roman" w:eastAsia="Calibri" w:hAnsi="Times New Roman" w:cs="Times New Roman"/>
                <w:color w:val="000000"/>
                <w:sz w:val="24"/>
                <w:szCs w:val="24"/>
              </w:rPr>
              <w:t xml:space="preserve"> прямой до плоскости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lastRenderedPageBreak/>
              <w:t>35</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Углы в пространстве: угол между прямой и плоскостью</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36</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Двугранный угол, линейный угол двугранного угла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37</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Двугранный угол, линейный угол двугранного угла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38</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Перпендикулярность плоскостей: признак перпендикулярности двух плоскостей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39</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Перпендикулярность плоскостей: признак перпендикулярности двух плоскостей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40</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Перпендикулярность плоскостей: признак перпендикулярности двух плоскостей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41</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Теорема</w:t>
            </w:r>
            <w:proofErr w:type="spellEnd"/>
            <w:r w:rsidRPr="00800E45">
              <w:rPr>
                <w:rFonts w:ascii="Times New Roman" w:eastAsia="Calibri" w:hAnsi="Times New Roman" w:cs="Times New Roman"/>
                <w:color w:val="000000"/>
                <w:sz w:val="24"/>
                <w:szCs w:val="24"/>
                <w:lang w:val="en-US"/>
              </w:rPr>
              <w:t xml:space="preserve"> о </w:t>
            </w:r>
            <w:proofErr w:type="spellStart"/>
            <w:r w:rsidRPr="00800E45">
              <w:rPr>
                <w:rFonts w:ascii="Times New Roman" w:eastAsia="Calibri" w:hAnsi="Times New Roman" w:cs="Times New Roman"/>
                <w:color w:val="000000"/>
                <w:sz w:val="24"/>
                <w:szCs w:val="24"/>
                <w:lang w:val="en-US"/>
              </w:rPr>
              <w:t>трёх</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перпендикулярах</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7E6E7E" w:rsidP="00887B07">
            <w:pPr>
              <w:spacing w:after="0" w:line="240" w:lineRule="auto"/>
              <w:ind w:left="42"/>
              <w:jc w:val="both"/>
              <w:rPr>
                <w:rFonts w:ascii="Calibri" w:eastAsia="Calibri" w:hAnsi="Calibri" w:cs="Times New Roman"/>
                <w:sz w:val="24"/>
                <w:szCs w:val="24"/>
              </w:rPr>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6E7E" w:rsidRPr="00800E45" w:rsidRDefault="007E6E7E"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42</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6E7E" w:rsidRPr="00800E45" w:rsidRDefault="007E6E7E"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Теорема</w:t>
            </w:r>
            <w:proofErr w:type="spellEnd"/>
            <w:r w:rsidRPr="00800E45">
              <w:rPr>
                <w:rFonts w:ascii="Times New Roman" w:eastAsia="Calibri" w:hAnsi="Times New Roman" w:cs="Times New Roman"/>
                <w:color w:val="000000"/>
                <w:sz w:val="24"/>
                <w:szCs w:val="24"/>
                <w:lang w:val="en-US"/>
              </w:rPr>
              <w:t xml:space="preserve"> о </w:t>
            </w:r>
            <w:proofErr w:type="spellStart"/>
            <w:r w:rsidRPr="00800E45">
              <w:rPr>
                <w:rFonts w:ascii="Times New Roman" w:eastAsia="Calibri" w:hAnsi="Times New Roman" w:cs="Times New Roman"/>
                <w:color w:val="000000"/>
                <w:sz w:val="24"/>
                <w:szCs w:val="24"/>
                <w:lang w:val="en-US"/>
              </w:rPr>
              <w:t>трёх</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перпендикулярах</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6E7E" w:rsidRPr="00800E45" w:rsidRDefault="007E6E7E"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6E7E" w:rsidRPr="00800E45" w:rsidRDefault="007E6E7E"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6E7E" w:rsidRPr="00800E45" w:rsidRDefault="007E6E7E"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6E7E" w:rsidRPr="00800E45" w:rsidRDefault="007E6E7E"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7E6E7E" w:rsidRPr="00E44205" w:rsidRDefault="007E6E7E" w:rsidP="00887B07">
            <w:pPr>
              <w:spacing w:after="0" w:line="240" w:lineRule="auto"/>
              <w:ind w:left="42"/>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6E7E" w:rsidRPr="00800E45" w:rsidRDefault="007E6E7E"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43</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6E7E" w:rsidRPr="00800E45" w:rsidRDefault="007E6E7E"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Теорема</w:t>
            </w:r>
            <w:proofErr w:type="spellEnd"/>
            <w:r w:rsidRPr="00800E45">
              <w:rPr>
                <w:rFonts w:ascii="Times New Roman" w:eastAsia="Calibri" w:hAnsi="Times New Roman" w:cs="Times New Roman"/>
                <w:color w:val="000000"/>
                <w:sz w:val="24"/>
                <w:szCs w:val="24"/>
                <w:lang w:val="en-US"/>
              </w:rPr>
              <w:t xml:space="preserve"> о </w:t>
            </w:r>
            <w:proofErr w:type="spellStart"/>
            <w:r w:rsidRPr="00800E45">
              <w:rPr>
                <w:rFonts w:ascii="Times New Roman" w:eastAsia="Calibri" w:hAnsi="Times New Roman" w:cs="Times New Roman"/>
                <w:color w:val="000000"/>
                <w:sz w:val="24"/>
                <w:szCs w:val="24"/>
                <w:lang w:val="en-US"/>
              </w:rPr>
              <w:t>трёх</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перпендикулярах</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E6E7E" w:rsidRPr="00800E45" w:rsidRDefault="007E6E7E"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6E7E" w:rsidRPr="00800E45" w:rsidRDefault="007E6E7E"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6E7E" w:rsidRPr="00800E45" w:rsidRDefault="007E6E7E"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E6E7E" w:rsidRPr="00800E45" w:rsidRDefault="007E6E7E"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7E6E7E" w:rsidRPr="00E44205" w:rsidRDefault="007E6E7E" w:rsidP="00887B07">
            <w:pPr>
              <w:spacing w:after="0" w:line="240" w:lineRule="auto"/>
              <w:ind w:left="42"/>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44</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Контрольная работа по темам "Перпендикулярность прямых и плоскостей" и "Углы между прямыми и плоскостями"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45</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Понятие многогранника, основные элементы многогранника, выпуклые и невыпуклые многогранники; развёртка многогранника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46</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Призма: </w:t>
            </w:r>
            <w:r w:rsidRPr="00800E45">
              <w:rPr>
                <w:rFonts w:ascii="Times New Roman" w:eastAsia="Calibri" w:hAnsi="Times New Roman" w:cs="Times New Roman"/>
                <w:color w:val="000000"/>
                <w:sz w:val="24"/>
                <w:szCs w:val="24"/>
                <w:lang w:val="en-US"/>
              </w:rPr>
              <w:t>n</w:t>
            </w:r>
            <w:r w:rsidRPr="00800E45">
              <w:rPr>
                <w:rFonts w:ascii="Times New Roman" w:eastAsia="Calibri" w:hAnsi="Times New Roman" w:cs="Times New Roman"/>
                <w:color w:val="000000"/>
                <w:sz w:val="24"/>
                <w:szCs w:val="24"/>
              </w:rPr>
              <w:t>-угольная призма; грани и основания призмы; прямая и наклонная призмы; боковая и полная поверхность призмы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47</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Параллелепипед, прямоугольный </w:t>
            </w:r>
            <w:r w:rsidRPr="00800E45">
              <w:rPr>
                <w:rFonts w:ascii="Times New Roman" w:eastAsia="Calibri" w:hAnsi="Times New Roman" w:cs="Times New Roman"/>
                <w:color w:val="000000"/>
                <w:sz w:val="24"/>
                <w:szCs w:val="24"/>
              </w:rPr>
              <w:lastRenderedPageBreak/>
              <w:t>параллелепипед и его свойства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lastRenderedPageBreak/>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lastRenderedPageBreak/>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lastRenderedPageBreak/>
              <w:t>48</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Пирамида: </w:t>
            </w:r>
            <w:r w:rsidRPr="00800E45">
              <w:rPr>
                <w:rFonts w:ascii="Times New Roman" w:eastAsia="Calibri" w:hAnsi="Times New Roman" w:cs="Times New Roman"/>
                <w:color w:val="000000"/>
                <w:sz w:val="24"/>
                <w:szCs w:val="24"/>
                <w:lang w:val="en-US"/>
              </w:rPr>
              <w:t>n</w:t>
            </w:r>
            <w:r w:rsidRPr="00800E45">
              <w:rPr>
                <w:rFonts w:ascii="Times New Roman" w:eastAsia="Calibri" w:hAnsi="Times New Roman" w:cs="Times New Roman"/>
                <w:color w:val="000000"/>
                <w:sz w:val="24"/>
                <w:szCs w:val="24"/>
              </w:rPr>
              <w:t>-угольная пирамида, грани и основание пирамиды; боковая и полная поверхность пирамиды; правильная и усечённая пирамида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49</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50</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Представление о правильных многогранниках: октаэдр, додекаэдр и икосаэдр.</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51</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Симметрия в пространстве: симметрия относительно точки, прямой, плоскости. </w:t>
            </w:r>
            <w:proofErr w:type="spellStart"/>
            <w:r w:rsidRPr="00800E45">
              <w:rPr>
                <w:rFonts w:ascii="Times New Roman" w:eastAsia="Calibri" w:hAnsi="Times New Roman" w:cs="Times New Roman"/>
                <w:color w:val="000000"/>
                <w:sz w:val="24"/>
                <w:szCs w:val="24"/>
                <w:lang w:val="en-US"/>
              </w:rPr>
              <w:t>Элементы</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симметрии</w:t>
            </w:r>
            <w:proofErr w:type="spellEnd"/>
            <w:r w:rsidRPr="00800E45">
              <w:rPr>
                <w:rFonts w:ascii="Times New Roman" w:eastAsia="Calibri" w:hAnsi="Times New Roman" w:cs="Times New Roman"/>
                <w:color w:val="000000"/>
                <w:sz w:val="24"/>
                <w:szCs w:val="24"/>
                <w:lang w:val="en-US"/>
              </w:rPr>
              <w:t xml:space="preserve"> в </w:t>
            </w:r>
            <w:proofErr w:type="spellStart"/>
            <w:r w:rsidRPr="00800E45">
              <w:rPr>
                <w:rFonts w:ascii="Times New Roman" w:eastAsia="Calibri" w:hAnsi="Times New Roman" w:cs="Times New Roman"/>
                <w:color w:val="000000"/>
                <w:sz w:val="24"/>
                <w:szCs w:val="24"/>
                <w:lang w:val="en-US"/>
              </w:rPr>
              <w:t>пирамидах</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параллелепипедах</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правильных</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многогранниках</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52</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Вычисление элементов многогранников: рёбра, диагонали, углы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53</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Площадь боковой поверхности и полной поверхности прямой призмы, площадь оснований, теорема о боковой поверхности прямой призмы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54</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Площадь боковой поверхности и поверхности правильной пирамиды, теорема о площади боковой поверхности усечённой пирамиды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55</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Контрольная работа по теме "Многогранники"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56</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Понятие</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об</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объёме</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lastRenderedPageBreak/>
              <w:t>57</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Объём</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пирамиды</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545861" w:rsidRPr="00E44205" w:rsidRDefault="00545861" w:rsidP="00887B07">
            <w:pPr>
              <w:spacing w:after="0" w:line="240" w:lineRule="auto"/>
              <w:ind w:left="42"/>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58</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Объём</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пирамиды</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545861" w:rsidRPr="00E44205" w:rsidRDefault="00545861" w:rsidP="00887B07">
            <w:pPr>
              <w:spacing w:after="0" w:line="240" w:lineRule="auto"/>
              <w:ind w:left="42"/>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59</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Объём</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пирамиды</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545861" w:rsidRPr="00E44205" w:rsidRDefault="00545861" w:rsidP="00887B07">
            <w:pPr>
              <w:spacing w:after="0" w:line="240" w:lineRule="auto"/>
              <w:ind w:left="42"/>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60</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Объём</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пирамиды</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545861" w:rsidRPr="00E44205" w:rsidRDefault="00545861" w:rsidP="00887B07">
            <w:pPr>
              <w:spacing w:after="0" w:line="240" w:lineRule="auto"/>
              <w:ind w:left="42"/>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61</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Объём</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призмы</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545861" w:rsidRPr="00E44205" w:rsidRDefault="00545861" w:rsidP="00887B07">
            <w:pPr>
              <w:spacing w:after="0" w:line="240" w:lineRule="auto"/>
              <w:ind w:left="42"/>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62</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Объём</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призмы</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545861" w:rsidRPr="00E44205" w:rsidRDefault="00545861" w:rsidP="00887B07">
            <w:pPr>
              <w:spacing w:after="0" w:line="240" w:lineRule="auto"/>
              <w:ind w:left="42"/>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63</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Объём</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призмы</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5861" w:rsidRPr="00800E45" w:rsidRDefault="00545861"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545861" w:rsidRPr="00E44205" w:rsidRDefault="00545861" w:rsidP="00887B07">
            <w:pPr>
              <w:spacing w:after="0" w:line="240" w:lineRule="auto"/>
              <w:ind w:left="42"/>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E44205" w:rsidRPr="00E4420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64</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Контрольная работа по теме "Объёмы многогранников"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Pr="00E44205" w:rsidRDefault="003A7784" w:rsidP="00887B07">
            <w:pPr>
              <w:spacing w:after="0" w:line="240" w:lineRule="auto"/>
              <w:ind w:left="42"/>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/02.3/10</w:t>
            </w:r>
          </w:p>
        </w:tc>
      </w:tr>
      <w:tr w:rsidR="003A7784" w:rsidRPr="00800E4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65</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Повторение, обобщение систематизация знаний. Построение сечений в многограннике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Default="003A7784" w:rsidP="00887B07">
            <w:pPr>
              <w:spacing w:after="0" w:line="240" w:lineRule="auto"/>
              <w:ind w:left="42"/>
            </w:pPr>
            <w:r w:rsidRPr="004C25F5">
              <w:rPr>
                <w:rFonts w:ascii="Times New Roman" w:eastAsia="Calibri" w:hAnsi="Times New Roman" w:cs="Times New Roman"/>
                <w:sz w:val="24"/>
                <w:szCs w:val="24"/>
              </w:rPr>
              <w:t xml:space="preserve">Библиотека ЦОК </w:t>
            </w:r>
            <w:r w:rsidRPr="004C25F5">
              <w:rPr>
                <w:rFonts w:ascii="Times New Roman" w:eastAsia="Calibri" w:hAnsi="Times New Roman" w:cs="Times New Roman"/>
                <w:sz w:val="24"/>
                <w:szCs w:val="24"/>
                <w:lang w:val="en-US"/>
              </w:rPr>
              <w:t>https</w:t>
            </w:r>
            <w:r w:rsidRPr="004C25F5">
              <w:rPr>
                <w:rFonts w:ascii="Times New Roman" w:eastAsia="Calibri" w:hAnsi="Times New Roman" w:cs="Times New Roman"/>
                <w:sz w:val="24"/>
                <w:szCs w:val="24"/>
              </w:rPr>
              <w:t>://</w:t>
            </w:r>
            <w:r w:rsidRPr="004C25F5">
              <w:rPr>
                <w:rFonts w:ascii="Times New Roman" w:eastAsia="Calibri" w:hAnsi="Times New Roman" w:cs="Times New Roman"/>
                <w:sz w:val="24"/>
                <w:szCs w:val="24"/>
                <w:lang w:val="en-US"/>
              </w:rPr>
              <w:t>lesson</w:t>
            </w:r>
            <w:r w:rsidRPr="004C25F5">
              <w:rPr>
                <w:rFonts w:ascii="Times New Roman" w:eastAsia="Calibri" w:hAnsi="Times New Roman" w:cs="Times New Roman"/>
                <w:sz w:val="24"/>
                <w:szCs w:val="24"/>
              </w:rPr>
              <w:t>.</w:t>
            </w:r>
            <w:proofErr w:type="spellStart"/>
            <w:r w:rsidRPr="004C25F5">
              <w:rPr>
                <w:rFonts w:ascii="Times New Roman" w:eastAsia="Calibri" w:hAnsi="Times New Roman" w:cs="Times New Roman"/>
                <w:sz w:val="24"/>
                <w:szCs w:val="24"/>
                <w:lang w:val="en-US"/>
              </w:rPr>
              <w:t>edu</w:t>
            </w:r>
            <w:proofErr w:type="spellEnd"/>
            <w:r w:rsidRPr="004C25F5">
              <w:rPr>
                <w:rFonts w:ascii="Times New Roman" w:eastAsia="Calibri" w:hAnsi="Times New Roman" w:cs="Times New Roman"/>
                <w:sz w:val="24"/>
                <w:szCs w:val="24"/>
              </w:rPr>
              <w:t>.</w:t>
            </w:r>
            <w:proofErr w:type="spellStart"/>
            <w:r w:rsidRPr="004C25F5">
              <w:rPr>
                <w:rFonts w:ascii="Times New Roman" w:eastAsia="Calibri" w:hAnsi="Times New Roman" w:cs="Times New Roman"/>
                <w:sz w:val="24"/>
                <w:szCs w:val="24"/>
                <w:lang w:val="en-US"/>
              </w:rPr>
              <w:t>ru</w:t>
            </w:r>
            <w:proofErr w:type="spellEnd"/>
            <w:r w:rsidRPr="004C25F5">
              <w:rPr>
                <w:rFonts w:ascii="Times New Roman" w:eastAsia="Calibri" w:hAnsi="Times New Roman" w:cs="Times New Roman"/>
                <w:sz w:val="24"/>
                <w:szCs w:val="24"/>
              </w:rPr>
              <w:t>/02.3/10</w:t>
            </w:r>
          </w:p>
        </w:tc>
      </w:tr>
      <w:tr w:rsidR="003A7784" w:rsidRPr="00800E4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66</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800E45">
              <w:rPr>
                <w:rFonts w:ascii="Times New Roman" w:eastAsia="Calibri" w:hAnsi="Times New Roman" w:cs="Times New Roman"/>
                <w:color w:val="000000"/>
                <w:sz w:val="24"/>
                <w:szCs w:val="24"/>
              </w:rPr>
              <w:t>между</w:t>
            </w:r>
            <w:proofErr w:type="gramEnd"/>
            <w:r w:rsidRPr="00800E45">
              <w:rPr>
                <w:rFonts w:ascii="Times New Roman" w:eastAsia="Calibri" w:hAnsi="Times New Roman" w:cs="Times New Roman"/>
                <w:color w:val="000000"/>
                <w:sz w:val="24"/>
                <w:szCs w:val="24"/>
              </w:rPr>
              <w:t xml:space="preserve"> скрещивающимися прямыми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Default="003A7784" w:rsidP="00887B07">
            <w:pPr>
              <w:spacing w:after="0" w:line="240" w:lineRule="auto"/>
              <w:ind w:left="42"/>
            </w:pPr>
            <w:r w:rsidRPr="004C25F5">
              <w:rPr>
                <w:rFonts w:ascii="Times New Roman" w:eastAsia="Calibri" w:hAnsi="Times New Roman" w:cs="Times New Roman"/>
                <w:sz w:val="24"/>
                <w:szCs w:val="24"/>
              </w:rPr>
              <w:t xml:space="preserve">Библиотека ЦОК </w:t>
            </w:r>
            <w:r w:rsidRPr="004C25F5">
              <w:rPr>
                <w:rFonts w:ascii="Times New Roman" w:eastAsia="Calibri" w:hAnsi="Times New Roman" w:cs="Times New Roman"/>
                <w:sz w:val="24"/>
                <w:szCs w:val="24"/>
                <w:lang w:val="en-US"/>
              </w:rPr>
              <w:t>https</w:t>
            </w:r>
            <w:r w:rsidRPr="004C25F5">
              <w:rPr>
                <w:rFonts w:ascii="Times New Roman" w:eastAsia="Calibri" w:hAnsi="Times New Roman" w:cs="Times New Roman"/>
                <w:sz w:val="24"/>
                <w:szCs w:val="24"/>
              </w:rPr>
              <w:t>://</w:t>
            </w:r>
            <w:r w:rsidRPr="004C25F5">
              <w:rPr>
                <w:rFonts w:ascii="Times New Roman" w:eastAsia="Calibri" w:hAnsi="Times New Roman" w:cs="Times New Roman"/>
                <w:sz w:val="24"/>
                <w:szCs w:val="24"/>
                <w:lang w:val="en-US"/>
              </w:rPr>
              <w:t>lesson</w:t>
            </w:r>
            <w:r w:rsidRPr="004C25F5">
              <w:rPr>
                <w:rFonts w:ascii="Times New Roman" w:eastAsia="Calibri" w:hAnsi="Times New Roman" w:cs="Times New Roman"/>
                <w:sz w:val="24"/>
                <w:szCs w:val="24"/>
              </w:rPr>
              <w:t>.</w:t>
            </w:r>
            <w:proofErr w:type="spellStart"/>
            <w:r w:rsidRPr="004C25F5">
              <w:rPr>
                <w:rFonts w:ascii="Times New Roman" w:eastAsia="Calibri" w:hAnsi="Times New Roman" w:cs="Times New Roman"/>
                <w:sz w:val="24"/>
                <w:szCs w:val="24"/>
                <w:lang w:val="en-US"/>
              </w:rPr>
              <w:t>edu</w:t>
            </w:r>
            <w:proofErr w:type="spellEnd"/>
            <w:r w:rsidRPr="004C25F5">
              <w:rPr>
                <w:rFonts w:ascii="Times New Roman" w:eastAsia="Calibri" w:hAnsi="Times New Roman" w:cs="Times New Roman"/>
                <w:sz w:val="24"/>
                <w:szCs w:val="24"/>
              </w:rPr>
              <w:t>.</w:t>
            </w:r>
            <w:proofErr w:type="spellStart"/>
            <w:r w:rsidRPr="004C25F5">
              <w:rPr>
                <w:rFonts w:ascii="Times New Roman" w:eastAsia="Calibri" w:hAnsi="Times New Roman" w:cs="Times New Roman"/>
                <w:sz w:val="24"/>
                <w:szCs w:val="24"/>
                <w:lang w:val="en-US"/>
              </w:rPr>
              <w:t>ru</w:t>
            </w:r>
            <w:proofErr w:type="spellEnd"/>
            <w:r w:rsidRPr="004C25F5">
              <w:rPr>
                <w:rFonts w:ascii="Times New Roman" w:eastAsia="Calibri" w:hAnsi="Times New Roman" w:cs="Times New Roman"/>
                <w:sz w:val="24"/>
                <w:szCs w:val="24"/>
              </w:rPr>
              <w:t>/02.3/10</w:t>
            </w:r>
          </w:p>
        </w:tc>
      </w:tr>
      <w:tr w:rsidR="003A7784" w:rsidRPr="00800E4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67</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Итоговая</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контрольная</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работа</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Default="003A7784" w:rsidP="00887B07">
            <w:pPr>
              <w:spacing w:after="0" w:line="240" w:lineRule="auto"/>
              <w:ind w:left="42"/>
            </w:pPr>
            <w:r w:rsidRPr="004C25F5">
              <w:rPr>
                <w:rFonts w:ascii="Times New Roman" w:eastAsia="Calibri" w:hAnsi="Times New Roman" w:cs="Times New Roman"/>
                <w:sz w:val="24"/>
                <w:szCs w:val="24"/>
                <w:lang w:val="en-US"/>
              </w:rPr>
              <w:t>https</w:t>
            </w:r>
            <w:r w:rsidRPr="004C25F5">
              <w:rPr>
                <w:rFonts w:ascii="Times New Roman" w:eastAsia="Calibri" w:hAnsi="Times New Roman" w:cs="Times New Roman"/>
                <w:sz w:val="24"/>
                <w:szCs w:val="24"/>
              </w:rPr>
              <w:t>://</w:t>
            </w:r>
            <w:r w:rsidRPr="004C25F5">
              <w:rPr>
                <w:rFonts w:ascii="Times New Roman" w:eastAsia="Calibri" w:hAnsi="Times New Roman" w:cs="Times New Roman"/>
                <w:sz w:val="24"/>
                <w:szCs w:val="24"/>
                <w:lang w:val="en-US"/>
              </w:rPr>
              <w:t>lesson</w:t>
            </w:r>
            <w:r w:rsidRPr="004C25F5">
              <w:rPr>
                <w:rFonts w:ascii="Times New Roman" w:eastAsia="Calibri" w:hAnsi="Times New Roman" w:cs="Times New Roman"/>
                <w:sz w:val="24"/>
                <w:szCs w:val="24"/>
              </w:rPr>
              <w:t>.</w:t>
            </w:r>
            <w:proofErr w:type="spellStart"/>
            <w:r w:rsidRPr="004C25F5">
              <w:rPr>
                <w:rFonts w:ascii="Times New Roman" w:eastAsia="Calibri" w:hAnsi="Times New Roman" w:cs="Times New Roman"/>
                <w:sz w:val="24"/>
                <w:szCs w:val="24"/>
                <w:lang w:val="en-US"/>
              </w:rPr>
              <w:t>edu</w:t>
            </w:r>
            <w:proofErr w:type="spellEnd"/>
            <w:r w:rsidRPr="004C25F5">
              <w:rPr>
                <w:rFonts w:ascii="Times New Roman" w:eastAsia="Calibri" w:hAnsi="Times New Roman" w:cs="Times New Roman"/>
                <w:sz w:val="24"/>
                <w:szCs w:val="24"/>
              </w:rPr>
              <w:t>.</w:t>
            </w:r>
            <w:proofErr w:type="spellStart"/>
            <w:r w:rsidRPr="004C25F5">
              <w:rPr>
                <w:rFonts w:ascii="Times New Roman" w:eastAsia="Calibri" w:hAnsi="Times New Roman" w:cs="Times New Roman"/>
                <w:sz w:val="24"/>
                <w:szCs w:val="24"/>
                <w:lang w:val="en-US"/>
              </w:rPr>
              <w:t>ru</w:t>
            </w:r>
            <w:proofErr w:type="spellEnd"/>
            <w:r w:rsidRPr="004C25F5">
              <w:rPr>
                <w:rFonts w:ascii="Times New Roman" w:eastAsia="Calibri" w:hAnsi="Times New Roman" w:cs="Times New Roman"/>
                <w:sz w:val="24"/>
                <w:szCs w:val="24"/>
              </w:rPr>
              <w:t>/02.3/10</w:t>
            </w:r>
          </w:p>
        </w:tc>
      </w:tr>
      <w:tr w:rsidR="003A7784" w:rsidRPr="00800E45" w:rsidTr="00887B07">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68</w:t>
            </w:r>
          </w:p>
        </w:tc>
        <w:tc>
          <w:tcPr>
            <w:tcW w:w="4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Повторение, обобщение систематизация знаний. </w:t>
            </w:r>
            <w:proofErr w:type="gramStart"/>
            <w:r w:rsidRPr="00800E45">
              <w:rPr>
                <w:rFonts w:ascii="Times New Roman" w:eastAsia="Calibri" w:hAnsi="Times New Roman" w:cs="Times New Roman"/>
                <w:color w:val="000000"/>
                <w:sz w:val="24"/>
                <w:szCs w:val="24"/>
              </w:rPr>
              <w:t>Вычисление углов: между скрещивающимися прямыми, между прямой и плоскостью, двугранных углов, углов между плоскостями</w:t>
            </w:r>
            <w:proofErr w:type="gram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jc w:val="center"/>
              <w:rPr>
                <w:rFonts w:ascii="Calibri" w:eastAsia="Calibri" w:hAnsi="Calibri" w:cs="Times New Roman"/>
                <w:sz w:val="24"/>
                <w:szCs w:val="24"/>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A7784" w:rsidRPr="00800E45" w:rsidRDefault="003A7784" w:rsidP="003A7784">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3A7784" w:rsidRDefault="003A7784" w:rsidP="00887B07">
            <w:pPr>
              <w:spacing w:after="0" w:line="240" w:lineRule="auto"/>
              <w:ind w:left="42"/>
            </w:pPr>
            <w:r w:rsidRPr="004C25F5">
              <w:rPr>
                <w:rFonts w:ascii="Times New Roman" w:eastAsia="Calibri" w:hAnsi="Times New Roman" w:cs="Times New Roman"/>
                <w:sz w:val="24"/>
                <w:szCs w:val="24"/>
              </w:rPr>
              <w:t xml:space="preserve">Библиотека ЦОК </w:t>
            </w:r>
            <w:r w:rsidRPr="004C25F5">
              <w:rPr>
                <w:rFonts w:ascii="Times New Roman" w:eastAsia="Calibri" w:hAnsi="Times New Roman" w:cs="Times New Roman"/>
                <w:sz w:val="24"/>
                <w:szCs w:val="24"/>
                <w:lang w:val="en-US"/>
              </w:rPr>
              <w:t>https</w:t>
            </w:r>
            <w:r w:rsidRPr="004C25F5">
              <w:rPr>
                <w:rFonts w:ascii="Times New Roman" w:eastAsia="Calibri" w:hAnsi="Times New Roman" w:cs="Times New Roman"/>
                <w:sz w:val="24"/>
                <w:szCs w:val="24"/>
              </w:rPr>
              <w:t>://</w:t>
            </w:r>
            <w:r w:rsidRPr="004C25F5">
              <w:rPr>
                <w:rFonts w:ascii="Times New Roman" w:eastAsia="Calibri" w:hAnsi="Times New Roman" w:cs="Times New Roman"/>
                <w:sz w:val="24"/>
                <w:szCs w:val="24"/>
                <w:lang w:val="en-US"/>
              </w:rPr>
              <w:t>lesson</w:t>
            </w:r>
            <w:r w:rsidRPr="004C25F5">
              <w:rPr>
                <w:rFonts w:ascii="Times New Roman" w:eastAsia="Calibri" w:hAnsi="Times New Roman" w:cs="Times New Roman"/>
                <w:sz w:val="24"/>
                <w:szCs w:val="24"/>
              </w:rPr>
              <w:t>.</w:t>
            </w:r>
            <w:proofErr w:type="spellStart"/>
            <w:r w:rsidRPr="004C25F5">
              <w:rPr>
                <w:rFonts w:ascii="Times New Roman" w:eastAsia="Calibri" w:hAnsi="Times New Roman" w:cs="Times New Roman"/>
                <w:sz w:val="24"/>
                <w:szCs w:val="24"/>
                <w:lang w:val="en-US"/>
              </w:rPr>
              <w:t>edu</w:t>
            </w:r>
            <w:proofErr w:type="spellEnd"/>
            <w:r w:rsidRPr="004C25F5">
              <w:rPr>
                <w:rFonts w:ascii="Times New Roman" w:eastAsia="Calibri" w:hAnsi="Times New Roman" w:cs="Times New Roman"/>
                <w:sz w:val="24"/>
                <w:szCs w:val="24"/>
              </w:rPr>
              <w:t>.</w:t>
            </w:r>
            <w:proofErr w:type="spellStart"/>
            <w:r w:rsidRPr="004C25F5">
              <w:rPr>
                <w:rFonts w:ascii="Times New Roman" w:eastAsia="Calibri" w:hAnsi="Times New Roman" w:cs="Times New Roman"/>
                <w:sz w:val="24"/>
                <w:szCs w:val="24"/>
                <w:lang w:val="en-US"/>
              </w:rPr>
              <w:t>ru</w:t>
            </w:r>
            <w:proofErr w:type="spellEnd"/>
            <w:r w:rsidRPr="004C25F5">
              <w:rPr>
                <w:rFonts w:ascii="Times New Roman" w:eastAsia="Calibri" w:hAnsi="Times New Roman" w:cs="Times New Roman"/>
                <w:sz w:val="24"/>
                <w:szCs w:val="24"/>
              </w:rPr>
              <w:t>/02.3/10</w:t>
            </w:r>
          </w:p>
        </w:tc>
      </w:tr>
      <w:tr w:rsidR="003A7784" w:rsidRPr="00800E45" w:rsidTr="00887B07">
        <w:trPr>
          <w:trHeight w:val="144"/>
        </w:trPr>
        <w:tc>
          <w:tcPr>
            <w:tcW w:w="548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ОБЩЕЕ КОЛИЧЕСТВО ЧАСОВ ПО ПРОГРАММЕ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68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E1633A" w:rsidRDefault="00760205" w:rsidP="00E1633A">
            <w:pPr>
              <w:spacing w:after="0" w:line="240" w:lineRule="auto"/>
              <w:ind w:left="135"/>
              <w:jc w:val="center"/>
              <w:rPr>
                <w:rFonts w:ascii="Calibri" w:eastAsia="Calibri" w:hAnsi="Calibri" w:cs="Times New Roman"/>
                <w:sz w:val="24"/>
                <w:szCs w:val="24"/>
              </w:rPr>
            </w:pPr>
            <w:r w:rsidRPr="00800E45">
              <w:rPr>
                <w:rFonts w:ascii="Times New Roman" w:eastAsia="Calibri" w:hAnsi="Times New Roman" w:cs="Times New Roman"/>
                <w:color w:val="000000"/>
                <w:sz w:val="24"/>
                <w:szCs w:val="24"/>
                <w:lang w:val="en-US"/>
              </w:rPr>
              <w:t xml:space="preserve"> </w:t>
            </w:r>
            <w:r w:rsidR="00E1633A">
              <w:rPr>
                <w:rFonts w:ascii="Times New Roman" w:eastAsia="Calibri" w:hAnsi="Times New Roman" w:cs="Times New Roman"/>
                <w:color w:val="000000"/>
                <w:sz w:val="24"/>
                <w:szCs w:val="24"/>
              </w:rPr>
              <w:t>7</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0 </w:t>
            </w:r>
          </w:p>
        </w:tc>
        <w:tc>
          <w:tcPr>
            <w:tcW w:w="415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line="240" w:lineRule="auto"/>
              <w:rPr>
                <w:rFonts w:ascii="Calibri" w:eastAsia="Calibri" w:hAnsi="Calibri" w:cs="Times New Roman"/>
                <w:sz w:val="24"/>
                <w:szCs w:val="24"/>
                <w:lang w:val="en-US"/>
              </w:rPr>
            </w:pPr>
          </w:p>
        </w:tc>
      </w:tr>
    </w:tbl>
    <w:p w:rsidR="00760205" w:rsidRPr="00800E45" w:rsidRDefault="00760205" w:rsidP="00E67F91">
      <w:pPr>
        <w:spacing w:after="0" w:line="240" w:lineRule="auto"/>
        <w:rPr>
          <w:rFonts w:ascii="Calibri" w:eastAsia="Calibri" w:hAnsi="Calibri" w:cs="Times New Roman"/>
          <w:sz w:val="24"/>
          <w:szCs w:val="24"/>
          <w:lang w:val="en-US"/>
        </w:rPr>
        <w:sectPr w:rsidR="00760205" w:rsidRPr="00800E45">
          <w:pgSz w:w="16383" w:h="11906" w:orient="landscape"/>
          <w:pgMar w:top="1134" w:right="850" w:bottom="1134" w:left="1701" w:header="720" w:footer="720" w:gutter="0"/>
          <w:cols w:space="720"/>
        </w:sectPr>
      </w:pPr>
    </w:p>
    <w:p w:rsidR="00760205" w:rsidRPr="00800E45" w:rsidRDefault="00760205" w:rsidP="00E67F91">
      <w:pPr>
        <w:spacing w:after="0" w:line="240" w:lineRule="auto"/>
        <w:ind w:left="120"/>
        <w:rPr>
          <w:rFonts w:ascii="Calibri" w:eastAsia="Calibri" w:hAnsi="Calibri" w:cs="Times New Roman"/>
          <w:sz w:val="24"/>
          <w:szCs w:val="24"/>
          <w:lang w:val="en-US"/>
        </w:rPr>
      </w:pPr>
      <w:r w:rsidRPr="00800E45">
        <w:rPr>
          <w:rFonts w:ascii="Times New Roman" w:eastAsia="Calibri" w:hAnsi="Times New Roman" w:cs="Times New Roman"/>
          <w:b/>
          <w:color w:val="000000"/>
          <w:sz w:val="24"/>
          <w:szCs w:val="24"/>
          <w:lang w:val="en-US"/>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67"/>
        <w:gridCol w:w="4962"/>
        <w:gridCol w:w="850"/>
        <w:gridCol w:w="1559"/>
        <w:gridCol w:w="1701"/>
        <w:gridCol w:w="1276"/>
        <w:gridCol w:w="3025"/>
      </w:tblGrid>
      <w:tr w:rsidR="00760205" w:rsidRPr="00800E45" w:rsidTr="00887B07">
        <w:trPr>
          <w:trHeight w:val="144"/>
        </w:trPr>
        <w:tc>
          <w:tcPr>
            <w:tcW w:w="6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b/>
                <w:color w:val="000000"/>
                <w:sz w:val="24"/>
                <w:szCs w:val="24"/>
                <w:lang w:val="en-US"/>
              </w:rPr>
              <w:t xml:space="preserve">№ п/п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496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Тема</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урока</w:t>
            </w:r>
            <w:proofErr w:type="spellEnd"/>
            <w:r w:rsidRPr="00800E45">
              <w:rPr>
                <w:rFonts w:ascii="Times New Roman" w:eastAsia="Calibri" w:hAnsi="Times New Roman" w:cs="Times New Roman"/>
                <w:b/>
                <w:color w:val="000000"/>
                <w:sz w:val="24"/>
                <w:szCs w:val="24"/>
                <w:lang w:val="en-US"/>
              </w:rPr>
              <w:t xml:space="preserve"> </w:t>
            </w:r>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4110"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887B07">
            <w:pPr>
              <w:spacing w:after="0" w:line="240" w:lineRule="auto"/>
              <w:jc w:val="center"/>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Количество</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часов</w:t>
            </w:r>
            <w:proofErr w:type="spellEnd"/>
          </w:p>
        </w:tc>
        <w:tc>
          <w:tcPr>
            <w:tcW w:w="127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887B07">
            <w:pPr>
              <w:spacing w:after="0" w:line="240" w:lineRule="auto"/>
              <w:ind w:left="-100" w:right="-108"/>
              <w:jc w:val="center"/>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Дата</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изучения</w:t>
            </w:r>
            <w:proofErr w:type="spellEnd"/>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302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1018E0" w:rsidRDefault="00760205" w:rsidP="001018E0">
            <w:pPr>
              <w:spacing w:after="0" w:line="240" w:lineRule="auto"/>
              <w:ind w:left="135"/>
              <w:rPr>
                <w:rFonts w:ascii="Calibri" w:eastAsia="Calibri" w:hAnsi="Calibri" w:cs="Times New Roman"/>
                <w:sz w:val="24"/>
                <w:szCs w:val="24"/>
              </w:rPr>
            </w:pPr>
            <w:proofErr w:type="spellStart"/>
            <w:r w:rsidRPr="00800E45">
              <w:rPr>
                <w:rFonts w:ascii="Times New Roman" w:eastAsia="Calibri" w:hAnsi="Times New Roman" w:cs="Times New Roman"/>
                <w:b/>
                <w:color w:val="000000"/>
                <w:sz w:val="24"/>
                <w:szCs w:val="24"/>
                <w:lang w:val="en-US"/>
              </w:rPr>
              <w:t>Электронные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цифровые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образовательные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ресурсы</w:t>
            </w:r>
            <w:proofErr w:type="spellEnd"/>
            <w:r w:rsidRPr="00800E45">
              <w:rPr>
                <w:rFonts w:ascii="Times New Roman" w:eastAsia="Calibri" w:hAnsi="Times New Roman" w:cs="Times New Roman"/>
                <w:b/>
                <w:color w:val="000000"/>
                <w:sz w:val="24"/>
                <w:szCs w:val="24"/>
                <w:lang w:val="en-US"/>
              </w:rPr>
              <w:t xml:space="preserve"> </w:t>
            </w:r>
          </w:p>
        </w:tc>
      </w:tr>
      <w:tr w:rsidR="00760205" w:rsidRPr="00800E45" w:rsidTr="00887B07">
        <w:trPr>
          <w:trHeight w:val="144"/>
        </w:trPr>
        <w:tc>
          <w:tcPr>
            <w:tcW w:w="667" w:type="dxa"/>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c>
          <w:tcPr>
            <w:tcW w:w="4962" w:type="dxa"/>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887B07">
            <w:pPr>
              <w:spacing w:after="0" w:line="240" w:lineRule="auto"/>
              <w:ind w:left="-100" w:right="-108"/>
              <w:jc w:val="center"/>
              <w:rPr>
                <w:rFonts w:ascii="Calibri" w:eastAsia="Calibri" w:hAnsi="Calibri" w:cs="Times New Roman"/>
                <w:sz w:val="24"/>
                <w:szCs w:val="24"/>
                <w:lang w:val="en-US"/>
              </w:rPr>
            </w:pPr>
            <w:proofErr w:type="spellStart"/>
            <w:r w:rsidRPr="00800E45">
              <w:rPr>
                <w:rFonts w:ascii="Times New Roman" w:eastAsia="Calibri" w:hAnsi="Times New Roman" w:cs="Times New Roman"/>
                <w:b/>
                <w:color w:val="000000"/>
                <w:sz w:val="24"/>
                <w:szCs w:val="24"/>
                <w:lang w:val="en-US"/>
              </w:rPr>
              <w:t>Всего</w:t>
            </w:r>
            <w:proofErr w:type="spellEnd"/>
          </w:p>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1018E0" w:rsidRDefault="001018E0" w:rsidP="00887B07">
            <w:pPr>
              <w:spacing w:after="0" w:line="240" w:lineRule="auto"/>
              <w:ind w:left="-100" w:right="-108"/>
              <w:jc w:val="center"/>
              <w:rPr>
                <w:rFonts w:ascii="Calibri" w:eastAsia="Calibri" w:hAnsi="Calibri" w:cs="Times New Roman"/>
                <w:sz w:val="24"/>
                <w:szCs w:val="24"/>
              </w:rPr>
            </w:pPr>
            <w:proofErr w:type="spellStart"/>
            <w:r>
              <w:rPr>
                <w:rFonts w:ascii="Times New Roman" w:eastAsia="Calibri" w:hAnsi="Times New Roman" w:cs="Times New Roman"/>
                <w:b/>
                <w:color w:val="000000"/>
                <w:sz w:val="24"/>
                <w:szCs w:val="24"/>
                <w:lang w:val="en-US"/>
              </w:rPr>
              <w:t>Контрольные</w:t>
            </w:r>
            <w:proofErr w:type="spellEnd"/>
            <w:r>
              <w:rPr>
                <w:rFonts w:ascii="Times New Roman" w:eastAsia="Calibri" w:hAnsi="Times New Roman" w:cs="Times New Roman"/>
                <w:b/>
                <w:color w:val="000000"/>
                <w:sz w:val="24"/>
                <w:szCs w:val="24"/>
                <w:lang w:val="en-US"/>
              </w:rPr>
              <w:t xml:space="preserve"> </w:t>
            </w:r>
            <w:proofErr w:type="spellStart"/>
            <w:r>
              <w:rPr>
                <w:rFonts w:ascii="Times New Roman" w:eastAsia="Calibri" w:hAnsi="Times New Roman" w:cs="Times New Roman"/>
                <w:b/>
                <w:color w:val="000000"/>
                <w:sz w:val="24"/>
                <w:szCs w:val="24"/>
                <w:lang w:val="en-US"/>
              </w:rPr>
              <w:t>работы</w:t>
            </w:r>
            <w:proofErr w:type="spellEnd"/>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1018E0" w:rsidRDefault="00760205" w:rsidP="00887B07">
            <w:pPr>
              <w:spacing w:after="0" w:line="240" w:lineRule="auto"/>
              <w:ind w:left="-100" w:right="-108"/>
              <w:jc w:val="center"/>
              <w:rPr>
                <w:rFonts w:ascii="Calibri" w:eastAsia="Calibri" w:hAnsi="Calibri" w:cs="Times New Roman"/>
                <w:sz w:val="24"/>
                <w:szCs w:val="24"/>
              </w:rPr>
            </w:pPr>
            <w:proofErr w:type="spellStart"/>
            <w:r w:rsidRPr="00800E45">
              <w:rPr>
                <w:rFonts w:ascii="Times New Roman" w:eastAsia="Calibri" w:hAnsi="Times New Roman" w:cs="Times New Roman"/>
                <w:b/>
                <w:color w:val="000000"/>
                <w:sz w:val="24"/>
                <w:szCs w:val="24"/>
                <w:lang w:val="en-US"/>
              </w:rPr>
              <w:t>Практические</w:t>
            </w:r>
            <w:proofErr w:type="spellEnd"/>
            <w:r w:rsidRPr="00800E45">
              <w:rPr>
                <w:rFonts w:ascii="Times New Roman" w:eastAsia="Calibri" w:hAnsi="Times New Roman" w:cs="Times New Roman"/>
                <w:b/>
                <w:color w:val="000000"/>
                <w:sz w:val="24"/>
                <w:szCs w:val="24"/>
                <w:lang w:val="en-US"/>
              </w:rPr>
              <w:t xml:space="preserve"> </w:t>
            </w:r>
            <w:proofErr w:type="spellStart"/>
            <w:r w:rsidRPr="00800E45">
              <w:rPr>
                <w:rFonts w:ascii="Times New Roman" w:eastAsia="Calibri" w:hAnsi="Times New Roman" w:cs="Times New Roman"/>
                <w:b/>
                <w:color w:val="000000"/>
                <w:sz w:val="24"/>
                <w:szCs w:val="24"/>
                <w:lang w:val="en-US"/>
              </w:rPr>
              <w:t>работы</w:t>
            </w:r>
            <w:proofErr w:type="spellEnd"/>
          </w:p>
        </w:tc>
        <w:tc>
          <w:tcPr>
            <w:tcW w:w="1276" w:type="dxa"/>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c>
          <w:tcPr>
            <w:tcW w:w="3025" w:type="dxa"/>
            <w:vMerge/>
            <w:tcBorders>
              <w:top w:val="single" w:sz="2" w:space="0" w:color="auto"/>
              <w:left w:val="single" w:sz="2" w:space="0" w:color="auto"/>
              <w:bottom w:val="single" w:sz="2" w:space="0" w:color="auto"/>
              <w:right w:val="single" w:sz="2" w:space="0" w:color="auto"/>
            </w:tcBorders>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p>
        </w:tc>
      </w:tr>
      <w:tr w:rsidR="00760205" w:rsidRPr="00800E45" w:rsidTr="00887B07">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Сфера и шар: центр, радиус, диаметр; площадь поверхности сферы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887B07"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00545861" w:rsidRPr="00E44205">
              <w:rPr>
                <w:rFonts w:ascii="Times New Roman" w:eastAsia="Calibri" w:hAnsi="Times New Roman" w:cs="Times New Roman"/>
                <w:sz w:val="24"/>
                <w:szCs w:val="24"/>
                <w:lang w:val="en-US"/>
              </w:rPr>
              <w:t>https</w:t>
            </w:r>
            <w:r w:rsidR="00545861" w:rsidRPr="00E44205">
              <w:rPr>
                <w:rFonts w:ascii="Times New Roman" w:eastAsia="Calibri" w:hAnsi="Times New Roman" w:cs="Times New Roman"/>
                <w:sz w:val="24"/>
                <w:szCs w:val="24"/>
              </w:rPr>
              <w:t>://</w:t>
            </w:r>
            <w:r w:rsidR="00545861" w:rsidRPr="00E44205">
              <w:rPr>
                <w:rFonts w:ascii="Times New Roman" w:eastAsia="Calibri" w:hAnsi="Times New Roman" w:cs="Times New Roman"/>
                <w:sz w:val="24"/>
                <w:szCs w:val="24"/>
                <w:lang w:val="en-US"/>
              </w:rPr>
              <w:t>lesson</w:t>
            </w:r>
            <w:r w:rsidR="00545861" w:rsidRPr="00E44205">
              <w:rPr>
                <w:rFonts w:ascii="Times New Roman" w:eastAsia="Calibri" w:hAnsi="Times New Roman" w:cs="Times New Roman"/>
                <w:sz w:val="24"/>
                <w:szCs w:val="24"/>
              </w:rPr>
              <w:t>.</w:t>
            </w:r>
            <w:proofErr w:type="spellStart"/>
            <w:r w:rsidR="00545861" w:rsidRPr="00E44205">
              <w:rPr>
                <w:rFonts w:ascii="Times New Roman" w:eastAsia="Calibri" w:hAnsi="Times New Roman" w:cs="Times New Roman"/>
                <w:sz w:val="24"/>
                <w:szCs w:val="24"/>
                <w:lang w:val="en-US"/>
              </w:rPr>
              <w:t>edu</w:t>
            </w:r>
            <w:proofErr w:type="spellEnd"/>
            <w:r w:rsidR="00545861" w:rsidRPr="00E44205">
              <w:rPr>
                <w:rFonts w:ascii="Times New Roman" w:eastAsia="Calibri" w:hAnsi="Times New Roman" w:cs="Times New Roman"/>
                <w:sz w:val="24"/>
                <w:szCs w:val="24"/>
              </w:rPr>
              <w:t>.</w:t>
            </w:r>
            <w:proofErr w:type="spellStart"/>
            <w:r w:rsidR="00545861" w:rsidRPr="00E44205">
              <w:rPr>
                <w:rFonts w:ascii="Times New Roman" w:eastAsia="Calibri" w:hAnsi="Times New Roman" w:cs="Times New Roman"/>
                <w:sz w:val="24"/>
                <w:szCs w:val="24"/>
                <w:lang w:val="en-US"/>
              </w:rPr>
              <w:t>ru</w:t>
            </w:r>
            <w:proofErr w:type="spellEnd"/>
            <w:r w:rsidR="00545861" w:rsidRPr="00E44205">
              <w:rPr>
                <w:rFonts w:ascii="Times New Roman" w:eastAsia="Calibri" w:hAnsi="Times New Roman" w:cs="Times New Roman"/>
                <w:sz w:val="24"/>
                <w:szCs w:val="24"/>
              </w:rPr>
              <w:t>/02.3/11</w:t>
            </w:r>
          </w:p>
        </w:tc>
      </w:tr>
      <w:tr w:rsidR="00760205" w:rsidRPr="00800E45" w:rsidTr="00887B07">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Взаимное расположение сферы и плоскости; касательная плоскость к сфере; площадь сферы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545861"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760205" w:rsidRPr="00800E45" w:rsidTr="00887B07">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Изображение сферы, шара на плоскости. </w:t>
            </w:r>
            <w:proofErr w:type="spellStart"/>
            <w:r w:rsidRPr="00800E45">
              <w:rPr>
                <w:rFonts w:ascii="Times New Roman" w:eastAsia="Calibri" w:hAnsi="Times New Roman" w:cs="Times New Roman"/>
                <w:color w:val="000000"/>
                <w:sz w:val="24"/>
                <w:szCs w:val="24"/>
                <w:lang w:val="en-US"/>
              </w:rPr>
              <w:t>Сечения</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шара</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887B07"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760205" w:rsidRPr="00800E45" w:rsidTr="00887B07">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4</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Цилиндрическая поверхность, образующие цилиндрической поверхности, ось цилиндрической поверхности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545861" w:rsidP="00887B07">
            <w:pPr>
              <w:spacing w:after="0" w:line="240" w:lineRule="auto"/>
              <w:ind w:left="42"/>
              <w:rPr>
                <w:rFonts w:ascii="Times New Roman" w:eastAsia="Calibri" w:hAnsi="Times New Roman"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760205" w:rsidRPr="00800E45" w:rsidTr="00887B07">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5</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Цилиндр: основания и боковая поверхность, образующая и ось; площадь боковой и полной поверхности</w:t>
            </w:r>
            <w:r w:rsidR="00E1633A">
              <w:rPr>
                <w:rFonts w:ascii="Times New Roman" w:eastAsia="Calibri" w:hAnsi="Times New Roman" w:cs="Times New Roman"/>
                <w:color w:val="000000"/>
                <w:sz w:val="24"/>
              </w:rPr>
              <w:t>. Входной контроль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1633A" w:rsidRDefault="00E1633A" w:rsidP="00E67F91">
            <w:pPr>
              <w:spacing w:after="0" w:line="240" w:lineRule="auto"/>
              <w:ind w:left="135"/>
              <w:jc w:val="center"/>
              <w:rPr>
                <w:rFonts w:ascii="Times New Roman" w:eastAsia="Calibri" w:hAnsi="Times New Roman" w:cs="Times New Roman"/>
                <w:sz w:val="24"/>
                <w:szCs w:val="24"/>
              </w:rPr>
            </w:pPr>
            <w:r w:rsidRPr="00E1633A">
              <w:rPr>
                <w:rFonts w:ascii="Times New Roman" w:eastAsia="Calibri" w:hAnsi="Times New Roman" w:cs="Times New Roman"/>
                <w:sz w:val="24"/>
                <w:szCs w:val="24"/>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545861"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760205" w:rsidRPr="00800E45" w:rsidTr="00887B07">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6</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545861"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760205" w:rsidRPr="00800E45" w:rsidTr="00887B07">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7</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Коническая поверхность, образующие конической поверхности, ось и вершина конической поверхности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545861"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760205" w:rsidRPr="00800E45" w:rsidTr="00887B07">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8</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Конус: основание и вершина, образующая и ось; площадь боковой и полной поверхности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545861"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9</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Усечённый конус: образующие и высота; основания и боковая поверхность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10</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lastRenderedPageBreak/>
              <w:t>11</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Комбинация тел вращения и многогранников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12</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Многогранник, описанный около сферы; сфера, вписанная в многогранник или в тело вращения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13</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Понятие об объёме. Основные свойства объёмов тел</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14</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Объём</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цилиндра</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конуса</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15</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Объём шара и площадь сферы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16</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Подобные тела в пространстве. Соотношения между площадями поверхностей, объёмами подобных тел</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17</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Контрольная работа по темам "Тела вращения" и "Объемы тел"</w:t>
            </w:r>
            <w:r w:rsidR="00D103F6">
              <w:rPr>
                <w:rFonts w:ascii="Times New Roman" w:eastAsia="Calibri" w:hAnsi="Times New Roman" w:cs="Times New Roman"/>
                <w:color w:val="000000"/>
                <w:sz w:val="24"/>
                <w:szCs w:val="24"/>
              </w:rPr>
              <w:t>.  Промежуточный контроль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18</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Вектор на плоскости и в пространстве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19</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Сложение</w:t>
            </w:r>
            <w:proofErr w:type="spellEnd"/>
            <w:r w:rsidRPr="00800E45">
              <w:rPr>
                <w:rFonts w:ascii="Times New Roman" w:eastAsia="Calibri" w:hAnsi="Times New Roman" w:cs="Times New Roman"/>
                <w:color w:val="000000"/>
                <w:sz w:val="24"/>
                <w:szCs w:val="24"/>
                <w:lang w:val="en-US"/>
              </w:rPr>
              <w:t xml:space="preserve"> и </w:t>
            </w:r>
            <w:proofErr w:type="spellStart"/>
            <w:r w:rsidRPr="00800E45">
              <w:rPr>
                <w:rFonts w:ascii="Times New Roman" w:eastAsia="Calibri" w:hAnsi="Times New Roman" w:cs="Times New Roman"/>
                <w:color w:val="000000"/>
                <w:sz w:val="24"/>
                <w:szCs w:val="24"/>
                <w:lang w:val="en-US"/>
              </w:rPr>
              <w:t>вычитание</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векторов</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20</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Умножение</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вектора</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на</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число</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21</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Разложение вектора по трём некомпланарным векторам. </w:t>
            </w:r>
            <w:proofErr w:type="spellStart"/>
            <w:r w:rsidRPr="00800E45">
              <w:rPr>
                <w:rFonts w:ascii="Times New Roman" w:eastAsia="Calibri" w:hAnsi="Times New Roman" w:cs="Times New Roman"/>
                <w:color w:val="000000"/>
                <w:sz w:val="24"/>
                <w:szCs w:val="24"/>
                <w:lang w:val="en-US"/>
              </w:rPr>
              <w:t>Правило</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параллелепипеда</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22</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Решение задач, связанных с применением правил действий с векторами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760205" w:rsidRPr="00800E45" w:rsidTr="00887B07">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23</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Прямоугольная система координат в пространстве. Координаты вектора. Простейшие задачи в координатах</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E44205" w:rsidRDefault="00545861" w:rsidP="00887B07">
            <w:pPr>
              <w:spacing w:after="0" w:line="240" w:lineRule="auto"/>
              <w:ind w:left="42"/>
              <w:rPr>
                <w:rFonts w:ascii="Calibri" w:eastAsia="Calibri" w:hAnsi="Calibri" w:cs="Times New Roman"/>
                <w:sz w:val="24"/>
                <w:szCs w:val="24"/>
              </w:rPr>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24</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Угол между векторами. Скалярное произведение векторов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25</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 xml:space="preserve">Вычисление углов между прямыми и </w:t>
            </w:r>
            <w:r w:rsidRPr="00800E45">
              <w:rPr>
                <w:rFonts w:ascii="Times New Roman" w:eastAsia="Calibri" w:hAnsi="Times New Roman" w:cs="Times New Roman"/>
                <w:color w:val="000000"/>
                <w:sz w:val="24"/>
                <w:szCs w:val="24"/>
              </w:rPr>
              <w:lastRenderedPageBreak/>
              <w:t>плоскостями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lastRenderedPageBreak/>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lastRenderedPageBreak/>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lastRenderedPageBreak/>
              <w:t>26</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Координатно-векторный метод при решении геометрических задач</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27</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Контрольная работа по теме "Векторы и координаты в пространстве"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28</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Повторение, обобщение и систематизация знаний. Основные фигуры, факты, теоремы курса планиметрии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29</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Повторение, обобщение и систематизация знаний. Основные фигуры, факты, теоремы курса планиметрии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30</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712256">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Повторение, обобщение и систематизация знаний. Задачи планиметрии и методы их решения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E1633A" w:rsidRDefault="00887B07" w:rsidP="00887B07">
            <w:pPr>
              <w:spacing w:after="0" w:line="240" w:lineRule="auto"/>
              <w:ind w:left="135"/>
              <w:jc w:val="center"/>
              <w:rPr>
                <w:rFonts w:ascii="Times New Roman" w:eastAsia="Calibri"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31</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Повторение, обобщение и систематизация знаний. Задачи планиметрии и методы их решения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32</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Повторение, обобщение и систематизация знаний. Основные фигуры, факты, теоремы курса стереометрии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33</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lang w:val="en-US"/>
              </w:rPr>
            </w:pPr>
            <w:proofErr w:type="spellStart"/>
            <w:r w:rsidRPr="00800E45">
              <w:rPr>
                <w:rFonts w:ascii="Times New Roman" w:eastAsia="Calibri" w:hAnsi="Times New Roman" w:cs="Times New Roman"/>
                <w:color w:val="000000"/>
                <w:sz w:val="24"/>
                <w:szCs w:val="24"/>
                <w:lang w:val="en-US"/>
              </w:rPr>
              <w:t>Итоговая</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контрольная</w:t>
            </w:r>
            <w:proofErr w:type="spellEnd"/>
            <w:r w:rsidRPr="00800E45">
              <w:rPr>
                <w:rFonts w:ascii="Times New Roman" w:eastAsia="Calibri" w:hAnsi="Times New Roman" w:cs="Times New Roman"/>
                <w:color w:val="000000"/>
                <w:sz w:val="24"/>
                <w:szCs w:val="24"/>
                <w:lang w:val="en-US"/>
              </w:rPr>
              <w:t xml:space="preserve"> </w:t>
            </w:r>
            <w:proofErr w:type="spellStart"/>
            <w:r w:rsidRPr="00800E45">
              <w:rPr>
                <w:rFonts w:ascii="Times New Roman" w:eastAsia="Calibri" w:hAnsi="Times New Roman" w:cs="Times New Roman"/>
                <w:color w:val="000000"/>
                <w:sz w:val="24"/>
                <w:szCs w:val="24"/>
                <w:lang w:val="en-US"/>
              </w:rPr>
              <w:t>работа</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887B07" w:rsidRPr="00800E45" w:rsidTr="00E44205">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34</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Повторение, обобщение и систематизация знаний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jc w:val="center"/>
              <w:rPr>
                <w:rFonts w:ascii="Calibri" w:eastAsia="Calibri" w:hAnsi="Calibri" w:cs="Times New Roman"/>
                <w:sz w:val="24"/>
                <w:szCs w:val="24"/>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87B07" w:rsidRPr="00800E45" w:rsidRDefault="00887B07" w:rsidP="00887B07">
            <w:pPr>
              <w:spacing w:after="0" w:line="240" w:lineRule="auto"/>
              <w:ind w:left="135"/>
              <w:rPr>
                <w:rFonts w:ascii="Calibri" w:eastAsia="Calibri" w:hAnsi="Calibri" w:cs="Times New Roman"/>
                <w:sz w:val="24"/>
                <w:szCs w:val="24"/>
                <w:lang w:val="en-US"/>
              </w:rPr>
            </w:pPr>
          </w:p>
        </w:tc>
        <w:tc>
          <w:tcPr>
            <w:tcW w:w="3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87B07" w:rsidRPr="00E44205" w:rsidRDefault="00887B07" w:rsidP="00887B07">
            <w:pPr>
              <w:spacing w:after="0" w:line="240" w:lineRule="auto"/>
            </w:pPr>
            <w:r w:rsidRPr="00E44205">
              <w:rPr>
                <w:rFonts w:ascii="Times New Roman" w:eastAsia="Calibri" w:hAnsi="Times New Roman" w:cs="Times New Roman"/>
                <w:sz w:val="24"/>
                <w:szCs w:val="24"/>
              </w:rPr>
              <w:t xml:space="preserve">Библиотека ЦОК </w:t>
            </w:r>
            <w:r w:rsidRPr="00E44205">
              <w:rPr>
                <w:rFonts w:ascii="Times New Roman" w:eastAsia="Calibri" w:hAnsi="Times New Roman" w:cs="Times New Roman"/>
                <w:sz w:val="24"/>
                <w:szCs w:val="24"/>
                <w:lang w:val="en-US"/>
              </w:rPr>
              <w:t>https</w:t>
            </w:r>
            <w:r w:rsidRPr="00E44205">
              <w:rPr>
                <w:rFonts w:ascii="Times New Roman" w:eastAsia="Calibri" w:hAnsi="Times New Roman" w:cs="Times New Roman"/>
                <w:sz w:val="24"/>
                <w:szCs w:val="24"/>
              </w:rPr>
              <w:t>://</w:t>
            </w:r>
            <w:r w:rsidRPr="00E44205">
              <w:rPr>
                <w:rFonts w:ascii="Times New Roman" w:eastAsia="Calibri" w:hAnsi="Times New Roman" w:cs="Times New Roman"/>
                <w:sz w:val="24"/>
                <w:szCs w:val="24"/>
                <w:lang w:val="en-US"/>
              </w:rPr>
              <w:t>lesson</w:t>
            </w:r>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edu</w:t>
            </w:r>
            <w:proofErr w:type="spellEnd"/>
            <w:r w:rsidRPr="00E44205">
              <w:rPr>
                <w:rFonts w:ascii="Times New Roman" w:eastAsia="Calibri" w:hAnsi="Times New Roman" w:cs="Times New Roman"/>
                <w:sz w:val="24"/>
                <w:szCs w:val="24"/>
              </w:rPr>
              <w:t>.</w:t>
            </w:r>
            <w:proofErr w:type="spellStart"/>
            <w:r w:rsidRPr="00E44205">
              <w:rPr>
                <w:rFonts w:ascii="Times New Roman" w:eastAsia="Calibri" w:hAnsi="Times New Roman" w:cs="Times New Roman"/>
                <w:sz w:val="24"/>
                <w:szCs w:val="24"/>
                <w:lang w:val="en-US"/>
              </w:rPr>
              <w:t>ru</w:t>
            </w:r>
            <w:proofErr w:type="spellEnd"/>
            <w:r w:rsidRPr="00E44205">
              <w:rPr>
                <w:rFonts w:ascii="Times New Roman" w:eastAsia="Calibri" w:hAnsi="Times New Roman" w:cs="Times New Roman"/>
                <w:sz w:val="24"/>
                <w:szCs w:val="24"/>
              </w:rPr>
              <w:t>/02.3/11</w:t>
            </w:r>
          </w:p>
        </w:tc>
      </w:tr>
      <w:tr w:rsidR="00760205" w:rsidRPr="00800E45" w:rsidTr="00887B07">
        <w:trPr>
          <w:trHeight w:val="144"/>
        </w:trPr>
        <w:tc>
          <w:tcPr>
            <w:tcW w:w="562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rPr>
                <w:rFonts w:ascii="Calibri" w:eastAsia="Calibri" w:hAnsi="Calibri" w:cs="Times New Roman"/>
                <w:sz w:val="24"/>
                <w:szCs w:val="24"/>
              </w:rPr>
            </w:pPr>
            <w:r w:rsidRPr="00800E45">
              <w:rPr>
                <w:rFonts w:ascii="Times New Roman" w:eastAsia="Calibri" w:hAnsi="Times New Roman" w:cs="Times New Roman"/>
                <w:color w:val="000000"/>
                <w:sz w:val="24"/>
                <w:szCs w:val="24"/>
              </w:rPr>
              <w:t>ОБЩЕЕ КОЛИЧЕСТВО ЧАСОВ ПО ПРОГРАММЕ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rPr>
              <w:t xml:space="preserve"> </w:t>
            </w:r>
            <w:r w:rsidRPr="00800E45">
              <w:rPr>
                <w:rFonts w:ascii="Times New Roman" w:eastAsia="Calibri" w:hAnsi="Times New Roman" w:cs="Times New Roman"/>
                <w:color w:val="000000"/>
                <w:sz w:val="24"/>
                <w:szCs w:val="24"/>
                <w:lang w:val="en-US"/>
              </w:rPr>
              <w:t xml:space="preserve">34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D103F6">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w:t>
            </w:r>
            <w:r w:rsidR="00D103F6">
              <w:rPr>
                <w:rFonts w:ascii="Times New Roman" w:eastAsia="Calibri" w:hAnsi="Times New Roman" w:cs="Times New Roman"/>
                <w:color w:val="000000"/>
                <w:sz w:val="24"/>
                <w:szCs w:val="24"/>
              </w:rPr>
              <w:t>4</w:t>
            </w:r>
            <w:r w:rsidRPr="00800E45">
              <w:rPr>
                <w:rFonts w:ascii="Times New Roman" w:eastAsia="Calibri" w:hAnsi="Times New Roman" w:cs="Times New Roman"/>
                <w:color w:val="000000"/>
                <w:sz w:val="24"/>
                <w:szCs w:val="24"/>
                <w:lang w:val="en-US"/>
              </w:rPr>
              <w:t xml:space="preserve">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60205" w:rsidRPr="00800E45" w:rsidRDefault="00760205" w:rsidP="00E67F91">
            <w:pPr>
              <w:spacing w:after="0" w:line="240" w:lineRule="auto"/>
              <w:ind w:left="135"/>
              <w:jc w:val="center"/>
              <w:rPr>
                <w:rFonts w:ascii="Calibri" w:eastAsia="Calibri" w:hAnsi="Calibri" w:cs="Times New Roman"/>
                <w:sz w:val="24"/>
                <w:szCs w:val="24"/>
                <w:lang w:val="en-US"/>
              </w:rPr>
            </w:pPr>
            <w:r w:rsidRPr="00800E45">
              <w:rPr>
                <w:rFonts w:ascii="Times New Roman" w:eastAsia="Calibri" w:hAnsi="Times New Roman" w:cs="Times New Roman"/>
                <w:color w:val="000000"/>
                <w:sz w:val="24"/>
                <w:szCs w:val="24"/>
                <w:lang w:val="en-US"/>
              </w:rPr>
              <w:t xml:space="preserve"> 0 </w:t>
            </w:r>
          </w:p>
        </w:tc>
        <w:tc>
          <w:tcPr>
            <w:tcW w:w="43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60205" w:rsidRPr="00800E45" w:rsidRDefault="00760205" w:rsidP="00E67F91">
            <w:pPr>
              <w:spacing w:line="240" w:lineRule="auto"/>
              <w:rPr>
                <w:rFonts w:ascii="Calibri" w:eastAsia="Calibri" w:hAnsi="Calibri" w:cs="Times New Roman"/>
                <w:sz w:val="24"/>
                <w:szCs w:val="24"/>
                <w:lang w:val="en-US"/>
              </w:rPr>
            </w:pPr>
          </w:p>
        </w:tc>
      </w:tr>
    </w:tbl>
    <w:p w:rsidR="00760205" w:rsidRPr="00800E45" w:rsidRDefault="00760205" w:rsidP="00E67F91">
      <w:pPr>
        <w:spacing w:after="0" w:line="240" w:lineRule="auto"/>
        <w:rPr>
          <w:rFonts w:ascii="Calibri" w:eastAsia="Calibri" w:hAnsi="Calibri" w:cs="Times New Roman"/>
          <w:sz w:val="24"/>
          <w:szCs w:val="24"/>
          <w:lang w:val="en-US"/>
        </w:rPr>
        <w:sectPr w:rsidR="00760205" w:rsidRPr="00800E45">
          <w:pgSz w:w="16383" w:h="11906" w:orient="landscape"/>
          <w:pgMar w:top="1134" w:right="850" w:bottom="1134" w:left="1701" w:header="720" w:footer="720" w:gutter="0"/>
          <w:cols w:space="720"/>
        </w:sectPr>
      </w:pPr>
    </w:p>
    <w:p w:rsidR="00760205" w:rsidRDefault="00760205" w:rsidP="00E67F91">
      <w:pPr>
        <w:spacing w:after="0" w:line="240" w:lineRule="auto"/>
        <w:ind w:left="120"/>
        <w:jc w:val="center"/>
        <w:rPr>
          <w:rFonts w:ascii="Times New Roman" w:eastAsia="Calibri" w:hAnsi="Times New Roman" w:cs="Times New Roman"/>
          <w:b/>
          <w:color w:val="000000"/>
          <w:sz w:val="24"/>
          <w:szCs w:val="24"/>
        </w:rPr>
      </w:pPr>
      <w:bookmarkStart w:id="11" w:name="block-3485351"/>
      <w:bookmarkEnd w:id="11"/>
      <w:r w:rsidRPr="00800E45">
        <w:rPr>
          <w:rFonts w:ascii="Times New Roman" w:eastAsia="Calibri" w:hAnsi="Times New Roman" w:cs="Times New Roman"/>
          <w:b/>
          <w:color w:val="000000"/>
          <w:sz w:val="24"/>
          <w:szCs w:val="24"/>
        </w:rPr>
        <w:lastRenderedPageBreak/>
        <w:t>УЧЕБНО-МЕТОДИЧЕСКОЕ ОБЕСПЕЧЕНИЕ ОБРАЗОВАТЕЛЬНОГО ПРОЦЕССА</w:t>
      </w:r>
    </w:p>
    <w:p w:rsidR="00800E45" w:rsidRPr="00800E45" w:rsidRDefault="00800E45" w:rsidP="00E67F91">
      <w:pPr>
        <w:spacing w:after="0" w:line="240" w:lineRule="auto"/>
        <w:ind w:left="120"/>
        <w:rPr>
          <w:rFonts w:ascii="Calibri" w:eastAsia="Calibri" w:hAnsi="Calibri" w:cs="Times New Roman"/>
          <w:sz w:val="24"/>
          <w:szCs w:val="24"/>
        </w:rPr>
      </w:pPr>
    </w:p>
    <w:p w:rsidR="00760205" w:rsidRDefault="00760205" w:rsidP="00E67F91">
      <w:pPr>
        <w:spacing w:after="0" w:line="240" w:lineRule="auto"/>
        <w:ind w:left="120"/>
        <w:rPr>
          <w:rFonts w:ascii="Times New Roman" w:eastAsia="Calibri" w:hAnsi="Times New Roman" w:cs="Times New Roman"/>
          <w:b/>
          <w:color w:val="000000"/>
          <w:sz w:val="24"/>
          <w:szCs w:val="24"/>
        </w:rPr>
      </w:pPr>
      <w:r w:rsidRPr="00800E45">
        <w:rPr>
          <w:rFonts w:ascii="Times New Roman" w:eastAsia="Calibri" w:hAnsi="Times New Roman" w:cs="Times New Roman"/>
          <w:b/>
          <w:color w:val="000000"/>
          <w:sz w:val="24"/>
          <w:szCs w:val="24"/>
        </w:rPr>
        <w:t>ОБЯЗАТЕЛЬНЫЕ УЧЕБНЫЕ МАТЕРИАЛЫ ДЛЯ УЧЕНИКА</w:t>
      </w:r>
    </w:p>
    <w:p w:rsidR="00C24AD8" w:rsidRPr="00800E45" w:rsidRDefault="00C24AD8" w:rsidP="00E67F91">
      <w:pPr>
        <w:spacing w:after="0" w:line="240" w:lineRule="auto"/>
        <w:ind w:left="120"/>
        <w:rPr>
          <w:rFonts w:ascii="Calibri" w:eastAsia="Calibri" w:hAnsi="Calibri" w:cs="Times New Roman"/>
          <w:sz w:val="24"/>
          <w:szCs w:val="24"/>
        </w:rPr>
      </w:pPr>
    </w:p>
    <w:p w:rsidR="006B06F5" w:rsidRPr="00800E45" w:rsidRDefault="006B06F5" w:rsidP="00E67F91">
      <w:pPr>
        <w:widowControl w:val="0"/>
        <w:numPr>
          <w:ilvl w:val="0"/>
          <w:numId w:val="35"/>
        </w:numPr>
        <w:tabs>
          <w:tab w:val="left" w:pos="993"/>
        </w:tabs>
        <w:suppressAutoHyphens/>
        <w:spacing w:after="0" w:line="240" w:lineRule="auto"/>
        <w:ind w:left="0" w:right="100" w:firstLine="709"/>
        <w:jc w:val="both"/>
        <w:rPr>
          <w:rFonts w:ascii="Times New Roman" w:eastAsia="Times New Roman" w:hAnsi="Times New Roman" w:cs="Times New Roman"/>
          <w:sz w:val="24"/>
          <w:szCs w:val="24"/>
          <w:lang w:eastAsia="ar-SA"/>
        </w:rPr>
      </w:pPr>
      <w:r w:rsidRPr="00800E45">
        <w:rPr>
          <w:rFonts w:ascii="Times New Roman" w:eastAsia="Calibri" w:hAnsi="Times New Roman" w:cs="Times New Roman"/>
          <w:color w:val="000000"/>
          <w:sz w:val="24"/>
          <w:szCs w:val="24"/>
        </w:rPr>
        <w:t>​</w:t>
      </w:r>
      <w:r w:rsidRPr="00800E45">
        <w:rPr>
          <w:rFonts w:ascii="Times New Roman" w:eastAsia="Times New Roman" w:hAnsi="Times New Roman" w:cs="Times New Roman"/>
          <w:sz w:val="24"/>
          <w:szCs w:val="24"/>
          <w:lang w:eastAsia="ar-SA"/>
        </w:rPr>
        <w:t>Математика: алгебра и начала математического анализа, геометрия. Геометрия. 10-11 классы</w:t>
      </w:r>
      <w:proofErr w:type="gramStart"/>
      <w:r w:rsidRPr="00800E45">
        <w:rPr>
          <w:rFonts w:ascii="Times New Roman" w:eastAsia="Times New Roman" w:hAnsi="Times New Roman" w:cs="Times New Roman"/>
          <w:sz w:val="24"/>
          <w:szCs w:val="24"/>
          <w:lang w:eastAsia="ar-SA"/>
        </w:rPr>
        <w:t xml:space="preserve"> :</w:t>
      </w:r>
      <w:proofErr w:type="gramEnd"/>
      <w:r w:rsidRPr="00800E45">
        <w:rPr>
          <w:rFonts w:ascii="Times New Roman" w:eastAsia="Times New Roman" w:hAnsi="Times New Roman" w:cs="Times New Roman"/>
          <w:sz w:val="24"/>
          <w:szCs w:val="24"/>
          <w:lang w:eastAsia="ar-SA"/>
        </w:rPr>
        <w:t xml:space="preserve"> учебник для </w:t>
      </w:r>
      <w:proofErr w:type="spellStart"/>
      <w:r w:rsidRPr="00800E45">
        <w:rPr>
          <w:rFonts w:ascii="Times New Roman" w:eastAsia="Times New Roman" w:hAnsi="Times New Roman" w:cs="Times New Roman"/>
          <w:sz w:val="24"/>
          <w:szCs w:val="24"/>
          <w:lang w:eastAsia="ar-SA"/>
        </w:rPr>
        <w:t>общеобразоват</w:t>
      </w:r>
      <w:proofErr w:type="spellEnd"/>
      <w:r w:rsidRPr="00800E45">
        <w:rPr>
          <w:rFonts w:ascii="Times New Roman" w:eastAsia="Times New Roman" w:hAnsi="Times New Roman" w:cs="Times New Roman"/>
          <w:sz w:val="24"/>
          <w:szCs w:val="24"/>
          <w:lang w:eastAsia="ar-SA"/>
        </w:rPr>
        <w:t xml:space="preserve">. организаций : базовый и </w:t>
      </w:r>
      <w:proofErr w:type="spellStart"/>
      <w:r w:rsidRPr="00800E45">
        <w:rPr>
          <w:rFonts w:ascii="Times New Roman" w:eastAsia="Times New Roman" w:hAnsi="Times New Roman" w:cs="Times New Roman"/>
          <w:sz w:val="24"/>
          <w:szCs w:val="24"/>
          <w:lang w:eastAsia="ar-SA"/>
        </w:rPr>
        <w:t>углубл</w:t>
      </w:r>
      <w:proofErr w:type="spellEnd"/>
      <w:r w:rsidRPr="00800E45">
        <w:rPr>
          <w:rFonts w:ascii="Times New Roman" w:eastAsia="Times New Roman" w:hAnsi="Times New Roman" w:cs="Times New Roman"/>
          <w:sz w:val="24"/>
          <w:szCs w:val="24"/>
          <w:lang w:eastAsia="ar-SA"/>
        </w:rPr>
        <w:t xml:space="preserve">. уровни / [Л.С. </w:t>
      </w:r>
      <w:proofErr w:type="spellStart"/>
      <w:r w:rsidRPr="00800E45">
        <w:rPr>
          <w:rFonts w:ascii="Times New Roman" w:eastAsia="Times New Roman" w:hAnsi="Times New Roman" w:cs="Times New Roman"/>
          <w:sz w:val="24"/>
          <w:szCs w:val="24"/>
          <w:lang w:eastAsia="ar-SA"/>
        </w:rPr>
        <w:t>Атанасян</w:t>
      </w:r>
      <w:proofErr w:type="spellEnd"/>
      <w:r w:rsidRPr="00800E45">
        <w:rPr>
          <w:rFonts w:ascii="Times New Roman" w:eastAsia="Times New Roman" w:hAnsi="Times New Roman" w:cs="Times New Roman"/>
          <w:sz w:val="24"/>
          <w:szCs w:val="24"/>
          <w:lang w:eastAsia="ar-SA"/>
        </w:rPr>
        <w:t xml:space="preserve"> и др.]. –10-е изд., стер. – М.: Просвещение, 2022. – 287 с.</w:t>
      </w:r>
      <w:proofErr w:type="gramStart"/>
      <w:r w:rsidRPr="00800E45">
        <w:rPr>
          <w:rFonts w:ascii="Times New Roman" w:eastAsia="Times New Roman" w:hAnsi="Times New Roman" w:cs="Times New Roman"/>
          <w:sz w:val="24"/>
          <w:szCs w:val="24"/>
          <w:lang w:eastAsia="ar-SA"/>
        </w:rPr>
        <w:t xml:space="preserve"> :</w:t>
      </w:r>
      <w:proofErr w:type="gramEnd"/>
      <w:r w:rsidRPr="00800E45">
        <w:rPr>
          <w:rFonts w:ascii="Times New Roman" w:eastAsia="Times New Roman" w:hAnsi="Times New Roman" w:cs="Times New Roman"/>
          <w:sz w:val="24"/>
          <w:szCs w:val="24"/>
          <w:lang w:eastAsia="ar-SA"/>
        </w:rPr>
        <w:t xml:space="preserve"> ил. – (МГУ – школе)</w:t>
      </w:r>
    </w:p>
    <w:p w:rsidR="00760205" w:rsidRPr="00800E45" w:rsidRDefault="00760205" w:rsidP="00E67F91">
      <w:pPr>
        <w:spacing w:after="0" w:line="240" w:lineRule="auto"/>
        <w:ind w:left="120"/>
        <w:rPr>
          <w:rFonts w:ascii="Calibri" w:eastAsia="Calibri" w:hAnsi="Calibri" w:cs="Times New Roman"/>
          <w:sz w:val="24"/>
          <w:szCs w:val="24"/>
        </w:rPr>
      </w:pPr>
      <w:r w:rsidRPr="00800E45">
        <w:rPr>
          <w:rFonts w:ascii="Times New Roman" w:eastAsia="Calibri" w:hAnsi="Times New Roman" w:cs="Times New Roman"/>
          <w:color w:val="000000"/>
          <w:sz w:val="24"/>
          <w:szCs w:val="24"/>
        </w:rPr>
        <w:t>​</w:t>
      </w:r>
    </w:p>
    <w:p w:rsidR="00760205" w:rsidRPr="00C24AD8" w:rsidRDefault="00760205" w:rsidP="00E67F91">
      <w:pPr>
        <w:spacing w:after="0" w:line="240" w:lineRule="auto"/>
        <w:ind w:left="120"/>
        <w:rPr>
          <w:rFonts w:ascii="Times New Roman" w:eastAsia="Calibri" w:hAnsi="Times New Roman" w:cs="Times New Roman"/>
          <w:b/>
          <w:color w:val="000000"/>
          <w:sz w:val="24"/>
          <w:szCs w:val="24"/>
        </w:rPr>
      </w:pPr>
      <w:r w:rsidRPr="00C24AD8">
        <w:rPr>
          <w:rFonts w:ascii="Times New Roman" w:eastAsia="Calibri" w:hAnsi="Times New Roman" w:cs="Times New Roman"/>
          <w:b/>
          <w:color w:val="000000"/>
          <w:sz w:val="24"/>
          <w:szCs w:val="24"/>
        </w:rPr>
        <w:t>МЕТОДИЧЕСКИЕ МАТЕРИАЛЫ ДЛЯ УЧИТЕЛЯ</w:t>
      </w:r>
    </w:p>
    <w:p w:rsidR="00C24AD8" w:rsidRPr="00C24AD8" w:rsidRDefault="00C24AD8" w:rsidP="00E67F91">
      <w:pPr>
        <w:spacing w:after="0" w:line="240" w:lineRule="auto"/>
        <w:ind w:left="120"/>
        <w:rPr>
          <w:rFonts w:ascii="Calibri" w:eastAsia="Calibri" w:hAnsi="Calibri" w:cs="Times New Roman"/>
          <w:sz w:val="24"/>
          <w:szCs w:val="24"/>
        </w:rPr>
      </w:pPr>
    </w:p>
    <w:p w:rsidR="00C24AD8" w:rsidRDefault="00760205" w:rsidP="00C24AD8">
      <w:pPr>
        <w:widowControl w:val="0"/>
        <w:numPr>
          <w:ilvl w:val="0"/>
          <w:numId w:val="36"/>
        </w:numPr>
        <w:tabs>
          <w:tab w:val="clear" w:pos="720"/>
          <w:tab w:val="left" w:pos="993"/>
          <w:tab w:val="num" w:pos="1134"/>
        </w:tabs>
        <w:suppressAutoHyphens/>
        <w:spacing w:after="0" w:line="240" w:lineRule="auto"/>
        <w:ind w:left="0" w:right="100" w:firstLine="710"/>
        <w:jc w:val="both"/>
        <w:rPr>
          <w:rFonts w:ascii="Times New Roman" w:eastAsia="Calibri" w:hAnsi="Times New Roman" w:cs="Times New Roman"/>
          <w:sz w:val="24"/>
          <w:szCs w:val="24"/>
        </w:rPr>
      </w:pPr>
      <w:r w:rsidRPr="00C24AD8">
        <w:rPr>
          <w:rFonts w:ascii="Times New Roman" w:eastAsia="Calibri" w:hAnsi="Times New Roman" w:cs="Times New Roman"/>
          <w:color w:val="000000"/>
          <w:sz w:val="24"/>
          <w:szCs w:val="24"/>
        </w:rPr>
        <w:t>​‌‌​</w:t>
      </w:r>
      <w:r w:rsidR="00C24AD8" w:rsidRPr="00C24AD8">
        <w:rPr>
          <w:rFonts w:ascii="Times New Roman" w:eastAsia="Calibri" w:hAnsi="Times New Roman" w:cs="Times New Roman"/>
          <w:sz w:val="24"/>
          <w:szCs w:val="24"/>
        </w:rPr>
        <w:t>Геометрия. Универсальный многоуровневый сборник задач. 10-11 классы :</w:t>
      </w:r>
      <w:r w:rsidR="00C24AD8" w:rsidRPr="00C24AD8">
        <w:rPr>
          <w:rFonts w:ascii="Times New Roman" w:eastAsia="Times New Roman" w:hAnsi="Times New Roman" w:cs="Times New Roman"/>
          <w:sz w:val="24"/>
          <w:szCs w:val="24"/>
          <w:lang w:eastAsia="ar-SA"/>
        </w:rPr>
        <w:t xml:space="preserve"> учеб</w:t>
      </w:r>
      <w:proofErr w:type="gramStart"/>
      <w:r w:rsidR="00C24AD8" w:rsidRPr="00C24AD8">
        <w:rPr>
          <w:rFonts w:ascii="Times New Roman" w:eastAsia="Times New Roman" w:hAnsi="Times New Roman" w:cs="Times New Roman"/>
          <w:sz w:val="24"/>
          <w:szCs w:val="24"/>
          <w:lang w:eastAsia="ar-SA"/>
        </w:rPr>
        <w:t>.</w:t>
      </w:r>
      <w:proofErr w:type="gramEnd"/>
      <w:r w:rsidR="00C24AD8" w:rsidRPr="00C24AD8">
        <w:rPr>
          <w:rFonts w:ascii="Times New Roman" w:eastAsia="Times New Roman" w:hAnsi="Times New Roman" w:cs="Times New Roman"/>
          <w:sz w:val="24"/>
          <w:szCs w:val="24"/>
          <w:lang w:eastAsia="ar-SA"/>
        </w:rPr>
        <w:t xml:space="preserve"> </w:t>
      </w:r>
      <w:proofErr w:type="gramStart"/>
      <w:r w:rsidR="00C24AD8" w:rsidRPr="00C24AD8">
        <w:rPr>
          <w:rFonts w:ascii="Times New Roman" w:eastAsia="Times New Roman" w:hAnsi="Times New Roman" w:cs="Times New Roman"/>
          <w:sz w:val="24"/>
          <w:szCs w:val="24"/>
          <w:lang w:eastAsia="ar-SA"/>
        </w:rPr>
        <w:t>п</w:t>
      </w:r>
      <w:proofErr w:type="gramEnd"/>
      <w:r w:rsidR="00C24AD8" w:rsidRPr="00C24AD8">
        <w:rPr>
          <w:rFonts w:ascii="Times New Roman" w:eastAsia="Times New Roman" w:hAnsi="Times New Roman" w:cs="Times New Roman"/>
          <w:sz w:val="24"/>
          <w:szCs w:val="24"/>
          <w:lang w:eastAsia="ar-SA"/>
        </w:rPr>
        <w:t xml:space="preserve">особие для </w:t>
      </w:r>
      <w:proofErr w:type="spellStart"/>
      <w:r w:rsidR="00C24AD8" w:rsidRPr="00C24AD8">
        <w:rPr>
          <w:rFonts w:ascii="Times New Roman" w:eastAsia="Times New Roman" w:hAnsi="Times New Roman" w:cs="Times New Roman"/>
          <w:sz w:val="24"/>
          <w:szCs w:val="24"/>
          <w:lang w:eastAsia="ar-SA"/>
        </w:rPr>
        <w:t>общеобразоват</w:t>
      </w:r>
      <w:proofErr w:type="spellEnd"/>
      <w:r w:rsidR="00C24AD8" w:rsidRPr="00C24AD8">
        <w:rPr>
          <w:rFonts w:ascii="Times New Roman" w:eastAsia="Times New Roman" w:hAnsi="Times New Roman" w:cs="Times New Roman"/>
          <w:sz w:val="24"/>
          <w:szCs w:val="24"/>
          <w:lang w:eastAsia="ar-SA"/>
        </w:rPr>
        <w:t>. организаций /</w:t>
      </w:r>
      <w:r w:rsidR="00C24AD8" w:rsidRPr="00C24AD8">
        <w:rPr>
          <w:rFonts w:ascii="Times New Roman" w:eastAsia="Calibri" w:hAnsi="Times New Roman" w:cs="Times New Roman"/>
          <w:sz w:val="24"/>
          <w:szCs w:val="24"/>
        </w:rPr>
        <w:t xml:space="preserve"> И. В. Ященко, С. А. Шестаков</w:t>
      </w:r>
      <w:r w:rsidR="00C24AD8" w:rsidRPr="00C24AD8">
        <w:rPr>
          <w:rFonts w:ascii="Times New Roman" w:hAnsi="Times New Roman" w:cs="Times New Roman"/>
          <w:sz w:val="24"/>
          <w:szCs w:val="24"/>
        </w:rPr>
        <w:t xml:space="preserve">. </w:t>
      </w:r>
      <w:r w:rsidR="00C714CA">
        <w:rPr>
          <w:rFonts w:ascii="Times New Roman" w:hAnsi="Times New Roman" w:cs="Times New Roman"/>
          <w:sz w:val="24"/>
          <w:szCs w:val="24"/>
        </w:rPr>
        <w:t>5</w:t>
      </w:r>
      <w:bookmarkStart w:id="12" w:name="_GoBack"/>
      <w:bookmarkEnd w:id="12"/>
      <w:r w:rsidR="00C24AD8" w:rsidRPr="00C24AD8">
        <w:rPr>
          <w:rFonts w:ascii="Times New Roman" w:hAnsi="Times New Roman" w:cs="Times New Roman"/>
          <w:sz w:val="24"/>
          <w:szCs w:val="24"/>
        </w:rPr>
        <w:t>-е изд. –</w:t>
      </w:r>
      <w:r w:rsidR="00C714CA">
        <w:rPr>
          <w:rFonts w:ascii="Times New Roman" w:eastAsia="Calibri" w:hAnsi="Times New Roman" w:cs="Times New Roman"/>
          <w:sz w:val="24"/>
          <w:szCs w:val="24"/>
        </w:rPr>
        <w:t xml:space="preserve"> М. : Просвещение, 2023</w:t>
      </w:r>
    </w:p>
    <w:p w:rsidR="00F337E8" w:rsidRDefault="00F337E8" w:rsidP="00F337E8">
      <w:pPr>
        <w:widowControl w:val="0"/>
        <w:tabs>
          <w:tab w:val="left" w:pos="993"/>
        </w:tabs>
        <w:suppressAutoHyphens/>
        <w:spacing w:after="0" w:line="240" w:lineRule="auto"/>
        <w:ind w:right="100"/>
        <w:jc w:val="both"/>
        <w:rPr>
          <w:rFonts w:ascii="Times New Roman" w:eastAsia="Calibri" w:hAnsi="Times New Roman" w:cs="Times New Roman"/>
          <w:sz w:val="24"/>
          <w:szCs w:val="24"/>
        </w:rPr>
      </w:pPr>
    </w:p>
    <w:p w:rsidR="00F337E8" w:rsidRPr="00DE7458" w:rsidRDefault="00F337E8" w:rsidP="00F337E8">
      <w:pPr>
        <w:spacing w:after="0" w:line="240" w:lineRule="auto"/>
        <w:ind w:firstLine="142"/>
        <w:jc w:val="both"/>
        <w:rPr>
          <w:rFonts w:ascii="Times New Roman" w:eastAsia="Calibri" w:hAnsi="Times New Roman" w:cs="Times New Roman"/>
          <w:b/>
          <w:color w:val="000000"/>
          <w:sz w:val="24"/>
          <w:szCs w:val="24"/>
        </w:rPr>
      </w:pPr>
      <w:r w:rsidRPr="00DE7458">
        <w:rPr>
          <w:rFonts w:ascii="Times New Roman" w:eastAsia="Calibri" w:hAnsi="Times New Roman" w:cs="Times New Roman"/>
          <w:b/>
          <w:color w:val="000000"/>
          <w:sz w:val="24"/>
          <w:szCs w:val="24"/>
        </w:rPr>
        <w:t>ДИДАКТИЧЕСКИЕ МАТЕРИАЛЫ</w:t>
      </w:r>
    </w:p>
    <w:p w:rsidR="00F337E8" w:rsidRPr="00C24AD8" w:rsidRDefault="00F337E8" w:rsidP="00F337E8">
      <w:pPr>
        <w:widowControl w:val="0"/>
        <w:tabs>
          <w:tab w:val="left" w:pos="993"/>
        </w:tabs>
        <w:suppressAutoHyphens/>
        <w:spacing w:after="0" w:line="240" w:lineRule="auto"/>
        <w:ind w:right="100"/>
        <w:jc w:val="both"/>
        <w:rPr>
          <w:rFonts w:ascii="Times New Roman" w:eastAsia="Calibri" w:hAnsi="Times New Roman" w:cs="Times New Roman"/>
          <w:sz w:val="24"/>
          <w:szCs w:val="24"/>
        </w:rPr>
      </w:pPr>
    </w:p>
    <w:p w:rsidR="00C24AD8" w:rsidRPr="00C24AD8" w:rsidRDefault="00C24AD8" w:rsidP="00F337E8">
      <w:pPr>
        <w:widowControl w:val="0"/>
        <w:numPr>
          <w:ilvl w:val="0"/>
          <w:numId w:val="37"/>
        </w:numPr>
        <w:tabs>
          <w:tab w:val="clear" w:pos="720"/>
          <w:tab w:val="num" w:pos="0"/>
          <w:tab w:val="left" w:pos="993"/>
        </w:tabs>
        <w:suppressAutoHyphens/>
        <w:spacing w:after="0" w:line="240" w:lineRule="auto"/>
        <w:ind w:left="0" w:right="100" w:firstLine="709"/>
        <w:jc w:val="both"/>
        <w:rPr>
          <w:rFonts w:ascii="Times New Roman" w:eastAsia="Times New Roman" w:hAnsi="Times New Roman" w:cs="Times New Roman"/>
          <w:sz w:val="24"/>
          <w:szCs w:val="24"/>
          <w:lang w:eastAsia="ar-SA"/>
        </w:rPr>
      </w:pPr>
      <w:r w:rsidRPr="00C24AD8">
        <w:rPr>
          <w:rFonts w:ascii="Times New Roman" w:eastAsia="Calibri" w:hAnsi="Times New Roman" w:cs="Times New Roman"/>
          <w:color w:val="000000"/>
          <w:sz w:val="24"/>
          <w:szCs w:val="24"/>
        </w:rPr>
        <w:t>​‌‌​</w:t>
      </w:r>
      <w:r w:rsidRPr="00C24AD8">
        <w:rPr>
          <w:rFonts w:ascii="Times New Roman" w:eastAsia="Times New Roman" w:hAnsi="Times New Roman" w:cs="Times New Roman"/>
          <w:sz w:val="24"/>
          <w:szCs w:val="24"/>
          <w:lang w:eastAsia="ar-SA"/>
        </w:rPr>
        <w:t>Геометрия. Дидактические материалы</w:t>
      </w:r>
      <w:proofErr w:type="gramStart"/>
      <w:r w:rsidRPr="00C24AD8">
        <w:rPr>
          <w:rFonts w:ascii="Times New Roman" w:eastAsia="Times New Roman" w:hAnsi="Times New Roman" w:cs="Times New Roman"/>
          <w:sz w:val="24"/>
          <w:szCs w:val="24"/>
          <w:lang w:eastAsia="ar-SA"/>
        </w:rPr>
        <w:t xml:space="preserve"> :</w:t>
      </w:r>
      <w:proofErr w:type="gramEnd"/>
      <w:r w:rsidRPr="00C24AD8">
        <w:rPr>
          <w:rFonts w:ascii="Times New Roman" w:eastAsia="Times New Roman" w:hAnsi="Times New Roman" w:cs="Times New Roman"/>
          <w:sz w:val="24"/>
          <w:szCs w:val="24"/>
          <w:lang w:eastAsia="ar-SA"/>
        </w:rPr>
        <w:t xml:space="preserve"> 10-й класс :  базовый и углубленный уровни : учебное пособие для общеобразовательных организаций / Б. Г. Зив. – 2-е изд., стер. – Москва</w:t>
      </w:r>
      <w:proofErr w:type="gramStart"/>
      <w:r w:rsidRPr="00C24AD8">
        <w:rPr>
          <w:rFonts w:ascii="Times New Roman" w:eastAsia="Times New Roman" w:hAnsi="Times New Roman" w:cs="Times New Roman"/>
          <w:sz w:val="24"/>
          <w:szCs w:val="24"/>
          <w:lang w:eastAsia="ar-SA"/>
        </w:rPr>
        <w:t xml:space="preserve"> :</w:t>
      </w:r>
      <w:proofErr w:type="gramEnd"/>
      <w:r w:rsidRPr="00C24AD8">
        <w:rPr>
          <w:rFonts w:ascii="Times New Roman" w:eastAsia="Times New Roman" w:hAnsi="Times New Roman" w:cs="Times New Roman"/>
          <w:sz w:val="24"/>
          <w:szCs w:val="24"/>
          <w:lang w:eastAsia="ar-SA"/>
        </w:rPr>
        <w:t xml:space="preserve"> Просвещение, 2021.</w:t>
      </w:r>
    </w:p>
    <w:p w:rsidR="00C24AD8" w:rsidRPr="00C24AD8" w:rsidRDefault="00C24AD8" w:rsidP="00F337E8">
      <w:pPr>
        <w:widowControl w:val="0"/>
        <w:numPr>
          <w:ilvl w:val="0"/>
          <w:numId w:val="37"/>
        </w:numPr>
        <w:tabs>
          <w:tab w:val="left" w:pos="993"/>
        </w:tabs>
        <w:suppressAutoHyphens/>
        <w:spacing w:after="0" w:line="240" w:lineRule="auto"/>
        <w:ind w:left="0" w:right="100" w:firstLine="709"/>
        <w:jc w:val="both"/>
        <w:rPr>
          <w:rFonts w:ascii="Times New Roman" w:eastAsia="Times New Roman" w:hAnsi="Times New Roman" w:cs="Times New Roman"/>
          <w:sz w:val="24"/>
          <w:szCs w:val="24"/>
          <w:lang w:eastAsia="ar-SA"/>
        </w:rPr>
      </w:pPr>
      <w:r w:rsidRPr="00C24AD8">
        <w:rPr>
          <w:rFonts w:ascii="Times New Roman" w:eastAsia="Times New Roman" w:hAnsi="Times New Roman" w:cs="Times New Roman"/>
          <w:sz w:val="24"/>
          <w:szCs w:val="24"/>
          <w:lang w:eastAsia="ar-SA"/>
        </w:rPr>
        <w:t>Геометрия. Дидактические материалы</w:t>
      </w:r>
      <w:proofErr w:type="gramStart"/>
      <w:r w:rsidRPr="00C24AD8">
        <w:rPr>
          <w:rFonts w:ascii="Times New Roman" w:eastAsia="Times New Roman" w:hAnsi="Times New Roman" w:cs="Times New Roman"/>
          <w:sz w:val="24"/>
          <w:szCs w:val="24"/>
          <w:lang w:eastAsia="ar-SA"/>
        </w:rPr>
        <w:t xml:space="preserve"> :</w:t>
      </w:r>
      <w:proofErr w:type="gramEnd"/>
      <w:r w:rsidRPr="00C24AD8">
        <w:rPr>
          <w:rFonts w:ascii="Times New Roman" w:eastAsia="Times New Roman" w:hAnsi="Times New Roman" w:cs="Times New Roman"/>
          <w:sz w:val="24"/>
          <w:szCs w:val="24"/>
          <w:lang w:eastAsia="ar-SA"/>
        </w:rPr>
        <w:t xml:space="preserve"> 11-й класс :  базовый и углубленный уровни : учебное пособие для общеобразовательных организаций / Б. Г. Зив. – 2-е изд., стер. – Москва</w:t>
      </w:r>
      <w:proofErr w:type="gramStart"/>
      <w:r w:rsidRPr="00C24AD8">
        <w:rPr>
          <w:rFonts w:ascii="Times New Roman" w:eastAsia="Times New Roman" w:hAnsi="Times New Roman" w:cs="Times New Roman"/>
          <w:sz w:val="24"/>
          <w:szCs w:val="24"/>
          <w:lang w:eastAsia="ar-SA"/>
        </w:rPr>
        <w:t xml:space="preserve"> :</w:t>
      </w:r>
      <w:proofErr w:type="gramEnd"/>
      <w:r w:rsidRPr="00C24AD8">
        <w:rPr>
          <w:rFonts w:ascii="Times New Roman" w:eastAsia="Times New Roman" w:hAnsi="Times New Roman" w:cs="Times New Roman"/>
          <w:sz w:val="24"/>
          <w:szCs w:val="24"/>
          <w:lang w:eastAsia="ar-SA"/>
        </w:rPr>
        <w:t xml:space="preserve"> Просвещение, 2021.</w:t>
      </w:r>
    </w:p>
    <w:p w:rsidR="00760205" w:rsidRPr="00C24AD8" w:rsidRDefault="00760205" w:rsidP="00E67F91">
      <w:pPr>
        <w:spacing w:after="0" w:line="240" w:lineRule="auto"/>
        <w:ind w:left="120"/>
        <w:rPr>
          <w:rFonts w:ascii="Calibri" w:eastAsia="Calibri" w:hAnsi="Calibri" w:cs="Times New Roman"/>
          <w:sz w:val="24"/>
          <w:szCs w:val="24"/>
        </w:rPr>
      </w:pPr>
    </w:p>
    <w:p w:rsidR="00760205" w:rsidRPr="00800E45" w:rsidRDefault="00760205" w:rsidP="00E67F91">
      <w:pPr>
        <w:spacing w:after="0" w:line="240" w:lineRule="auto"/>
        <w:ind w:left="120"/>
        <w:rPr>
          <w:rFonts w:ascii="Times New Roman" w:eastAsia="Calibri" w:hAnsi="Times New Roman" w:cs="Times New Roman"/>
          <w:b/>
          <w:color w:val="000000"/>
          <w:sz w:val="24"/>
          <w:szCs w:val="24"/>
        </w:rPr>
      </w:pPr>
      <w:r w:rsidRPr="00C24AD8">
        <w:rPr>
          <w:rFonts w:ascii="Times New Roman" w:eastAsia="Calibri" w:hAnsi="Times New Roman" w:cs="Times New Roman"/>
          <w:b/>
          <w:color w:val="000000"/>
          <w:sz w:val="24"/>
          <w:szCs w:val="24"/>
        </w:rPr>
        <w:t>ЦИФРОВЫЕ ОБРАЗОВАТЕЛЬНЫЕ</w:t>
      </w:r>
      <w:r w:rsidRPr="00800E45">
        <w:rPr>
          <w:rFonts w:ascii="Times New Roman" w:eastAsia="Calibri" w:hAnsi="Times New Roman" w:cs="Times New Roman"/>
          <w:b/>
          <w:color w:val="000000"/>
          <w:sz w:val="24"/>
          <w:szCs w:val="24"/>
        </w:rPr>
        <w:t xml:space="preserve"> РЕСУРСЫ И РЕСУРСЫ СЕТИ ИНТЕРНЕТ</w:t>
      </w:r>
    </w:p>
    <w:p w:rsidR="00C24AD8" w:rsidRDefault="00C24AD8" w:rsidP="00887B07">
      <w:pPr>
        <w:spacing w:after="0" w:line="240" w:lineRule="auto"/>
        <w:rPr>
          <w:rFonts w:ascii="Times New Roman" w:eastAsia="Calibri" w:hAnsi="Times New Roman" w:cs="Times New Roman"/>
          <w:sz w:val="24"/>
          <w:szCs w:val="24"/>
        </w:rPr>
      </w:pPr>
    </w:p>
    <w:p w:rsidR="003A7784" w:rsidRPr="00F71D90" w:rsidRDefault="003A7784" w:rsidP="00887B07">
      <w:pPr>
        <w:spacing w:after="0" w:line="240" w:lineRule="auto"/>
        <w:rPr>
          <w:rFonts w:ascii="Times New Roman" w:eastAsia="Calibri" w:hAnsi="Times New Roman" w:cs="Times New Roman"/>
          <w:b/>
          <w:sz w:val="24"/>
          <w:szCs w:val="24"/>
        </w:rPr>
      </w:pPr>
      <w:r w:rsidRPr="00F71D90">
        <w:rPr>
          <w:rFonts w:ascii="Times New Roman" w:eastAsia="Calibri" w:hAnsi="Times New Roman" w:cs="Times New Roman"/>
          <w:sz w:val="24"/>
          <w:szCs w:val="24"/>
        </w:rPr>
        <w:t xml:space="preserve">Библиотека ЦОК </w:t>
      </w:r>
    </w:p>
    <w:p w:rsidR="003A7784" w:rsidRPr="00F71D90" w:rsidRDefault="003A7784" w:rsidP="00887B07">
      <w:pPr>
        <w:spacing w:after="0" w:line="240" w:lineRule="auto"/>
        <w:rPr>
          <w:rFonts w:ascii="Times New Roman" w:eastAsia="Calibri" w:hAnsi="Times New Roman" w:cs="Times New Roman"/>
          <w:sz w:val="24"/>
          <w:szCs w:val="24"/>
          <w:u w:val="single"/>
        </w:rPr>
      </w:pPr>
      <w:r w:rsidRPr="00F71D90">
        <w:rPr>
          <w:rFonts w:ascii="Times New Roman" w:eastAsia="Calibri" w:hAnsi="Times New Roman" w:cs="Times New Roman"/>
          <w:sz w:val="24"/>
          <w:szCs w:val="24"/>
          <w:u w:val="single"/>
          <w:lang w:val="en-US"/>
        </w:rPr>
        <w:t>https</w:t>
      </w:r>
      <w:r w:rsidRPr="00F71D90">
        <w:rPr>
          <w:rFonts w:ascii="Times New Roman" w:eastAsia="Calibri" w:hAnsi="Times New Roman" w:cs="Times New Roman"/>
          <w:sz w:val="24"/>
          <w:szCs w:val="24"/>
          <w:u w:val="single"/>
        </w:rPr>
        <w:t>://</w:t>
      </w:r>
      <w:proofErr w:type="spellStart"/>
      <w:r w:rsidRPr="00F71D90">
        <w:rPr>
          <w:rFonts w:ascii="Times New Roman" w:eastAsia="Calibri" w:hAnsi="Times New Roman" w:cs="Times New Roman"/>
          <w:sz w:val="24"/>
          <w:szCs w:val="24"/>
          <w:u w:val="single"/>
          <w:lang w:val="en-US"/>
        </w:rPr>
        <w:t>urok</w:t>
      </w:r>
      <w:proofErr w:type="spellEnd"/>
      <w:r w:rsidRPr="00F71D90">
        <w:rPr>
          <w:rFonts w:ascii="Times New Roman" w:eastAsia="Calibri" w:hAnsi="Times New Roman" w:cs="Times New Roman"/>
          <w:sz w:val="24"/>
          <w:szCs w:val="24"/>
          <w:u w:val="single"/>
        </w:rPr>
        <w:t>.</w:t>
      </w:r>
      <w:proofErr w:type="spellStart"/>
      <w:r w:rsidRPr="00F71D90">
        <w:rPr>
          <w:rFonts w:ascii="Times New Roman" w:eastAsia="Calibri" w:hAnsi="Times New Roman" w:cs="Times New Roman"/>
          <w:sz w:val="24"/>
          <w:szCs w:val="24"/>
          <w:u w:val="single"/>
          <w:lang w:val="en-US"/>
        </w:rPr>
        <w:t>apkpro</w:t>
      </w:r>
      <w:proofErr w:type="spellEnd"/>
      <w:r w:rsidRPr="00F71D90">
        <w:rPr>
          <w:rFonts w:ascii="Times New Roman" w:eastAsia="Calibri" w:hAnsi="Times New Roman" w:cs="Times New Roman"/>
          <w:sz w:val="24"/>
          <w:szCs w:val="24"/>
          <w:u w:val="single"/>
        </w:rPr>
        <w:t>.</w:t>
      </w:r>
      <w:proofErr w:type="spellStart"/>
      <w:r w:rsidRPr="00F71D90">
        <w:rPr>
          <w:rFonts w:ascii="Times New Roman" w:eastAsia="Calibri" w:hAnsi="Times New Roman" w:cs="Times New Roman"/>
          <w:sz w:val="24"/>
          <w:szCs w:val="24"/>
          <w:u w:val="single"/>
          <w:lang w:val="en-US"/>
        </w:rPr>
        <w:t>ru</w:t>
      </w:r>
      <w:proofErr w:type="spellEnd"/>
      <w:r w:rsidRPr="00F71D90">
        <w:rPr>
          <w:rFonts w:ascii="Times New Roman" w:eastAsia="Calibri" w:hAnsi="Times New Roman" w:cs="Times New Roman"/>
          <w:sz w:val="24"/>
          <w:szCs w:val="24"/>
          <w:u w:val="single"/>
        </w:rPr>
        <w:t xml:space="preserve">/ </w:t>
      </w:r>
    </w:p>
    <w:p w:rsidR="003A7784" w:rsidRPr="00F71D90" w:rsidRDefault="00C714CA" w:rsidP="00887B07">
      <w:pPr>
        <w:spacing w:after="0" w:line="240" w:lineRule="auto"/>
        <w:rPr>
          <w:rFonts w:ascii="Times New Roman" w:eastAsia="Calibri" w:hAnsi="Times New Roman" w:cs="Times New Roman"/>
          <w:sz w:val="24"/>
          <w:szCs w:val="24"/>
          <w:u w:val="single"/>
        </w:rPr>
      </w:pPr>
      <w:hyperlink r:id="rId9" w:history="1">
        <w:r w:rsidR="003A7784" w:rsidRPr="00F71D90">
          <w:rPr>
            <w:rStyle w:val="a3"/>
            <w:rFonts w:ascii="Times New Roman" w:eastAsia="Calibri" w:hAnsi="Times New Roman" w:cs="Times New Roman"/>
            <w:color w:val="auto"/>
            <w:sz w:val="24"/>
            <w:szCs w:val="24"/>
            <w:lang w:val="en-US"/>
          </w:rPr>
          <w:t>https</w:t>
        </w:r>
        <w:r w:rsidR="003A7784" w:rsidRPr="00F71D90">
          <w:rPr>
            <w:rStyle w:val="a3"/>
            <w:rFonts w:ascii="Times New Roman" w:eastAsia="Calibri" w:hAnsi="Times New Roman" w:cs="Times New Roman"/>
            <w:color w:val="auto"/>
            <w:sz w:val="24"/>
            <w:szCs w:val="24"/>
          </w:rPr>
          <w:t>://</w:t>
        </w:r>
        <w:r w:rsidR="003A7784" w:rsidRPr="00F71D90">
          <w:rPr>
            <w:rStyle w:val="a3"/>
            <w:rFonts w:ascii="Times New Roman" w:eastAsia="Calibri" w:hAnsi="Times New Roman" w:cs="Times New Roman"/>
            <w:color w:val="auto"/>
            <w:sz w:val="24"/>
            <w:szCs w:val="24"/>
            <w:lang w:val="en-US"/>
          </w:rPr>
          <w:t>lesson</w:t>
        </w:r>
        <w:r w:rsidR="003A7784" w:rsidRPr="00F71D90">
          <w:rPr>
            <w:rStyle w:val="a3"/>
            <w:rFonts w:ascii="Times New Roman" w:eastAsia="Calibri" w:hAnsi="Times New Roman" w:cs="Times New Roman"/>
            <w:color w:val="auto"/>
            <w:sz w:val="24"/>
            <w:szCs w:val="24"/>
          </w:rPr>
          <w:t>.</w:t>
        </w:r>
        <w:proofErr w:type="spellStart"/>
        <w:r w:rsidR="003A7784" w:rsidRPr="00F71D90">
          <w:rPr>
            <w:rStyle w:val="a3"/>
            <w:rFonts w:ascii="Times New Roman" w:eastAsia="Calibri" w:hAnsi="Times New Roman" w:cs="Times New Roman"/>
            <w:color w:val="auto"/>
            <w:sz w:val="24"/>
            <w:szCs w:val="24"/>
            <w:lang w:val="en-US"/>
          </w:rPr>
          <w:t>edu</w:t>
        </w:r>
        <w:proofErr w:type="spellEnd"/>
        <w:r w:rsidR="003A7784" w:rsidRPr="00F71D90">
          <w:rPr>
            <w:rStyle w:val="a3"/>
            <w:rFonts w:ascii="Times New Roman" w:eastAsia="Calibri" w:hAnsi="Times New Roman" w:cs="Times New Roman"/>
            <w:color w:val="auto"/>
            <w:sz w:val="24"/>
            <w:szCs w:val="24"/>
          </w:rPr>
          <w:t>.</w:t>
        </w:r>
        <w:proofErr w:type="spellStart"/>
        <w:r w:rsidR="003A7784" w:rsidRPr="00F71D90">
          <w:rPr>
            <w:rStyle w:val="a3"/>
            <w:rFonts w:ascii="Times New Roman" w:eastAsia="Calibri" w:hAnsi="Times New Roman" w:cs="Times New Roman"/>
            <w:color w:val="auto"/>
            <w:sz w:val="24"/>
            <w:szCs w:val="24"/>
            <w:lang w:val="en-US"/>
          </w:rPr>
          <w:t>ru</w:t>
        </w:r>
        <w:proofErr w:type="spellEnd"/>
        <w:r w:rsidR="003A7784" w:rsidRPr="00F71D90">
          <w:rPr>
            <w:rStyle w:val="a3"/>
            <w:rFonts w:ascii="Times New Roman" w:eastAsia="Calibri" w:hAnsi="Times New Roman" w:cs="Times New Roman"/>
            <w:color w:val="auto"/>
            <w:sz w:val="24"/>
            <w:szCs w:val="24"/>
          </w:rPr>
          <w:t>/02.3/10</w:t>
        </w:r>
      </w:hyperlink>
    </w:p>
    <w:p w:rsidR="003A7784" w:rsidRPr="00F71D90" w:rsidRDefault="00C714CA" w:rsidP="00887B07">
      <w:pPr>
        <w:spacing w:after="0" w:line="240" w:lineRule="auto"/>
        <w:rPr>
          <w:rFonts w:ascii="Times New Roman" w:eastAsia="Calibri" w:hAnsi="Times New Roman" w:cs="Times New Roman"/>
          <w:sz w:val="24"/>
          <w:szCs w:val="24"/>
          <w:u w:val="single"/>
        </w:rPr>
      </w:pPr>
      <w:hyperlink r:id="rId10" w:history="1">
        <w:r w:rsidR="003A7784" w:rsidRPr="00F71D90">
          <w:rPr>
            <w:rStyle w:val="a3"/>
            <w:rFonts w:ascii="Times New Roman" w:eastAsia="Calibri" w:hAnsi="Times New Roman" w:cs="Times New Roman"/>
            <w:color w:val="auto"/>
            <w:sz w:val="24"/>
            <w:szCs w:val="24"/>
            <w:lang w:val="en-US"/>
          </w:rPr>
          <w:t>https</w:t>
        </w:r>
        <w:r w:rsidR="003A7784" w:rsidRPr="00F71D90">
          <w:rPr>
            <w:rStyle w:val="a3"/>
            <w:rFonts w:ascii="Times New Roman" w:eastAsia="Calibri" w:hAnsi="Times New Roman" w:cs="Times New Roman"/>
            <w:color w:val="auto"/>
            <w:sz w:val="24"/>
            <w:szCs w:val="24"/>
          </w:rPr>
          <w:t>://</w:t>
        </w:r>
        <w:r w:rsidR="003A7784" w:rsidRPr="00F71D90">
          <w:rPr>
            <w:rStyle w:val="a3"/>
            <w:rFonts w:ascii="Times New Roman" w:eastAsia="Calibri" w:hAnsi="Times New Roman" w:cs="Times New Roman"/>
            <w:color w:val="auto"/>
            <w:sz w:val="24"/>
            <w:szCs w:val="24"/>
            <w:lang w:val="en-US"/>
          </w:rPr>
          <w:t>lesson</w:t>
        </w:r>
        <w:r w:rsidR="003A7784" w:rsidRPr="00F71D90">
          <w:rPr>
            <w:rStyle w:val="a3"/>
            <w:rFonts w:ascii="Times New Roman" w:eastAsia="Calibri" w:hAnsi="Times New Roman" w:cs="Times New Roman"/>
            <w:color w:val="auto"/>
            <w:sz w:val="24"/>
            <w:szCs w:val="24"/>
          </w:rPr>
          <w:t>.</w:t>
        </w:r>
        <w:proofErr w:type="spellStart"/>
        <w:r w:rsidR="003A7784" w:rsidRPr="00F71D90">
          <w:rPr>
            <w:rStyle w:val="a3"/>
            <w:rFonts w:ascii="Times New Roman" w:eastAsia="Calibri" w:hAnsi="Times New Roman" w:cs="Times New Roman"/>
            <w:color w:val="auto"/>
            <w:sz w:val="24"/>
            <w:szCs w:val="24"/>
            <w:lang w:val="en-US"/>
          </w:rPr>
          <w:t>edu</w:t>
        </w:r>
        <w:proofErr w:type="spellEnd"/>
        <w:r w:rsidR="003A7784" w:rsidRPr="00F71D90">
          <w:rPr>
            <w:rStyle w:val="a3"/>
            <w:rFonts w:ascii="Times New Roman" w:eastAsia="Calibri" w:hAnsi="Times New Roman" w:cs="Times New Roman"/>
            <w:color w:val="auto"/>
            <w:sz w:val="24"/>
            <w:szCs w:val="24"/>
          </w:rPr>
          <w:t>.</w:t>
        </w:r>
        <w:proofErr w:type="spellStart"/>
        <w:r w:rsidR="003A7784" w:rsidRPr="00F71D90">
          <w:rPr>
            <w:rStyle w:val="a3"/>
            <w:rFonts w:ascii="Times New Roman" w:eastAsia="Calibri" w:hAnsi="Times New Roman" w:cs="Times New Roman"/>
            <w:color w:val="auto"/>
            <w:sz w:val="24"/>
            <w:szCs w:val="24"/>
            <w:lang w:val="en-US"/>
          </w:rPr>
          <w:t>ru</w:t>
        </w:r>
        <w:proofErr w:type="spellEnd"/>
        <w:r w:rsidR="003A7784" w:rsidRPr="00F71D90">
          <w:rPr>
            <w:rStyle w:val="a3"/>
            <w:rFonts w:ascii="Times New Roman" w:eastAsia="Calibri" w:hAnsi="Times New Roman" w:cs="Times New Roman"/>
            <w:color w:val="auto"/>
            <w:sz w:val="24"/>
            <w:szCs w:val="24"/>
          </w:rPr>
          <w:t>/02.3/11</w:t>
        </w:r>
      </w:hyperlink>
    </w:p>
    <w:p w:rsidR="003A7784" w:rsidRPr="00D16531" w:rsidRDefault="003A7784" w:rsidP="00887B07">
      <w:pPr>
        <w:spacing w:after="0" w:line="240" w:lineRule="auto"/>
        <w:rPr>
          <w:rFonts w:ascii="Times New Roman" w:eastAsia="Calibri" w:hAnsi="Times New Roman" w:cs="Times New Roman"/>
          <w:sz w:val="24"/>
          <w:szCs w:val="24"/>
          <w:u w:val="single"/>
        </w:rPr>
      </w:pPr>
      <w:r w:rsidRPr="00F71D90">
        <w:rPr>
          <w:rFonts w:ascii="Times New Roman" w:eastAsia="Calibri" w:hAnsi="Times New Roman" w:cs="Times New Roman"/>
          <w:sz w:val="24"/>
          <w:szCs w:val="24"/>
        </w:rPr>
        <w:t>РЭШ</w:t>
      </w:r>
      <w:r w:rsidR="00F30CE3" w:rsidRPr="00F71D90">
        <w:rPr>
          <w:rFonts w:ascii="Times New Roman" w:eastAsia="Calibri" w:hAnsi="Times New Roman" w:cs="Times New Roman"/>
          <w:sz w:val="24"/>
          <w:szCs w:val="24"/>
        </w:rPr>
        <w:t xml:space="preserve">  </w:t>
      </w:r>
      <w:r w:rsidR="00F30CE3" w:rsidRPr="00F71D90">
        <w:rPr>
          <w:rFonts w:ascii="Times New Roman" w:eastAsia="Calibri" w:hAnsi="Times New Roman" w:cs="Times New Roman"/>
          <w:sz w:val="24"/>
          <w:szCs w:val="24"/>
          <w:u w:val="single"/>
        </w:rPr>
        <w:t>https://resh.edu.ru/</w:t>
      </w:r>
    </w:p>
    <w:p w:rsidR="00760205" w:rsidRPr="00F30CE3" w:rsidRDefault="00F71D90" w:rsidP="00887B07">
      <w:pPr>
        <w:spacing w:after="0" w:line="240" w:lineRule="auto"/>
        <w:rPr>
          <w:rFonts w:ascii="Times New Roman" w:eastAsia="Calibri" w:hAnsi="Times New Roman" w:cs="Times New Roman"/>
          <w:color w:val="000000"/>
          <w:sz w:val="28"/>
        </w:rPr>
      </w:pPr>
      <w:r w:rsidRPr="00F71D90">
        <w:rPr>
          <w:rFonts w:ascii="Times New Roman" w:eastAsia="Calibri" w:hAnsi="Times New Roman" w:cs="Times New Roman"/>
          <w:sz w:val="24"/>
          <w:szCs w:val="24"/>
        </w:rPr>
        <w:t>Образовательная платформа «</w:t>
      </w:r>
      <w:proofErr w:type="spellStart"/>
      <w:r w:rsidRPr="00F71D90">
        <w:rPr>
          <w:rFonts w:ascii="Times New Roman" w:eastAsia="Calibri" w:hAnsi="Times New Roman" w:cs="Times New Roman"/>
          <w:sz w:val="24"/>
          <w:szCs w:val="24"/>
        </w:rPr>
        <w:t>Учи</w:t>
      </w:r>
      <w:proofErr w:type="gramStart"/>
      <w:r w:rsidRPr="00F71D90">
        <w:rPr>
          <w:rFonts w:ascii="Times New Roman" w:eastAsia="Calibri" w:hAnsi="Times New Roman" w:cs="Times New Roman"/>
          <w:sz w:val="24"/>
          <w:szCs w:val="24"/>
        </w:rPr>
        <w:t>.р</w:t>
      </w:r>
      <w:proofErr w:type="gramEnd"/>
      <w:r w:rsidRPr="00F71D90">
        <w:rPr>
          <w:rFonts w:ascii="Times New Roman" w:eastAsia="Calibri" w:hAnsi="Times New Roman" w:cs="Times New Roman"/>
          <w:sz w:val="24"/>
          <w:szCs w:val="24"/>
        </w:rPr>
        <w:t>у</w:t>
      </w:r>
      <w:proofErr w:type="spellEnd"/>
      <w:r w:rsidRPr="00F71D90">
        <w:rPr>
          <w:rFonts w:ascii="Times New Roman" w:eastAsia="Calibri" w:hAnsi="Times New Roman" w:cs="Times New Roman"/>
          <w:sz w:val="24"/>
          <w:szCs w:val="24"/>
        </w:rPr>
        <w:t xml:space="preserve">» </w:t>
      </w:r>
      <w:r w:rsidR="00F30CE3" w:rsidRPr="00F71D90">
        <w:rPr>
          <w:rFonts w:ascii="Times New Roman" w:eastAsia="Calibri" w:hAnsi="Times New Roman" w:cs="Times New Roman"/>
          <w:sz w:val="24"/>
          <w:szCs w:val="24"/>
        </w:rPr>
        <w:t>https://uchi.ru/</w:t>
      </w:r>
    </w:p>
    <w:sectPr w:rsidR="00760205" w:rsidRPr="00F30CE3" w:rsidSect="00712256">
      <w:pgSz w:w="11906" w:h="16383"/>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33A" w:rsidRDefault="00E1633A" w:rsidP="004732CE">
      <w:pPr>
        <w:spacing w:after="0" w:line="240" w:lineRule="auto"/>
      </w:pPr>
      <w:r>
        <w:separator/>
      </w:r>
    </w:p>
  </w:endnote>
  <w:endnote w:type="continuationSeparator" w:id="0">
    <w:p w:rsidR="00E1633A" w:rsidRDefault="00E1633A" w:rsidP="00473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824375"/>
      <w:docPartObj>
        <w:docPartGallery w:val="Page Numbers (Bottom of Page)"/>
        <w:docPartUnique/>
      </w:docPartObj>
    </w:sdtPr>
    <w:sdtEndPr/>
    <w:sdtContent>
      <w:p w:rsidR="00E1633A" w:rsidRDefault="00E1633A">
        <w:pPr>
          <w:pStyle w:val="ae"/>
          <w:jc w:val="right"/>
        </w:pPr>
        <w:r>
          <w:fldChar w:fldCharType="begin"/>
        </w:r>
        <w:r>
          <w:instrText>PAGE   \* MERGEFORMAT</w:instrText>
        </w:r>
        <w:r>
          <w:fldChar w:fldCharType="separate"/>
        </w:r>
        <w:r w:rsidR="00C714CA">
          <w:rPr>
            <w:noProof/>
          </w:rPr>
          <w:t>22</w:t>
        </w:r>
        <w:r>
          <w:fldChar w:fldCharType="end"/>
        </w:r>
      </w:p>
    </w:sdtContent>
  </w:sdt>
  <w:p w:rsidR="00E1633A" w:rsidRDefault="00E1633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33A" w:rsidRDefault="00E1633A" w:rsidP="004732CE">
      <w:pPr>
        <w:spacing w:after="0" w:line="240" w:lineRule="auto"/>
      </w:pPr>
      <w:r>
        <w:separator/>
      </w:r>
    </w:p>
  </w:footnote>
  <w:footnote w:type="continuationSeparator" w:id="0">
    <w:p w:rsidR="00E1633A" w:rsidRDefault="00E1633A" w:rsidP="004732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21072"/>
    <w:multiLevelType w:val="hybridMultilevel"/>
    <w:tmpl w:val="E188B7A2"/>
    <w:lvl w:ilvl="0" w:tplc="51FA3E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90149"/>
    <w:multiLevelType w:val="hybridMultilevel"/>
    <w:tmpl w:val="E188B7A2"/>
    <w:lvl w:ilvl="0" w:tplc="51FA3E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A0221F"/>
    <w:multiLevelType w:val="multilevel"/>
    <w:tmpl w:val="7064169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77A500C"/>
    <w:multiLevelType w:val="hybridMultilevel"/>
    <w:tmpl w:val="E188B7A2"/>
    <w:lvl w:ilvl="0" w:tplc="51FA3E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053968"/>
    <w:multiLevelType w:val="multilevel"/>
    <w:tmpl w:val="33BE478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AEC7681"/>
    <w:multiLevelType w:val="multilevel"/>
    <w:tmpl w:val="F2508AF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FBB076D"/>
    <w:multiLevelType w:val="multilevel"/>
    <w:tmpl w:val="34421D9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20A76637"/>
    <w:multiLevelType w:val="multilevel"/>
    <w:tmpl w:val="4E1E61E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3937C3F"/>
    <w:multiLevelType w:val="multilevel"/>
    <w:tmpl w:val="B0D8E61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2D2C2057"/>
    <w:multiLevelType w:val="multilevel"/>
    <w:tmpl w:val="DB74772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2D856EA"/>
    <w:multiLevelType w:val="multilevel"/>
    <w:tmpl w:val="2F04143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384156C"/>
    <w:multiLevelType w:val="multilevel"/>
    <w:tmpl w:val="17B6F0E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419D5F8C"/>
    <w:multiLevelType w:val="multilevel"/>
    <w:tmpl w:val="87648D5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93E0F80"/>
    <w:multiLevelType w:val="multilevel"/>
    <w:tmpl w:val="B036BD6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02F6BFC"/>
    <w:multiLevelType w:val="multilevel"/>
    <w:tmpl w:val="EF60F9F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513A56C1"/>
    <w:multiLevelType w:val="multilevel"/>
    <w:tmpl w:val="F178464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52182C66"/>
    <w:multiLevelType w:val="multilevel"/>
    <w:tmpl w:val="E4A8941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535A6119"/>
    <w:multiLevelType w:val="multilevel"/>
    <w:tmpl w:val="85602A7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38B387A"/>
    <w:multiLevelType w:val="multilevel"/>
    <w:tmpl w:val="DE701A8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5DD90D88"/>
    <w:multiLevelType w:val="multilevel"/>
    <w:tmpl w:val="9BE4F0F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60CE09AE"/>
    <w:multiLevelType w:val="multilevel"/>
    <w:tmpl w:val="0E9E05A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695D5995"/>
    <w:multiLevelType w:val="multilevel"/>
    <w:tmpl w:val="EFDECFF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701179D4"/>
    <w:multiLevelType w:val="multilevel"/>
    <w:tmpl w:val="29B4316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8"/>
  </w:num>
  <w:num w:numId="2">
    <w:abstractNumId w:val="8"/>
  </w:num>
  <w:num w:numId="3">
    <w:abstractNumId w:val="20"/>
  </w:num>
  <w:num w:numId="4">
    <w:abstractNumId w:val="20"/>
  </w:num>
  <w:num w:numId="5">
    <w:abstractNumId w:val="17"/>
  </w:num>
  <w:num w:numId="6">
    <w:abstractNumId w:val="17"/>
  </w:num>
  <w:num w:numId="7">
    <w:abstractNumId w:val="13"/>
  </w:num>
  <w:num w:numId="8">
    <w:abstractNumId w:val="13"/>
  </w:num>
  <w:num w:numId="9">
    <w:abstractNumId w:val="11"/>
  </w:num>
  <w:num w:numId="10">
    <w:abstractNumId w:val="11"/>
  </w:num>
  <w:num w:numId="11">
    <w:abstractNumId w:val="10"/>
  </w:num>
  <w:num w:numId="12">
    <w:abstractNumId w:val="10"/>
  </w:num>
  <w:num w:numId="13">
    <w:abstractNumId w:val="12"/>
  </w:num>
  <w:num w:numId="14">
    <w:abstractNumId w:val="12"/>
  </w:num>
  <w:num w:numId="15">
    <w:abstractNumId w:val="2"/>
  </w:num>
  <w:num w:numId="16">
    <w:abstractNumId w:val="2"/>
  </w:num>
  <w:num w:numId="17">
    <w:abstractNumId w:val="7"/>
  </w:num>
  <w:num w:numId="18">
    <w:abstractNumId w:val="7"/>
  </w:num>
  <w:num w:numId="19">
    <w:abstractNumId w:val="14"/>
  </w:num>
  <w:num w:numId="20">
    <w:abstractNumId w:val="14"/>
  </w:num>
  <w:num w:numId="21">
    <w:abstractNumId w:val="22"/>
  </w:num>
  <w:num w:numId="22">
    <w:abstractNumId w:val="22"/>
  </w:num>
  <w:num w:numId="23">
    <w:abstractNumId w:val="18"/>
  </w:num>
  <w:num w:numId="24">
    <w:abstractNumId w:val="18"/>
  </w:num>
  <w:num w:numId="25">
    <w:abstractNumId w:val="6"/>
  </w:num>
  <w:num w:numId="26">
    <w:abstractNumId w:val="6"/>
  </w:num>
  <w:num w:numId="27">
    <w:abstractNumId w:val="4"/>
  </w:num>
  <w:num w:numId="28">
    <w:abstractNumId w:val="4"/>
  </w:num>
  <w:num w:numId="29">
    <w:abstractNumId w:val="5"/>
  </w:num>
  <w:num w:numId="30">
    <w:abstractNumId w:val="19"/>
  </w:num>
  <w:num w:numId="31">
    <w:abstractNumId w:val="9"/>
  </w:num>
  <w:num w:numId="32">
    <w:abstractNumId w:val="15"/>
  </w:num>
  <w:num w:numId="33">
    <w:abstractNumId w:val="21"/>
  </w:num>
  <w:num w:numId="34">
    <w:abstractNumId w:val="16"/>
  </w:num>
  <w:num w:numId="35">
    <w:abstractNumId w:val="3"/>
  </w:num>
  <w:num w:numId="36">
    <w:abstractNumId w:val="0"/>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5F2"/>
    <w:rsid w:val="001018E0"/>
    <w:rsid w:val="001257C5"/>
    <w:rsid w:val="00222334"/>
    <w:rsid w:val="00393CCD"/>
    <w:rsid w:val="003A7784"/>
    <w:rsid w:val="00470C76"/>
    <w:rsid w:val="004732CE"/>
    <w:rsid w:val="00495F66"/>
    <w:rsid w:val="004A6413"/>
    <w:rsid w:val="004B3A46"/>
    <w:rsid w:val="004D2596"/>
    <w:rsid w:val="00545861"/>
    <w:rsid w:val="005A60E8"/>
    <w:rsid w:val="005E1D2C"/>
    <w:rsid w:val="006B06F5"/>
    <w:rsid w:val="006E03D1"/>
    <w:rsid w:val="00701E2E"/>
    <w:rsid w:val="00712256"/>
    <w:rsid w:val="00760205"/>
    <w:rsid w:val="007E6E7E"/>
    <w:rsid w:val="00800E45"/>
    <w:rsid w:val="00887B07"/>
    <w:rsid w:val="009365F2"/>
    <w:rsid w:val="00990158"/>
    <w:rsid w:val="00A21AE3"/>
    <w:rsid w:val="00A575C0"/>
    <w:rsid w:val="00A85999"/>
    <w:rsid w:val="00AD2FEF"/>
    <w:rsid w:val="00B633D9"/>
    <w:rsid w:val="00B979D4"/>
    <w:rsid w:val="00C24AD8"/>
    <w:rsid w:val="00C714CA"/>
    <w:rsid w:val="00D103F6"/>
    <w:rsid w:val="00D16531"/>
    <w:rsid w:val="00E04A3A"/>
    <w:rsid w:val="00E1633A"/>
    <w:rsid w:val="00E44205"/>
    <w:rsid w:val="00E67F91"/>
    <w:rsid w:val="00EE16EE"/>
    <w:rsid w:val="00F30CE3"/>
    <w:rsid w:val="00F337E8"/>
    <w:rsid w:val="00F71D90"/>
    <w:rsid w:val="00FD3E93"/>
    <w:rsid w:val="00FD6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0E8"/>
  </w:style>
  <w:style w:type="paragraph" w:styleId="1">
    <w:name w:val="heading 1"/>
    <w:basedOn w:val="a"/>
    <w:next w:val="a"/>
    <w:link w:val="10"/>
    <w:uiPriority w:val="9"/>
    <w:qFormat/>
    <w:rsid w:val="001257C5"/>
    <w:pPr>
      <w:keepNext/>
      <w:keepLines/>
      <w:spacing w:before="480"/>
      <w:outlineLvl w:val="0"/>
    </w:pPr>
    <w:rPr>
      <w:rFonts w:ascii="Cambria" w:eastAsia="Times New Roman" w:hAnsi="Cambria" w:cs="Times New Roman"/>
      <w:b/>
      <w:bCs/>
      <w:color w:val="365F91" w:themeColor="accent1" w:themeShade="BF"/>
      <w:sz w:val="28"/>
      <w:szCs w:val="28"/>
      <w:lang w:val="en-US"/>
    </w:rPr>
  </w:style>
  <w:style w:type="paragraph" w:styleId="2">
    <w:name w:val="heading 2"/>
    <w:basedOn w:val="a"/>
    <w:next w:val="a"/>
    <w:link w:val="20"/>
    <w:uiPriority w:val="9"/>
    <w:semiHidden/>
    <w:unhideWhenUsed/>
    <w:qFormat/>
    <w:rsid w:val="001257C5"/>
    <w:pPr>
      <w:keepNext/>
      <w:keepLines/>
      <w:spacing w:before="200"/>
      <w:outlineLvl w:val="1"/>
    </w:pPr>
    <w:rPr>
      <w:rFonts w:ascii="Cambria" w:eastAsia="Times New Roman" w:hAnsi="Cambria" w:cs="Times New Roman"/>
      <w:b/>
      <w:bCs/>
      <w:color w:val="4F81BD" w:themeColor="accent1"/>
      <w:sz w:val="26"/>
      <w:szCs w:val="26"/>
      <w:lang w:val="en-US"/>
    </w:rPr>
  </w:style>
  <w:style w:type="paragraph" w:styleId="3">
    <w:name w:val="heading 3"/>
    <w:basedOn w:val="a"/>
    <w:next w:val="a"/>
    <w:link w:val="30"/>
    <w:uiPriority w:val="9"/>
    <w:semiHidden/>
    <w:unhideWhenUsed/>
    <w:qFormat/>
    <w:rsid w:val="001257C5"/>
    <w:pPr>
      <w:keepNext/>
      <w:keepLines/>
      <w:spacing w:before="200"/>
      <w:outlineLvl w:val="2"/>
    </w:pPr>
    <w:rPr>
      <w:rFonts w:ascii="Cambria" w:eastAsia="Times New Roman" w:hAnsi="Cambria" w:cs="Times New Roman"/>
      <w:b/>
      <w:bCs/>
      <w:color w:val="4F81BD" w:themeColor="accent1"/>
      <w:lang w:val="en-US"/>
    </w:rPr>
  </w:style>
  <w:style w:type="paragraph" w:styleId="4">
    <w:name w:val="heading 4"/>
    <w:basedOn w:val="a"/>
    <w:next w:val="a"/>
    <w:link w:val="40"/>
    <w:uiPriority w:val="9"/>
    <w:semiHidden/>
    <w:unhideWhenUsed/>
    <w:qFormat/>
    <w:rsid w:val="001257C5"/>
    <w:pPr>
      <w:keepNext/>
      <w:keepLines/>
      <w:spacing w:before="200"/>
      <w:outlineLvl w:val="3"/>
    </w:pPr>
    <w:rPr>
      <w:rFonts w:ascii="Cambria" w:eastAsia="Times New Roman" w:hAnsi="Cambria" w:cs="Times New Roman"/>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57C5"/>
    <w:rPr>
      <w:rFonts w:ascii="Cambria" w:eastAsia="Times New Roman" w:hAnsi="Cambria" w:cs="Times New Roman"/>
      <w:b/>
      <w:bCs/>
      <w:color w:val="365F91" w:themeColor="accent1" w:themeShade="BF"/>
      <w:sz w:val="28"/>
      <w:szCs w:val="28"/>
      <w:lang w:val="en-US"/>
    </w:rPr>
  </w:style>
  <w:style w:type="character" w:customStyle="1" w:styleId="20">
    <w:name w:val="Заголовок 2 Знак"/>
    <w:basedOn w:val="a0"/>
    <w:link w:val="2"/>
    <w:uiPriority w:val="9"/>
    <w:semiHidden/>
    <w:rsid w:val="001257C5"/>
    <w:rPr>
      <w:rFonts w:ascii="Cambria" w:eastAsia="Times New Roman" w:hAnsi="Cambria" w:cs="Times New Roman"/>
      <w:b/>
      <w:bCs/>
      <w:color w:val="4F81BD" w:themeColor="accent1"/>
      <w:sz w:val="26"/>
      <w:szCs w:val="26"/>
      <w:lang w:val="en-US"/>
    </w:rPr>
  </w:style>
  <w:style w:type="character" w:customStyle="1" w:styleId="30">
    <w:name w:val="Заголовок 3 Знак"/>
    <w:basedOn w:val="a0"/>
    <w:link w:val="3"/>
    <w:uiPriority w:val="9"/>
    <w:semiHidden/>
    <w:rsid w:val="001257C5"/>
    <w:rPr>
      <w:rFonts w:ascii="Cambria" w:eastAsia="Times New Roman" w:hAnsi="Cambria" w:cs="Times New Roman"/>
      <w:b/>
      <w:bCs/>
      <w:color w:val="4F81BD" w:themeColor="accent1"/>
      <w:lang w:val="en-US"/>
    </w:rPr>
  </w:style>
  <w:style w:type="character" w:customStyle="1" w:styleId="40">
    <w:name w:val="Заголовок 4 Знак"/>
    <w:basedOn w:val="a0"/>
    <w:link w:val="4"/>
    <w:uiPriority w:val="9"/>
    <w:semiHidden/>
    <w:rsid w:val="001257C5"/>
    <w:rPr>
      <w:rFonts w:ascii="Cambria" w:eastAsia="Times New Roman" w:hAnsi="Cambria" w:cs="Times New Roman"/>
      <w:b/>
      <w:bCs/>
      <w:i/>
      <w:iCs/>
      <w:color w:val="4F81BD" w:themeColor="accent1"/>
      <w:lang w:val="en-US"/>
    </w:rPr>
  </w:style>
  <w:style w:type="numbering" w:customStyle="1" w:styleId="11">
    <w:name w:val="Нет списка1"/>
    <w:next w:val="a2"/>
    <w:uiPriority w:val="99"/>
    <w:semiHidden/>
    <w:unhideWhenUsed/>
    <w:rsid w:val="001257C5"/>
  </w:style>
  <w:style w:type="character" w:styleId="a3">
    <w:name w:val="Hyperlink"/>
    <w:basedOn w:val="a0"/>
    <w:uiPriority w:val="99"/>
    <w:unhideWhenUsed/>
    <w:rsid w:val="001257C5"/>
    <w:rPr>
      <w:color w:val="0000FF" w:themeColor="hyperlink"/>
      <w:u w:val="single"/>
    </w:rPr>
  </w:style>
  <w:style w:type="character" w:styleId="a4">
    <w:name w:val="FollowedHyperlink"/>
    <w:basedOn w:val="a0"/>
    <w:uiPriority w:val="99"/>
    <w:semiHidden/>
    <w:unhideWhenUsed/>
    <w:rsid w:val="001257C5"/>
    <w:rPr>
      <w:color w:val="800080" w:themeColor="followedHyperlink"/>
      <w:u w:val="single"/>
    </w:rPr>
  </w:style>
  <w:style w:type="paragraph" w:styleId="a5">
    <w:name w:val="Normal Indent"/>
    <w:basedOn w:val="a"/>
    <w:uiPriority w:val="99"/>
    <w:semiHidden/>
    <w:unhideWhenUsed/>
    <w:rsid w:val="001257C5"/>
    <w:pPr>
      <w:ind w:left="720"/>
    </w:pPr>
    <w:rPr>
      <w:rFonts w:ascii="Calibri" w:eastAsia="Calibri" w:hAnsi="Calibri" w:cs="Times New Roman"/>
      <w:lang w:val="en-US"/>
    </w:rPr>
  </w:style>
  <w:style w:type="paragraph" w:styleId="a6">
    <w:name w:val="header"/>
    <w:basedOn w:val="a"/>
    <w:link w:val="a7"/>
    <w:uiPriority w:val="99"/>
    <w:unhideWhenUsed/>
    <w:rsid w:val="001257C5"/>
    <w:pPr>
      <w:tabs>
        <w:tab w:val="center" w:pos="4680"/>
        <w:tab w:val="right" w:pos="9360"/>
      </w:tabs>
    </w:pPr>
    <w:rPr>
      <w:rFonts w:ascii="Calibri" w:eastAsia="Calibri" w:hAnsi="Calibri" w:cs="Times New Roman"/>
      <w:lang w:val="en-US"/>
    </w:rPr>
  </w:style>
  <w:style w:type="character" w:customStyle="1" w:styleId="a7">
    <w:name w:val="Верхний колонтитул Знак"/>
    <w:basedOn w:val="a0"/>
    <w:link w:val="a6"/>
    <w:uiPriority w:val="99"/>
    <w:rsid w:val="001257C5"/>
    <w:rPr>
      <w:rFonts w:ascii="Calibri" w:eastAsia="Calibri" w:hAnsi="Calibri" w:cs="Times New Roman"/>
      <w:lang w:val="en-US"/>
    </w:rPr>
  </w:style>
  <w:style w:type="paragraph" w:styleId="a8">
    <w:name w:val="caption"/>
    <w:basedOn w:val="a"/>
    <w:next w:val="a"/>
    <w:uiPriority w:val="35"/>
    <w:semiHidden/>
    <w:unhideWhenUsed/>
    <w:qFormat/>
    <w:rsid w:val="001257C5"/>
    <w:pPr>
      <w:spacing w:line="240" w:lineRule="auto"/>
    </w:pPr>
    <w:rPr>
      <w:rFonts w:ascii="Calibri" w:eastAsia="Calibri" w:hAnsi="Calibri" w:cs="Times New Roman"/>
      <w:b/>
      <w:bCs/>
      <w:color w:val="4F81BD" w:themeColor="accent1"/>
      <w:sz w:val="18"/>
      <w:szCs w:val="18"/>
      <w:lang w:val="en-US"/>
    </w:rPr>
  </w:style>
  <w:style w:type="paragraph" w:styleId="a9">
    <w:name w:val="Title"/>
    <w:basedOn w:val="a"/>
    <w:next w:val="a"/>
    <w:link w:val="aa"/>
    <w:uiPriority w:val="10"/>
    <w:qFormat/>
    <w:rsid w:val="001257C5"/>
    <w:pPr>
      <w:pBdr>
        <w:bottom w:val="single" w:sz="8" w:space="4" w:color="4F81BD" w:themeColor="accent1"/>
      </w:pBdr>
      <w:spacing w:after="300"/>
      <w:contextualSpacing/>
    </w:pPr>
    <w:rPr>
      <w:rFonts w:ascii="Cambria" w:eastAsia="Times New Roman" w:hAnsi="Cambria" w:cs="Times New Roman"/>
      <w:color w:val="17365D" w:themeColor="text2" w:themeShade="BF"/>
      <w:spacing w:val="5"/>
      <w:kern w:val="28"/>
      <w:sz w:val="52"/>
      <w:szCs w:val="52"/>
      <w:lang w:val="en-US"/>
    </w:rPr>
  </w:style>
  <w:style w:type="character" w:customStyle="1" w:styleId="aa">
    <w:name w:val="Название Знак"/>
    <w:basedOn w:val="a0"/>
    <w:link w:val="a9"/>
    <w:uiPriority w:val="10"/>
    <w:rsid w:val="001257C5"/>
    <w:rPr>
      <w:rFonts w:ascii="Cambria" w:eastAsia="Times New Roman" w:hAnsi="Cambria" w:cs="Times New Roman"/>
      <w:color w:val="17365D" w:themeColor="text2" w:themeShade="BF"/>
      <w:spacing w:val="5"/>
      <w:kern w:val="28"/>
      <w:sz w:val="52"/>
      <w:szCs w:val="52"/>
      <w:lang w:val="en-US"/>
    </w:rPr>
  </w:style>
  <w:style w:type="paragraph" w:styleId="ab">
    <w:name w:val="Subtitle"/>
    <w:basedOn w:val="a"/>
    <w:next w:val="a"/>
    <w:link w:val="ac"/>
    <w:uiPriority w:val="11"/>
    <w:qFormat/>
    <w:rsid w:val="001257C5"/>
    <w:pPr>
      <w:ind w:left="86"/>
    </w:pPr>
    <w:rPr>
      <w:rFonts w:ascii="Cambria" w:eastAsia="Times New Roman" w:hAnsi="Cambria" w:cs="Times New Roman"/>
      <w:i/>
      <w:iCs/>
      <w:color w:val="4F81BD" w:themeColor="accent1"/>
      <w:spacing w:val="15"/>
      <w:sz w:val="24"/>
      <w:szCs w:val="24"/>
      <w:lang w:val="en-US"/>
    </w:rPr>
  </w:style>
  <w:style w:type="character" w:customStyle="1" w:styleId="ac">
    <w:name w:val="Подзаголовок Знак"/>
    <w:basedOn w:val="a0"/>
    <w:link w:val="ab"/>
    <w:uiPriority w:val="11"/>
    <w:rsid w:val="001257C5"/>
    <w:rPr>
      <w:rFonts w:ascii="Cambria" w:eastAsia="Times New Roman" w:hAnsi="Cambria" w:cs="Times New Roman"/>
      <w:i/>
      <w:iCs/>
      <w:color w:val="4F81BD" w:themeColor="accent1"/>
      <w:spacing w:val="15"/>
      <w:sz w:val="24"/>
      <w:szCs w:val="24"/>
      <w:lang w:val="en-US"/>
    </w:rPr>
  </w:style>
  <w:style w:type="table" w:styleId="ad">
    <w:name w:val="Table Grid"/>
    <w:basedOn w:val="a1"/>
    <w:uiPriority w:val="59"/>
    <w:rsid w:val="001257C5"/>
    <w:pPr>
      <w:spacing w:after="0" w:line="240" w:lineRule="auto"/>
    </w:pPr>
    <w:rPr>
      <w:rFonts w:ascii="Calibri" w:eastAsia="Calibri" w:hAnsi="Calibri" w:cs="Times New Roman"/>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1">
    <w:name w:val="Нет списка2"/>
    <w:next w:val="a2"/>
    <w:uiPriority w:val="99"/>
    <w:semiHidden/>
    <w:unhideWhenUsed/>
    <w:rsid w:val="00760205"/>
  </w:style>
  <w:style w:type="paragraph" w:styleId="ae">
    <w:name w:val="footer"/>
    <w:basedOn w:val="a"/>
    <w:link w:val="af"/>
    <w:uiPriority w:val="99"/>
    <w:unhideWhenUsed/>
    <w:rsid w:val="004732C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732CE"/>
  </w:style>
  <w:style w:type="paragraph" w:styleId="af0">
    <w:name w:val="Balloon Text"/>
    <w:basedOn w:val="a"/>
    <w:link w:val="af1"/>
    <w:uiPriority w:val="99"/>
    <w:semiHidden/>
    <w:unhideWhenUsed/>
    <w:rsid w:val="004D259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D25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0E8"/>
  </w:style>
  <w:style w:type="paragraph" w:styleId="1">
    <w:name w:val="heading 1"/>
    <w:basedOn w:val="a"/>
    <w:next w:val="a"/>
    <w:link w:val="10"/>
    <w:uiPriority w:val="9"/>
    <w:qFormat/>
    <w:rsid w:val="001257C5"/>
    <w:pPr>
      <w:keepNext/>
      <w:keepLines/>
      <w:spacing w:before="480"/>
      <w:outlineLvl w:val="0"/>
    </w:pPr>
    <w:rPr>
      <w:rFonts w:ascii="Cambria" w:eastAsia="Times New Roman" w:hAnsi="Cambria" w:cs="Times New Roman"/>
      <w:b/>
      <w:bCs/>
      <w:color w:val="365F91" w:themeColor="accent1" w:themeShade="BF"/>
      <w:sz w:val="28"/>
      <w:szCs w:val="28"/>
      <w:lang w:val="en-US"/>
    </w:rPr>
  </w:style>
  <w:style w:type="paragraph" w:styleId="2">
    <w:name w:val="heading 2"/>
    <w:basedOn w:val="a"/>
    <w:next w:val="a"/>
    <w:link w:val="20"/>
    <w:uiPriority w:val="9"/>
    <w:semiHidden/>
    <w:unhideWhenUsed/>
    <w:qFormat/>
    <w:rsid w:val="001257C5"/>
    <w:pPr>
      <w:keepNext/>
      <w:keepLines/>
      <w:spacing w:before="200"/>
      <w:outlineLvl w:val="1"/>
    </w:pPr>
    <w:rPr>
      <w:rFonts w:ascii="Cambria" w:eastAsia="Times New Roman" w:hAnsi="Cambria" w:cs="Times New Roman"/>
      <w:b/>
      <w:bCs/>
      <w:color w:val="4F81BD" w:themeColor="accent1"/>
      <w:sz w:val="26"/>
      <w:szCs w:val="26"/>
      <w:lang w:val="en-US"/>
    </w:rPr>
  </w:style>
  <w:style w:type="paragraph" w:styleId="3">
    <w:name w:val="heading 3"/>
    <w:basedOn w:val="a"/>
    <w:next w:val="a"/>
    <w:link w:val="30"/>
    <w:uiPriority w:val="9"/>
    <w:semiHidden/>
    <w:unhideWhenUsed/>
    <w:qFormat/>
    <w:rsid w:val="001257C5"/>
    <w:pPr>
      <w:keepNext/>
      <w:keepLines/>
      <w:spacing w:before="200"/>
      <w:outlineLvl w:val="2"/>
    </w:pPr>
    <w:rPr>
      <w:rFonts w:ascii="Cambria" w:eastAsia="Times New Roman" w:hAnsi="Cambria" w:cs="Times New Roman"/>
      <w:b/>
      <w:bCs/>
      <w:color w:val="4F81BD" w:themeColor="accent1"/>
      <w:lang w:val="en-US"/>
    </w:rPr>
  </w:style>
  <w:style w:type="paragraph" w:styleId="4">
    <w:name w:val="heading 4"/>
    <w:basedOn w:val="a"/>
    <w:next w:val="a"/>
    <w:link w:val="40"/>
    <w:uiPriority w:val="9"/>
    <w:semiHidden/>
    <w:unhideWhenUsed/>
    <w:qFormat/>
    <w:rsid w:val="001257C5"/>
    <w:pPr>
      <w:keepNext/>
      <w:keepLines/>
      <w:spacing w:before="200"/>
      <w:outlineLvl w:val="3"/>
    </w:pPr>
    <w:rPr>
      <w:rFonts w:ascii="Cambria" w:eastAsia="Times New Roman" w:hAnsi="Cambria" w:cs="Times New Roman"/>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57C5"/>
    <w:rPr>
      <w:rFonts w:ascii="Cambria" w:eastAsia="Times New Roman" w:hAnsi="Cambria" w:cs="Times New Roman"/>
      <w:b/>
      <w:bCs/>
      <w:color w:val="365F91" w:themeColor="accent1" w:themeShade="BF"/>
      <w:sz w:val="28"/>
      <w:szCs w:val="28"/>
      <w:lang w:val="en-US"/>
    </w:rPr>
  </w:style>
  <w:style w:type="character" w:customStyle="1" w:styleId="20">
    <w:name w:val="Заголовок 2 Знак"/>
    <w:basedOn w:val="a0"/>
    <w:link w:val="2"/>
    <w:uiPriority w:val="9"/>
    <w:semiHidden/>
    <w:rsid w:val="001257C5"/>
    <w:rPr>
      <w:rFonts w:ascii="Cambria" w:eastAsia="Times New Roman" w:hAnsi="Cambria" w:cs="Times New Roman"/>
      <w:b/>
      <w:bCs/>
      <w:color w:val="4F81BD" w:themeColor="accent1"/>
      <w:sz w:val="26"/>
      <w:szCs w:val="26"/>
      <w:lang w:val="en-US"/>
    </w:rPr>
  </w:style>
  <w:style w:type="character" w:customStyle="1" w:styleId="30">
    <w:name w:val="Заголовок 3 Знак"/>
    <w:basedOn w:val="a0"/>
    <w:link w:val="3"/>
    <w:uiPriority w:val="9"/>
    <w:semiHidden/>
    <w:rsid w:val="001257C5"/>
    <w:rPr>
      <w:rFonts w:ascii="Cambria" w:eastAsia="Times New Roman" w:hAnsi="Cambria" w:cs="Times New Roman"/>
      <w:b/>
      <w:bCs/>
      <w:color w:val="4F81BD" w:themeColor="accent1"/>
      <w:lang w:val="en-US"/>
    </w:rPr>
  </w:style>
  <w:style w:type="character" w:customStyle="1" w:styleId="40">
    <w:name w:val="Заголовок 4 Знак"/>
    <w:basedOn w:val="a0"/>
    <w:link w:val="4"/>
    <w:uiPriority w:val="9"/>
    <w:semiHidden/>
    <w:rsid w:val="001257C5"/>
    <w:rPr>
      <w:rFonts w:ascii="Cambria" w:eastAsia="Times New Roman" w:hAnsi="Cambria" w:cs="Times New Roman"/>
      <w:b/>
      <w:bCs/>
      <w:i/>
      <w:iCs/>
      <w:color w:val="4F81BD" w:themeColor="accent1"/>
      <w:lang w:val="en-US"/>
    </w:rPr>
  </w:style>
  <w:style w:type="numbering" w:customStyle="1" w:styleId="11">
    <w:name w:val="Нет списка1"/>
    <w:next w:val="a2"/>
    <w:uiPriority w:val="99"/>
    <w:semiHidden/>
    <w:unhideWhenUsed/>
    <w:rsid w:val="001257C5"/>
  </w:style>
  <w:style w:type="character" w:styleId="a3">
    <w:name w:val="Hyperlink"/>
    <w:basedOn w:val="a0"/>
    <w:uiPriority w:val="99"/>
    <w:unhideWhenUsed/>
    <w:rsid w:val="001257C5"/>
    <w:rPr>
      <w:color w:val="0000FF" w:themeColor="hyperlink"/>
      <w:u w:val="single"/>
    </w:rPr>
  </w:style>
  <w:style w:type="character" w:styleId="a4">
    <w:name w:val="FollowedHyperlink"/>
    <w:basedOn w:val="a0"/>
    <w:uiPriority w:val="99"/>
    <w:semiHidden/>
    <w:unhideWhenUsed/>
    <w:rsid w:val="001257C5"/>
    <w:rPr>
      <w:color w:val="800080" w:themeColor="followedHyperlink"/>
      <w:u w:val="single"/>
    </w:rPr>
  </w:style>
  <w:style w:type="paragraph" w:styleId="a5">
    <w:name w:val="Normal Indent"/>
    <w:basedOn w:val="a"/>
    <w:uiPriority w:val="99"/>
    <w:semiHidden/>
    <w:unhideWhenUsed/>
    <w:rsid w:val="001257C5"/>
    <w:pPr>
      <w:ind w:left="720"/>
    </w:pPr>
    <w:rPr>
      <w:rFonts w:ascii="Calibri" w:eastAsia="Calibri" w:hAnsi="Calibri" w:cs="Times New Roman"/>
      <w:lang w:val="en-US"/>
    </w:rPr>
  </w:style>
  <w:style w:type="paragraph" w:styleId="a6">
    <w:name w:val="header"/>
    <w:basedOn w:val="a"/>
    <w:link w:val="a7"/>
    <w:uiPriority w:val="99"/>
    <w:unhideWhenUsed/>
    <w:rsid w:val="001257C5"/>
    <w:pPr>
      <w:tabs>
        <w:tab w:val="center" w:pos="4680"/>
        <w:tab w:val="right" w:pos="9360"/>
      </w:tabs>
    </w:pPr>
    <w:rPr>
      <w:rFonts w:ascii="Calibri" w:eastAsia="Calibri" w:hAnsi="Calibri" w:cs="Times New Roman"/>
      <w:lang w:val="en-US"/>
    </w:rPr>
  </w:style>
  <w:style w:type="character" w:customStyle="1" w:styleId="a7">
    <w:name w:val="Верхний колонтитул Знак"/>
    <w:basedOn w:val="a0"/>
    <w:link w:val="a6"/>
    <w:uiPriority w:val="99"/>
    <w:rsid w:val="001257C5"/>
    <w:rPr>
      <w:rFonts w:ascii="Calibri" w:eastAsia="Calibri" w:hAnsi="Calibri" w:cs="Times New Roman"/>
      <w:lang w:val="en-US"/>
    </w:rPr>
  </w:style>
  <w:style w:type="paragraph" w:styleId="a8">
    <w:name w:val="caption"/>
    <w:basedOn w:val="a"/>
    <w:next w:val="a"/>
    <w:uiPriority w:val="35"/>
    <w:semiHidden/>
    <w:unhideWhenUsed/>
    <w:qFormat/>
    <w:rsid w:val="001257C5"/>
    <w:pPr>
      <w:spacing w:line="240" w:lineRule="auto"/>
    </w:pPr>
    <w:rPr>
      <w:rFonts w:ascii="Calibri" w:eastAsia="Calibri" w:hAnsi="Calibri" w:cs="Times New Roman"/>
      <w:b/>
      <w:bCs/>
      <w:color w:val="4F81BD" w:themeColor="accent1"/>
      <w:sz w:val="18"/>
      <w:szCs w:val="18"/>
      <w:lang w:val="en-US"/>
    </w:rPr>
  </w:style>
  <w:style w:type="paragraph" w:styleId="a9">
    <w:name w:val="Title"/>
    <w:basedOn w:val="a"/>
    <w:next w:val="a"/>
    <w:link w:val="aa"/>
    <w:uiPriority w:val="10"/>
    <w:qFormat/>
    <w:rsid w:val="001257C5"/>
    <w:pPr>
      <w:pBdr>
        <w:bottom w:val="single" w:sz="8" w:space="4" w:color="4F81BD" w:themeColor="accent1"/>
      </w:pBdr>
      <w:spacing w:after="300"/>
      <w:contextualSpacing/>
    </w:pPr>
    <w:rPr>
      <w:rFonts w:ascii="Cambria" w:eastAsia="Times New Roman" w:hAnsi="Cambria" w:cs="Times New Roman"/>
      <w:color w:val="17365D" w:themeColor="text2" w:themeShade="BF"/>
      <w:spacing w:val="5"/>
      <w:kern w:val="28"/>
      <w:sz w:val="52"/>
      <w:szCs w:val="52"/>
      <w:lang w:val="en-US"/>
    </w:rPr>
  </w:style>
  <w:style w:type="character" w:customStyle="1" w:styleId="aa">
    <w:name w:val="Название Знак"/>
    <w:basedOn w:val="a0"/>
    <w:link w:val="a9"/>
    <w:uiPriority w:val="10"/>
    <w:rsid w:val="001257C5"/>
    <w:rPr>
      <w:rFonts w:ascii="Cambria" w:eastAsia="Times New Roman" w:hAnsi="Cambria" w:cs="Times New Roman"/>
      <w:color w:val="17365D" w:themeColor="text2" w:themeShade="BF"/>
      <w:spacing w:val="5"/>
      <w:kern w:val="28"/>
      <w:sz w:val="52"/>
      <w:szCs w:val="52"/>
      <w:lang w:val="en-US"/>
    </w:rPr>
  </w:style>
  <w:style w:type="paragraph" w:styleId="ab">
    <w:name w:val="Subtitle"/>
    <w:basedOn w:val="a"/>
    <w:next w:val="a"/>
    <w:link w:val="ac"/>
    <w:uiPriority w:val="11"/>
    <w:qFormat/>
    <w:rsid w:val="001257C5"/>
    <w:pPr>
      <w:ind w:left="86"/>
    </w:pPr>
    <w:rPr>
      <w:rFonts w:ascii="Cambria" w:eastAsia="Times New Roman" w:hAnsi="Cambria" w:cs="Times New Roman"/>
      <w:i/>
      <w:iCs/>
      <w:color w:val="4F81BD" w:themeColor="accent1"/>
      <w:spacing w:val="15"/>
      <w:sz w:val="24"/>
      <w:szCs w:val="24"/>
      <w:lang w:val="en-US"/>
    </w:rPr>
  </w:style>
  <w:style w:type="character" w:customStyle="1" w:styleId="ac">
    <w:name w:val="Подзаголовок Знак"/>
    <w:basedOn w:val="a0"/>
    <w:link w:val="ab"/>
    <w:uiPriority w:val="11"/>
    <w:rsid w:val="001257C5"/>
    <w:rPr>
      <w:rFonts w:ascii="Cambria" w:eastAsia="Times New Roman" w:hAnsi="Cambria" w:cs="Times New Roman"/>
      <w:i/>
      <w:iCs/>
      <w:color w:val="4F81BD" w:themeColor="accent1"/>
      <w:spacing w:val="15"/>
      <w:sz w:val="24"/>
      <w:szCs w:val="24"/>
      <w:lang w:val="en-US"/>
    </w:rPr>
  </w:style>
  <w:style w:type="table" w:styleId="ad">
    <w:name w:val="Table Grid"/>
    <w:basedOn w:val="a1"/>
    <w:uiPriority w:val="59"/>
    <w:rsid w:val="001257C5"/>
    <w:pPr>
      <w:spacing w:after="0" w:line="240" w:lineRule="auto"/>
    </w:pPr>
    <w:rPr>
      <w:rFonts w:ascii="Calibri" w:eastAsia="Calibri" w:hAnsi="Calibri" w:cs="Times New Roman"/>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1">
    <w:name w:val="Нет списка2"/>
    <w:next w:val="a2"/>
    <w:uiPriority w:val="99"/>
    <w:semiHidden/>
    <w:unhideWhenUsed/>
    <w:rsid w:val="00760205"/>
  </w:style>
  <w:style w:type="paragraph" w:styleId="ae">
    <w:name w:val="footer"/>
    <w:basedOn w:val="a"/>
    <w:link w:val="af"/>
    <w:uiPriority w:val="99"/>
    <w:unhideWhenUsed/>
    <w:rsid w:val="004732C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732CE"/>
  </w:style>
  <w:style w:type="paragraph" w:styleId="af0">
    <w:name w:val="Balloon Text"/>
    <w:basedOn w:val="a"/>
    <w:link w:val="af1"/>
    <w:uiPriority w:val="99"/>
    <w:semiHidden/>
    <w:unhideWhenUsed/>
    <w:rsid w:val="004D259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D25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26221">
      <w:bodyDiv w:val="1"/>
      <w:marLeft w:val="0"/>
      <w:marRight w:val="0"/>
      <w:marTop w:val="0"/>
      <w:marBottom w:val="0"/>
      <w:divBdr>
        <w:top w:val="none" w:sz="0" w:space="0" w:color="auto"/>
        <w:left w:val="none" w:sz="0" w:space="0" w:color="auto"/>
        <w:bottom w:val="none" w:sz="0" w:space="0" w:color="auto"/>
        <w:right w:val="none" w:sz="0" w:space="0" w:color="auto"/>
      </w:divBdr>
    </w:div>
    <w:div w:id="840050753">
      <w:bodyDiv w:val="1"/>
      <w:marLeft w:val="0"/>
      <w:marRight w:val="0"/>
      <w:marTop w:val="0"/>
      <w:marBottom w:val="0"/>
      <w:divBdr>
        <w:top w:val="none" w:sz="0" w:space="0" w:color="auto"/>
        <w:left w:val="none" w:sz="0" w:space="0" w:color="auto"/>
        <w:bottom w:val="none" w:sz="0" w:space="0" w:color="auto"/>
        <w:right w:val="none" w:sz="0" w:space="0" w:color="auto"/>
      </w:divBdr>
    </w:div>
    <w:div w:id="995649053">
      <w:bodyDiv w:val="1"/>
      <w:marLeft w:val="0"/>
      <w:marRight w:val="0"/>
      <w:marTop w:val="0"/>
      <w:marBottom w:val="0"/>
      <w:divBdr>
        <w:top w:val="none" w:sz="0" w:space="0" w:color="auto"/>
        <w:left w:val="none" w:sz="0" w:space="0" w:color="auto"/>
        <w:bottom w:val="none" w:sz="0" w:space="0" w:color="auto"/>
        <w:right w:val="none" w:sz="0" w:space="0" w:color="auto"/>
      </w:divBdr>
    </w:div>
    <w:div w:id="1017000118">
      <w:bodyDiv w:val="1"/>
      <w:marLeft w:val="0"/>
      <w:marRight w:val="0"/>
      <w:marTop w:val="0"/>
      <w:marBottom w:val="0"/>
      <w:divBdr>
        <w:top w:val="none" w:sz="0" w:space="0" w:color="auto"/>
        <w:left w:val="none" w:sz="0" w:space="0" w:color="auto"/>
        <w:bottom w:val="none" w:sz="0" w:space="0" w:color="auto"/>
        <w:right w:val="none" w:sz="0" w:space="0" w:color="auto"/>
      </w:divBdr>
    </w:div>
    <w:div w:id="1109396304">
      <w:bodyDiv w:val="1"/>
      <w:marLeft w:val="0"/>
      <w:marRight w:val="0"/>
      <w:marTop w:val="0"/>
      <w:marBottom w:val="0"/>
      <w:divBdr>
        <w:top w:val="none" w:sz="0" w:space="0" w:color="auto"/>
        <w:left w:val="none" w:sz="0" w:space="0" w:color="auto"/>
        <w:bottom w:val="none" w:sz="0" w:space="0" w:color="auto"/>
        <w:right w:val="none" w:sz="0" w:space="0" w:color="auto"/>
      </w:divBdr>
    </w:div>
    <w:div w:id="154174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esson.edu.ru/02.3/11" TargetMode="External"/><Relationship Id="rId4" Type="http://schemas.openxmlformats.org/officeDocument/2006/relationships/settings" Target="settings.xml"/><Relationship Id="rId9" Type="http://schemas.openxmlformats.org/officeDocument/2006/relationships/hyperlink" Target="https://lesson.edu.ru/02.3/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6190</Words>
  <Characters>35285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3</cp:revision>
  <cp:lastPrinted>2023-09-18T05:57:00Z</cp:lastPrinted>
  <dcterms:created xsi:type="dcterms:W3CDTF">2023-11-26T08:15:00Z</dcterms:created>
  <dcterms:modified xsi:type="dcterms:W3CDTF">2023-11-26T08:24:00Z</dcterms:modified>
</cp:coreProperties>
</file>