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C3CE7" w14:textId="77777777" w:rsidR="00166D83" w:rsidRDefault="00166D83" w:rsidP="00166D83"/>
    <w:p w14:paraId="0E9FB814" w14:textId="77777777" w:rsidR="00896B3B" w:rsidRDefault="00166D83" w:rsidP="00166D83">
      <w:pPr>
        <w:tabs>
          <w:tab w:val="left" w:pos="127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к </w:t>
      </w:r>
      <w:r w:rsidR="00896B3B">
        <w:rPr>
          <w:sz w:val="24"/>
          <w:szCs w:val="24"/>
        </w:rPr>
        <w:t>основной образовательной программе</w:t>
      </w:r>
    </w:p>
    <w:p w14:paraId="548949E6" w14:textId="6B6B4E17" w:rsidR="00166D83" w:rsidRDefault="00896B3B" w:rsidP="00166D83">
      <w:pPr>
        <w:tabs>
          <w:tab w:val="left" w:pos="127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основного общего образования</w:t>
      </w:r>
    </w:p>
    <w:p w14:paraId="31E4F08B" w14:textId="77777777" w:rsidR="00166D83" w:rsidRDefault="00166D83" w:rsidP="00166D83">
      <w:pPr>
        <w:tabs>
          <w:tab w:val="left" w:pos="1276"/>
        </w:tabs>
        <w:jc w:val="right"/>
        <w:rPr>
          <w:rFonts w:eastAsia="Times New Roman"/>
          <w:b/>
          <w:bCs/>
          <w:sz w:val="26"/>
          <w:szCs w:val="26"/>
        </w:rPr>
      </w:pPr>
    </w:p>
    <w:p w14:paraId="36ECE53B" w14:textId="77777777" w:rsidR="00166D83" w:rsidRDefault="00166D83" w:rsidP="00166D83">
      <w:pPr>
        <w:tabs>
          <w:tab w:val="left" w:pos="1276"/>
        </w:tabs>
        <w:jc w:val="right"/>
        <w:rPr>
          <w:rFonts w:eastAsia="Times New Roman"/>
          <w:b/>
          <w:bCs/>
          <w:sz w:val="26"/>
          <w:szCs w:val="26"/>
        </w:rPr>
      </w:pPr>
    </w:p>
    <w:p w14:paraId="3922CF04" w14:textId="77777777" w:rsidR="00166D83" w:rsidRDefault="00166D83" w:rsidP="00166D83">
      <w:pPr>
        <w:pStyle w:val="Textbody"/>
        <w:tabs>
          <w:tab w:val="left" w:pos="284"/>
        </w:tabs>
        <w:spacing w:after="0"/>
        <w:jc w:val="center"/>
      </w:pPr>
      <w:r>
        <w:rPr>
          <w:b/>
          <w:bCs/>
          <w:color w:val="000000"/>
          <w:lang w:val="ru-RU"/>
        </w:rPr>
        <w:t>МУНИЦИПАЛЬНОЕ  БЮДЖЕТНОЕ ОБЩЕОБРАЗОВАТЕЛЬНОЕУЧРЕЖДЕНИЕ</w:t>
      </w:r>
    </w:p>
    <w:p w14:paraId="076CAA58" w14:textId="77777777" w:rsidR="00166D83" w:rsidRDefault="00166D83" w:rsidP="00166D83">
      <w:pPr>
        <w:pStyle w:val="Textbody"/>
        <w:tabs>
          <w:tab w:val="left" w:pos="1276"/>
        </w:tabs>
        <w:spacing w:after="0"/>
        <w:jc w:val="center"/>
        <w:rPr>
          <w:b/>
          <w:bCs/>
          <w:lang w:val="ru-RU"/>
        </w:rPr>
      </w:pPr>
      <w:r>
        <w:rPr>
          <w:b/>
          <w:bCs/>
        </w:rPr>
        <w:t xml:space="preserve">«СРЕДНЯЯ </w:t>
      </w:r>
      <w:r>
        <w:rPr>
          <w:b/>
          <w:bCs/>
          <w:lang w:val="ru-RU"/>
        </w:rPr>
        <w:t xml:space="preserve">ОБЩЕОБРАЗОВАТЕЛЬНАЯ </w:t>
      </w:r>
      <w:r>
        <w:rPr>
          <w:b/>
          <w:bCs/>
        </w:rPr>
        <w:t>ШКОЛА №36»</w:t>
      </w:r>
    </w:p>
    <w:p w14:paraId="6ECF95EF" w14:textId="77777777" w:rsidR="00166D83" w:rsidRDefault="00166D83" w:rsidP="00166D83">
      <w:pPr>
        <w:pStyle w:val="Textbody"/>
        <w:tabs>
          <w:tab w:val="left" w:pos="1276"/>
        </w:tabs>
        <w:spacing w:after="0"/>
        <w:jc w:val="center"/>
        <w:rPr>
          <w:b/>
          <w:bCs/>
          <w:lang w:val="ru-RU"/>
        </w:rPr>
      </w:pPr>
    </w:p>
    <w:p w14:paraId="2CB7D2DC" w14:textId="77777777" w:rsidR="00166D83" w:rsidRDefault="00166D83" w:rsidP="00166D83">
      <w:pPr>
        <w:tabs>
          <w:tab w:val="left" w:pos="1276"/>
        </w:tabs>
        <w:jc w:val="right"/>
        <w:rPr>
          <w:b/>
        </w:rPr>
      </w:pPr>
    </w:p>
    <w:p w14:paraId="2320FE17" w14:textId="77777777" w:rsidR="00166D83" w:rsidRDefault="00166D83" w:rsidP="00166D83">
      <w:pPr>
        <w:tabs>
          <w:tab w:val="left" w:pos="1276"/>
        </w:tabs>
        <w:jc w:val="right"/>
        <w:rPr>
          <w:b/>
        </w:rPr>
      </w:pPr>
    </w:p>
    <w:p w14:paraId="43C08CBA" w14:textId="77777777" w:rsidR="00166D83" w:rsidRDefault="00166D83" w:rsidP="00166D83">
      <w:pPr>
        <w:tabs>
          <w:tab w:val="left" w:pos="1276"/>
        </w:tabs>
        <w:jc w:val="right"/>
        <w:rPr>
          <w:b/>
        </w:rPr>
      </w:pPr>
    </w:p>
    <w:p w14:paraId="4CE38347" w14:textId="77777777" w:rsidR="00166D83" w:rsidRDefault="00166D83" w:rsidP="00166D83">
      <w:pPr>
        <w:tabs>
          <w:tab w:val="left" w:pos="1276"/>
        </w:tabs>
        <w:jc w:val="right"/>
        <w:rPr>
          <w:b/>
        </w:rPr>
      </w:pPr>
    </w:p>
    <w:tbl>
      <w:tblPr>
        <w:tblW w:w="10490" w:type="dxa"/>
        <w:tblLook w:val="01E0" w:firstRow="1" w:lastRow="1" w:firstColumn="1" w:lastColumn="1" w:noHBand="0" w:noVBand="0"/>
      </w:tblPr>
      <w:tblGrid>
        <w:gridCol w:w="2694"/>
        <w:gridCol w:w="2562"/>
        <w:gridCol w:w="2541"/>
        <w:gridCol w:w="2693"/>
      </w:tblGrid>
      <w:tr w:rsidR="00166D83" w:rsidRPr="0051738A" w14:paraId="73792F5A" w14:textId="77777777" w:rsidTr="00D1150C">
        <w:trPr>
          <w:trHeight w:val="2222"/>
        </w:trPr>
        <w:tc>
          <w:tcPr>
            <w:tcW w:w="2694" w:type="dxa"/>
          </w:tcPr>
          <w:p w14:paraId="4F300E1D" w14:textId="77777777" w:rsidR="00166D83" w:rsidRPr="0051738A" w:rsidRDefault="00166D83" w:rsidP="00D1150C">
            <w:pPr>
              <w:tabs>
                <w:tab w:val="left" w:pos="1276"/>
                <w:tab w:val="left" w:pos="9288"/>
              </w:tabs>
              <w:ind w:right="-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62" w:type="dxa"/>
          </w:tcPr>
          <w:p w14:paraId="019A47C7" w14:textId="77777777" w:rsidR="00166D83" w:rsidRPr="0051738A" w:rsidRDefault="00166D83" w:rsidP="00D1150C">
            <w:pPr>
              <w:tabs>
                <w:tab w:val="left" w:pos="1276"/>
              </w:tabs>
              <w:autoSpaceDE w:val="0"/>
              <w:autoSpaceDN w:val="0"/>
              <w:adjustRightInd w:val="0"/>
              <w:ind w:right="-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</w:tcPr>
          <w:p w14:paraId="16C05D96" w14:textId="77777777" w:rsidR="00166D83" w:rsidRPr="0051738A" w:rsidRDefault="00166D83" w:rsidP="00D1150C">
            <w:pPr>
              <w:tabs>
                <w:tab w:val="left" w:pos="1276"/>
                <w:tab w:val="left" w:pos="9288"/>
              </w:tabs>
              <w:ind w:right="-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14:paraId="6CD2F11F" w14:textId="77777777" w:rsidR="00166D83" w:rsidRPr="0051738A" w:rsidRDefault="00166D83" w:rsidP="00D1150C">
            <w:pPr>
              <w:tabs>
                <w:tab w:val="left" w:pos="1276"/>
              </w:tabs>
              <w:autoSpaceDE w:val="0"/>
              <w:autoSpaceDN w:val="0"/>
              <w:adjustRightInd w:val="0"/>
              <w:ind w:right="-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0B1A864F" w14:textId="77777777" w:rsidR="00166D83" w:rsidRDefault="00166D83" w:rsidP="00166D83">
      <w:pPr>
        <w:tabs>
          <w:tab w:val="left" w:pos="1276"/>
        </w:tabs>
        <w:ind w:right="5245"/>
        <w:rPr>
          <w:rFonts w:cstheme="minorBidi"/>
          <w:b/>
          <w:sz w:val="28"/>
          <w:lang w:eastAsia="en-US"/>
        </w:rPr>
      </w:pPr>
      <w:r>
        <w:rPr>
          <w:b/>
        </w:rPr>
        <w:t xml:space="preserve">                                                                          </w:t>
      </w:r>
    </w:p>
    <w:p w14:paraId="139F4CDC" w14:textId="77777777" w:rsidR="00166D83" w:rsidRDefault="00166D83" w:rsidP="00166D83">
      <w:pPr>
        <w:tabs>
          <w:tab w:val="left" w:pos="1276"/>
        </w:tabs>
        <w:ind w:right="5245"/>
        <w:jc w:val="center"/>
        <w:rPr>
          <w:b/>
        </w:rPr>
      </w:pPr>
    </w:p>
    <w:p w14:paraId="61544453" w14:textId="77777777" w:rsidR="00166D83" w:rsidRDefault="00166D83" w:rsidP="00166D83">
      <w:pPr>
        <w:tabs>
          <w:tab w:val="left" w:pos="1276"/>
          <w:tab w:val="left" w:pos="7513"/>
        </w:tabs>
        <w:jc w:val="center"/>
        <w:rPr>
          <w:rFonts w:eastAsia="Calibri"/>
          <w:b/>
          <w:sz w:val="52"/>
          <w:szCs w:val="52"/>
        </w:rPr>
      </w:pPr>
      <w:r>
        <w:rPr>
          <w:rFonts w:eastAsia="Calibri"/>
          <w:b/>
          <w:sz w:val="52"/>
          <w:szCs w:val="52"/>
        </w:rPr>
        <w:t>РАБОЧАЯ ПРОГРАММА</w:t>
      </w:r>
    </w:p>
    <w:p w14:paraId="78CE0B07" w14:textId="77777777" w:rsidR="00166D83" w:rsidRDefault="00166D83" w:rsidP="00166D83">
      <w:pPr>
        <w:tabs>
          <w:tab w:val="left" w:pos="1276"/>
        </w:tabs>
        <w:jc w:val="center"/>
        <w:rPr>
          <w:rFonts w:eastAsia="Calibri"/>
          <w:b/>
          <w:bCs/>
          <w:iCs/>
          <w:sz w:val="52"/>
          <w:szCs w:val="52"/>
        </w:rPr>
      </w:pPr>
      <w:r>
        <w:rPr>
          <w:rFonts w:eastAsia="Calibri"/>
          <w:b/>
          <w:bCs/>
          <w:iCs/>
          <w:sz w:val="52"/>
          <w:szCs w:val="52"/>
        </w:rPr>
        <w:t>по учебному курсу</w:t>
      </w:r>
    </w:p>
    <w:p w14:paraId="1389F472" w14:textId="77777777" w:rsidR="00166D83" w:rsidRDefault="00166D83" w:rsidP="00166D83">
      <w:pPr>
        <w:tabs>
          <w:tab w:val="left" w:pos="1276"/>
        </w:tabs>
        <w:jc w:val="center"/>
        <w:rPr>
          <w:rFonts w:eastAsia="Calibri"/>
          <w:b/>
          <w:bCs/>
          <w:iCs/>
          <w:sz w:val="52"/>
          <w:szCs w:val="52"/>
        </w:rPr>
      </w:pPr>
      <w:r>
        <w:rPr>
          <w:rFonts w:eastAsia="Calibri"/>
          <w:b/>
          <w:bCs/>
          <w:iCs/>
          <w:sz w:val="52"/>
          <w:szCs w:val="52"/>
        </w:rPr>
        <w:t>«Технология»</w:t>
      </w:r>
    </w:p>
    <w:p w14:paraId="2E737848" w14:textId="77777777" w:rsidR="00166D83" w:rsidRDefault="00166D83" w:rsidP="00166D83">
      <w:pPr>
        <w:tabs>
          <w:tab w:val="left" w:pos="1276"/>
        </w:tabs>
        <w:jc w:val="center"/>
        <w:rPr>
          <w:sz w:val="26"/>
          <w:szCs w:val="26"/>
        </w:rPr>
      </w:pPr>
      <w:r>
        <w:rPr>
          <w:rFonts w:eastAsia="Calibri"/>
          <w:b/>
          <w:bCs/>
          <w:iCs/>
          <w:sz w:val="52"/>
          <w:szCs w:val="52"/>
        </w:rPr>
        <w:t>для 7-9 классов</w:t>
      </w:r>
      <w:r>
        <w:rPr>
          <w:b/>
          <w:sz w:val="26"/>
          <w:szCs w:val="26"/>
        </w:rPr>
        <w:t xml:space="preserve">                         </w:t>
      </w:r>
    </w:p>
    <w:p w14:paraId="1EDA24D8" w14:textId="77777777" w:rsidR="00166D83" w:rsidRDefault="00166D83" w:rsidP="00166D83">
      <w:pPr>
        <w:tabs>
          <w:tab w:val="left" w:pos="1276"/>
        </w:tabs>
        <w:jc w:val="center"/>
        <w:rPr>
          <w:sz w:val="26"/>
          <w:szCs w:val="26"/>
        </w:rPr>
      </w:pPr>
    </w:p>
    <w:p w14:paraId="31C43F45" w14:textId="77777777" w:rsidR="00166D83" w:rsidRDefault="00166D83" w:rsidP="00166D83">
      <w:pPr>
        <w:tabs>
          <w:tab w:val="left" w:pos="1276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Составитель: Ефимова В.Г.</w:t>
      </w:r>
    </w:p>
    <w:p w14:paraId="50BC1AE0" w14:textId="77777777" w:rsidR="00166D83" w:rsidRDefault="00166D83" w:rsidP="00166D83">
      <w:pPr>
        <w:tabs>
          <w:tab w:val="left" w:pos="1276"/>
        </w:tabs>
        <w:jc w:val="right"/>
        <w:rPr>
          <w:sz w:val="26"/>
          <w:szCs w:val="26"/>
        </w:rPr>
      </w:pPr>
      <w:r>
        <w:rPr>
          <w:sz w:val="26"/>
          <w:szCs w:val="26"/>
        </w:rPr>
        <w:t>учитель технологии</w:t>
      </w:r>
    </w:p>
    <w:p w14:paraId="5B5FD0ED" w14:textId="77777777" w:rsidR="00166D83" w:rsidRDefault="00166D83" w:rsidP="00166D83">
      <w:pPr>
        <w:tabs>
          <w:tab w:val="left" w:pos="1276"/>
        </w:tabs>
        <w:jc w:val="right"/>
        <w:rPr>
          <w:sz w:val="26"/>
          <w:szCs w:val="26"/>
        </w:rPr>
      </w:pPr>
    </w:p>
    <w:p w14:paraId="05DEEDDE" w14:textId="77777777" w:rsidR="00166D83" w:rsidRDefault="00166D83" w:rsidP="00166D83">
      <w:pPr>
        <w:tabs>
          <w:tab w:val="left" w:pos="1276"/>
        </w:tabs>
        <w:jc w:val="center"/>
        <w:rPr>
          <w:sz w:val="26"/>
          <w:szCs w:val="26"/>
        </w:rPr>
      </w:pPr>
    </w:p>
    <w:p w14:paraId="545801FD" w14:textId="77777777" w:rsidR="00166D83" w:rsidRDefault="00166D83" w:rsidP="00166D83">
      <w:pPr>
        <w:tabs>
          <w:tab w:val="left" w:pos="1276"/>
        </w:tabs>
        <w:jc w:val="center"/>
        <w:rPr>
          <w:sz w:val="26"/>
          <w:szCs w:val="26"/>
        </w:rPr>
      </w:pPr>
    </w:p>
    <w:p w14:paraId="4F51246C" w14:textId="77777777" w:rsidR="00166D83" w:rsidRDefault="00166D83" w:rsidP="00166D83">
      <w:pPr>
        <w:tabs>
          <w:tab w:val="left" w:pos="1276"/>
        </w:tabs>
        <w:jc w:val="center"/>
        <w:rPr>
          <w:sz w:val="26"/>
          <w:szCs w:val="26"/>
        </w:rPr>
      </w:pPr>
    </w:p>
    <w:p w14:paraId="76EF1115" w14:textId="77777777" w:rsidR="00166D83" w:rsidRDefault="00166D83" w:rsidP="00166D83">
      <w:pPr>
        <w:tabs>
          <w:tab w:val="left" w:pos="1276"/>
        </w:tabs>
        <w:jc w:val="center"/>
        <w:rPr>
          <w:sz w:val="26"/>
          <w:szCs w:val="26"/>
        </w:rPr>
      </w:pPr>
    </w:p>
    <w:p w14:paraId="4C6F4844" w14:textId="77777777" w:rsidR="00166D83" w:rsidRDefault="00166D83" w:rsidP="00166D83">
      <w:pPr>
        <w:tabs>
          <w:tab w:val="left" w:pos="1276"/>
        </w:tabs>
        <w:jc w:val="center"/>
        <w:rPr>
          <w:sz w:val="26"/>
          <w:szCs w:val="26"/>
        </w:rPr>
      </w:pPr>
    </w:p>
    <w:p w14:paraId="6434396F" w14:textId="77777777" w:rsidR="00166D83" w:rsidRDefault="00166D83" w:rsidP="00166D83">
      <w:pPr>
        <w:tabs>
          <w:tab w:val="left" w:pos="1276"/>
        </w:tabs>
        <w:jc w:val="center"/>
        <w:rPr>
          <w:sz w:val="26"/>
          <w:szCs w:val="26"/>
        </w:rPr>
      </w:pPr>
    </w:p>
    <w:p w14:paraId="428C4445" w14:textId="77777777" w:rsidR="00166D83" w:rsidRDefault="00166D83" w:rsidP="00166D83">
      <w:pPr>
        <w:tabs>
          <w:tab w:val="left" w:pos="1276"/>
        </w:tabs>
        <w:jc w:val="center"/>
        <w:rPr>
          <w:sz w:val="26"/>
          <w:szCs w:val="26"/>
        </w:rPr>
      </w:pPr>
    </w:p>
    <w:p w14:paraId="1A23E8F4" w14:textId="77777777" w:rsidR="00166D83" w:rsidRDefault="00166D83" w:rsidP="00166D83">
      <w:pPr>
        <w:tabs>
          <w:tab w:val="left" w:pos="1276"/>
        </w:tabs>
        <w:jc w:val="center"/>
        <w:rPr>
          <w:sz w:val="26"/>
          <w:szCs w:val="26"/>
        </w:rPr>
      </w:pPr>
    </w:p>
    <w:p w14:paraId="6EACA2F8" w14:textId="77777777" w:rsidR="00166D83" w:rsidRDefault="00166D83" w:rsidP="00166D83">
      <w:pPr>
        <w:tabs>
          <w:tab w:val="left" w:pos="1276"/>
        </w:tabs>
        <w:jc w:val="center"/>
        <w:rPr>
          <w:sz w:val="26"/>
          <w:szCs w:val="26"/>
        </w:rPr>
      </w:pPr>
    </w:p>
    <w:p w14:paraId="6FF4E520" w14:textId="77777777" w:rsidR="00166D83" w:rsidRDefault="00166D83" w:rsidP="00166D83">
      <w:pPr>
        <w:tabs>
          <w:tab w:val="left" w:pos="1276"/>
        </w:tabs>
        <w:jc w:val="center"/>
        <w:rPr>
          <w:sz w:val="26"/>
          <w:szCs w:val="26"/>
        </w:rPr>
      </w:pPr>
    </w:p>
    <w:p w14:paraId="2106DF28" w14:textId="77777777" w:rsidR="00166D83" w:rsidRDefault="00166D83" w:rsidP="00166D83">
      <w:pPr>
        <w:tabs>
          <w:tab w:val="left" w:pos="1276"/>
        </w:tabs>
        <w:jc w:val="center"/>
        <w:rPr>
          <w:sz w:val="26"/>
          <w:szCs w:val="26"/>
        </w:rPr>
      </w:pPr>
    </w:p>
    <w:p w14:paraId="1E3CA67F" w14:textId="77777777" w:rsidR="00166D83" w:rsidRDefault="00166D83" w:rsidP="00166D83">
      <w:pPr>
        <w:tabs>
          <w:tab w:val="left" w:pos="1276"/>
        </w:tabs>
        <w:jc w:val="center"/>
        <w:rPr>
          <w:sz w:val="26"/>
          <w:szCs w:val="26"/>
        </w:rPr>
      </w:pPr>
      <w:bookmarkStart w:id="0" w:name="_GoBack"/>
      <w:bookmarkEnd w:id="0"/>
    </w:p>
    <w:p w14:paraId="17CC2557" w14:textId="77777777" w:rsidR="00166D83" w:rsidRDefault="00166D83" w:rsidP="00166D83">
      <w:pPr>
        <w:tabs>
          <w:tab w:val="left" w:pos="1276"/>
        </w:tabs>
        <w:jc w:val="center"/>
        <w:rPr>
          <w:sz w:val="26"/>
          <w:szCs w:val="26"/>
        </w:rPr>
      </w:pPr>
    </w:p>
    <w:p w14:paraId="0DC12DDC" w14:textId="77777777" w:rsidR="00166D83" w:rsidRDefault="00166D83" w:rsidP="00166D83">
      <w:pPr>
        <w:tabs>
          <w:tab w:val="left" w:pos="1276"/>
        </w:tabs>
        <w:jc w:val="center"/>
        <w:rPr>
          <w:sz w:val="26"/>
          <w:szCs w:val="26"/>
        </w:rPr>
      </w:pPr>
    </w:p>
    <w:p w14:paraId="47090DB0" w14:textId="77777777" w:rsidR="00166D83" w:rsidRDefault="00166D83" w:rsidP="00166D83">
      <w:pPr>
        <w:tabs>
          <w:tab w:val="left" w:pos="1276"/>
        </w:tabs>
        <w:jc w:val="center"/>
        <w:rPr>
          <w:sz w:val="26"/>
          <w:szCs w:val="26"/>
        </w:rPr>
      </w:pPr>
      <w:r>
        <w:rPr>
          <w:sz w:val="26"/>
          <w:szCs w:val="26"/>
        </w:rPr>
        <w:t>Старый Оскол</w:t>
      </w:r>
    </w:p>
    <w:p w14:paraId="415EFEB1" w14:textId="77777777" w:rsidR="00166D83" w:rsidRDefault="00166D83" w:rsidP="00166D83">
      <w:pPr>
        <w:tabs>
          <w:tab w:val="left" w:pos="1276"/>
        </w:tabs>
        <w:jc w:val="center"/>
        <w:rPr>
          <w:sz w:val="26"/>
          <w:szCs w:val="26"/>
        </w:rPr>
      </w:pPr>
      <w:r>
        <w:rPr>
          <w:sz w:val="26"/>
          <w:szCs w:val="26"/>
        </w:rPr>
        <w:t>2023</w:t>
      </w:r>
    </w:p>
    <w:p w14:paraId="745D9966" w14:textId="77777777" w:rsidR="00166D83" w:rsidRDefault="00166D83" w:rsidP="00166D83">
      <w:pPr>
        <w:tabs>
          <w:tab w:val="left" w:pos="1276"/>
        </w:tabs>
        <w:ind w:right="-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lastRenderedPageBreak/>
        <w:t>Пояснительная записка</w:t>
      </w:r>
    </w:p>
    <w:p w14:paraId="45D2DABC" w14:textId="77777777" w:rsidR="00166D83" w:rsidRDefault="00166D83" w:rsidP="00166D83">
      <w:pPr>
        <w:tabs>
          <w:tab w:val="left" w:pos="1276"/>
        </w:tabs>
        <w:spacing w:line="52" w:lineRule="exact"/>
        <w:ind w:right="-3"/>
        <w:rPr>
          <w:sz w:val="20"/>
          <w:szCs w:val="20"/>
        </w:rPr>
      </w:pPr>
    </w:p>
    <w:p w14:paraId="451E41BA" w14:textId="77777777" w:rsidR="00166D83" w:rsidRPr="002B5C49" w:rsidRDefault="00166D83" w:rsidP="00166D83">
      <w:pPr>
        <w:pStyle w:val="1"/>
        <w:tabs>
          <w:tab w:val="left" w:pos="1276"/>
        </w:tabs>
        <w:ind w:left="0" w:right="-3" w:firstLine="0"/>
        <w:jc w:val="both"/>
        <w:rPr>
          <w:b w:val="0"/>
          <w:sz w:val="26"/>
          <w:szCs w:val="26"/>
        </w:rPr>
      </w:pPr>
      <w:r w:rsidRPr="002B5C49">
        <w:rPr>
          <w:rFonts w:eastAsiaTheme="minorHAnsi"/>
          <w:b w:val="0"/>
          <w:sz w:val="26"/>
          <w:szCs w:val="26"/>
        </w:rPr>
        <w:t>Рабочая программа по технологии 7-9 классы в новой редакции составлена на основе ФРП (Федеральной рабочей программы) основного общего образования и</w:t>
      </w:r>
      <w:r w:rsidRPr="002B5C49">
        <w:rPr>
          <w:rFonts w:eastAsiaTheme="minorHAnsi"/>
          <w:sz w:val="26"/>
          <w:szCs w:val="26"/>
        </w:rPr>
        <w:t xml:space="preserve"> </w:t>
      </w:r>
      <w:r w:rsidRPr="002B5C49">
        <w:rPr>
          <w:b w:val="0"/>
          <w:sz w:val="26"/>
          <w:szCs w:val="26"/>
        </w:rPr>
        <w:t xml:space="preserve">на основе программ: «Технология. Рабочие программы. Предметная линия учебников В.М. Казакевича и др. 5-9 классы по ФГОС ООО. Учебное пособие для общеобразовательных организаций / В. М. Казакевич, Г. В. Пичугина, Г. Ю. Семенова — М.: Просвещение, 2020» </w:t>
      </w:r>
    </w:p>
    <w:p w14:paraId="34CC57D5" w14:textId="77777777" w:rsidR="00166D83" w:rsidRPr="002B5C49" w:rsidRDefault="00166D83" w:rsidP="00166D83">
      <w:pPr>
        <w:tabs>
          <w:tab w:val="left" w:pos="1276"/>
        </w:tabs>
        <w:ind w:right="-3"/>
        <w:jc w:val="both"/>
        <w:rPr>
          <w:rFonts w:eastAsiaTheme="minorHAnsi"/>
          <w:sz w:val="26"/>
          <w:szCs w:val="26"/>
          <w:lang w:eastAsia="en-US"/>
        </w:rPr>
      </w:pPr>
      <w:r w:rsidRPr="002B5C49">
        <w:rPr>
          <w:rFonts w:eastAsiaTheme="minorHAnsi"/>
          <w:sz w:val="26"/>
          <w:szCs w:val="26"/>
          <w:lang w:eastAsia="en-US"/>
        </w:rPr>
        <w:t xml:space="preserve">  В соответствии с Федеральным законом от 24 сентября 2022г. № 371-ФЗ «О внесении изменений в Федеральный закон «Об образовании в Российской Федерации» и статьей 1 Федерального закона «Об обязательных требованиях в Российской Федерации» в рабочую программу по учебному предмету «Технология» внесены изменения с целью приведения содержания и планируемых результатов в соответствие с содержанием и планируемыми результатами федеральной рабочей программы по учебному предмету «Технология». </w:t>
      </w:r>
    </w:p>
    <w:p w14:paraId="1E52695D" w14:textId="77777777" w:rsidR="00166D83" w:rsidRPr="002B5C49" w:rsidRDefault="00166D83" w:rsidP="00166D83">
      <w:pPr>
        <w:tabs>
          <w:tab w:val="left" w:pos="1276"/>
        </w:tabs>
        <w:ind w:right="-3"/>
        <w:jc w:val="both"/>
        <w:rPr>
          <w:rFonts w:eastAsia="Calibri"/>
          <w:b/>
          <w:sz w:val="28"/>
          <w:szCs w:val="28"/>
          <w:lang w:eastAsia="en-US"/>
        </w:rPr>
      </w:pPr>
      <w:r w:rsidRPr="002B5C49">
        <w:rPr>
          <w:rFonts w:eastAsiaTheme="minorHAnsi"/>
          <w:sz w:val="26"/>
          <w:szCs w:val="26"/>
          <w:lang w:eastAsia="en-US"/>
        </w:rPr>
        <w:t xml:space="preserve"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 </w:t>
      </w:r>
      <w:r w:rsidRPr="002B5C49">
        <w:rPr>
          <w:rFonts w:eastAsiaTheme="minorHAnsi"/>
          <w:sz w:val="28"/>
          <w:szCs w:val="28"/>
          <w:lang w:eastAsia="en-US"/>
        </w:rPr>
        <w:t>Изменилась структура человеческой деятельности — в ней важнейшую роль стал играть информационный фактор. 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программы».</w:t>
      </w:r>
    </w:p>
    <w:p w14:paraId="5AA0C63D" w14:textId="77777777" w:rsidR="00166D83" w:rsidRPr="002B5C49" w:rsidRDefault="00166D83" w:rsidP="00166D83">
      <w:pPr>
        <w:tabs>
          <w:tab w:val="left" w:pos="1276"/>
        </w:tabs>
        <w:spacing w:line="19" w:lineRule="exact"/>
        <w:ind w:right="-3"/>
        <w:jc w:val="both"/>
        <w:rPr>
          <w:sz w:val="26"/>
          <w:szCs w:val="26"/>
        </w:rPr>
      </w:pPr>
    </w:p>
    <w:p w14:paraId="64E1E780" w14:textId="77777777" w:rsidR="00166D83" w:rsidRPr="002B5C49" w:rsidRDefault="00166D83" w:rsidP="00166D83">
      <w:pPr>
        <w:tabs>
          <w:tab w:val="left" w:pos="1276"/>
        </w:tabs>
        <w:spacing w:line="233" w:lineRule="auto"/>
        <w:ind w:right="-3"/>
        <w:jc w:val="both"/>
        <w:rPr>
          <w:sz w:val="26"/>
          <w:szCs w:val="26"/>
        </w:rPr>
      </w:pPr>
      <w:r w:rsidRPr="002B5C49">
        <w:rPr>
          <w:rFonts w:eastAsia="Times New Roman"/>
          <w:b/>
          <w:bCs/>
          <w:sz w:val="26"/>
          <w:szCs w:val="26"/>
        </w:rPr>
        <w:t xml:space="preserve">Целью </w:t>
      </w:r>
      <w:r w:rsidRPr="002B5C49">
        <w:rPr>
          <w:rFonts w:eastAsia="Times New Roman"/>
          <w:sz w:val="26"/>
          <w:szCs w:val="26"/>
        </w:rPr>
        <w:t>преподавания предмета «Технология» является практико-ориентированное общеобразовательное развитие</w:t>
      </w:r>
      <w:r w:rsidRPr="002B5C49">
        <w:rPr>
          <w:rFonts w:eastAsia="Times New Roman"/>
          <w:b/>
          <w:bCs/>
          <w:sz w:val="26"/>
          <w:szCs w:val="26"/>
        </w:rPr>
        <w:t xml:space="preserve"> </w:t>
      </w:r>
      <w:r w:rsidRPr="002B5C49">
        <w:rPr>
          <w:rFonts w:eastAsia="Times New Roman"/>
          <w:sz w:val="26"/>
          <w:szCs w:val="26"/>
        </w:rPr>
        <w:t>учащихся:</w:t>
      </w:r>
    </w:p>
    <w:p w14:paraId="497B156E" w14:textId="77777777" w:rsidR="00166D83" w:rsidRPr="002B5C49" w:rsidRDefault="00166D83" w:rsidP="00166D83">
      <w:pPr>
        <w:tabs>
          <w:tab w:val="left" w:pos="1276"/>
        </w:tabs>
        <w:spacing w:line="2" w:lineRule="exact"/>
        <w:ind w:right="-3"/>
        <w:jc w:val="both"/>
        <w:rPr>
          <w:sz w:val="26"/>
          <w:szCs w:val="26"/>
        </w:rPr>
      </w:pPr>
    </w:p>
    <w:p w14:paraId="11F20770" w14:textId="77777777" w:rsidR="00166D83" w:rsidRPr="002B5C49" w:rsidRDefault="00166D83" w:rsidP="00166D83">
      <w:pPr>
        <w:numPr>
          <w:ilvl w:val="0"/>
          <w:numId w:val="1"/>
        </w:numPr>
        <w:tabs>
          <w:tab w:val="left" w:pos="147"/>
          <w:tab w:val="left" w:pos="1276"/>
        </w:tabs>
        <w:ind w:right="-3"/>
        <w:jc w:val="both"/>
        <w:rPr>
          <w:rFonts w:eastAsia="Times New Roman"/>
          <w:sz w:val="26"/>
          <w:szCs w:val="26"/>
        </w:rPr>
      </w:pPr>
      <w:r w:rsidRPr="002B5C49">
        <w:rPr>
          <w:rFonts w:eastAsia="Times New Roman"/>
          <w:sz w:val="26"/>
          <w:szCs w:val="26"/>
        </w:rPr>
        <w:t>прагматическое обоснование цели созидательной деятельности;</w:t>
      </w:r>
    </w:p>
    <w:p w14:paraId="0D140B70" w14:textId="77777777" w:rsidR="00166D83" w:rsidRPr="002B5C49" w:rsidRDefault="00166D83" w:rsidP="00166D83">
      <w:pPr>
        <w:tabs>
          <w:tab w:val="left" w:pos="1276"/>
        </w:tabs>
        <w:spacing w:line="16" w:lineRule="exact"/>
        <w:ind w:right="-3"/>
        <w:jc w:val="both"/>
        <w:rPr>
          <w:rFonts w:eastAsia="Times New Roman"/>
          <w:sz w:val="26"/>
          <w:szCs w:val="26"/>
        </w:rPr>
      </w:pPr>
    </w:p>
    <w:p w14:paraId="5507808F" w14:textId="77777777" w:rsidR="00166D83" w:rsidRPr="002B5C49" w:rsidRDefault="00166D83" w:rsidP="00166D83">
      <w:pPr>
        <w:numPr>
          <w:ilvl w:val="0"/>
          <w:numId w:val="1"/>
        </w:numPr>
        <w:tabs>
          <w:tab w:val="left" w:pos="257"/>
          <w:tab w:val="left" w:pos="1276"/>
        </w:tabs>
        <w:spacing w:line="233" w:lineRule="auto"/>
        <w:ind w:right="-3"/>
        <w:jc w:val="both"/>
        <w:rPr>
          <w:rFonts w:eastAsia="Times New Roman"/>
          <w:sz w:val="26"/>
          <w:szCs w:val="26"/>
        </w:rPr>
      </w:pPr>
      <w:r w:rsidRPr="002B5C49">
        <w:rPr>
          <w:rFonts w:eastAsia="Times New Roman"/>
          <w:sz w:val="26"/>
          <w:szCs w:val="26"/>
        </w:rPr>
        <w:t>выбор видов и последовательности операций, гарантирующих получение запланированного результата (удовлетворение конкретной потребности) на основе использования знаний и умений о техносфере, общих и прикладных знаний по основам наук;</w:t>
      </w:r>
    </w:p>
    <w:p w14:paraId="1BDBC29F" w14:textId="77777777" w:rsidR="00166D83" w:rsidRPr="002B5C49" w:rsidRDefault="00166D83" w:rsidP="00166D83">
      <w:pPr>
        <w:tabs>
          <w:tab w:val="left" w:pos="1276"/>
        </w:tabs>
        <w:spacing w:line="17" w:lineRule="exact"/>
        <w:ind w:right="-3"/>
        <w:jc w:val="both"/>
        <w:rPr>
          <w:rFonts w:eastAsia="Times New Roman"/>
          <w:sz w:val="26"/>
          <w:szCs w:val="26"/>
        </w:rPr>
      </w:pPr>
    </w:p>
    <w:p w14:paraId="58C60AFA" w14:textId="77777777" w:rsidR="00166D83" w:rsidRPr="002B5C49" w:rsidRDefault="00166D83" w:rsidP="00166D83">
      <w:pPr>
        <w:numPr>
          <w:ilvl w:val="0"/>
          <w:numId w:val="1"/>
        </w:numPr>
        <w:tabs>
          <w:tab w:val="left" w:pos="372"/>
          <w:tab w:val="left" w:pos="1276"/>
        </w:tabs>
        <w:spacing w:line="233" w:lineRule="auto"/>
        <w:ind w:right="-3"/>
        <w:jc w:val="both"/>
        <w:rPr>
          <w:rFonts w:eastAsia="Times New Roman"/>
          <w:sz w:val="26"/>
          <w:szCs w:val="26"/>
        </w:rPr>
      </w:pPr>
      <w:r w:rsidRPr="002B5C49">
        <w:rPr>
          <w:rFonts w:eastAsia="Times New Roman"/>
          <w:sz w:val="26"/>
          <w:szCs w:val="26"/>
        </w:rPr>
        <w:t>выбор соответствующего материально-технического обеспечения с учётом имеющихся материально-технических возможностей;</w:t>
      </w:r>
    </w:p>
    <w:p w14:paraId="40A00205" w14:textId="77777777" w:rsidR="00166D83" w:rsidRPr="002B5C49" w:rsidRDefault="00166D83" w:rsidP="00166D83">
      <w:pPr>
        <w:tabs>
          <w:tab w:val="left" w:pos="1276"/>
        </w:tabs>
        <w:spacing w:line="2" w:lineRule="exact"/>
        <w:ind w:right="-3"/>
        <w:jc w:val="both"/>
        <w:rPr>
          <w:rFonts w:eastAsia="Times New Roman"/>
          <w:sz w:val="26"/>
          <w:szCs w:val="26"/>
        </w:rPr>
      </w:pPr>
    </w:p>
    <w:p w14:paraId="557A548E" w14:textId="77777777" w:rsidR="00166D83" w:rsidRPr="002B5C49" w:rsidRDefault="00166D83" w:rsidP="00166D83">
      <w:pPr>
        <w:numPr>
          <w:ilvl w:val="0"/>
          <w:numId w:val="1"/>
        </w:numPr>
        <w:tabs>
          <w:tab w:val="left" w:pos="147"/>
          <w:tab w:val="left" w:pos="1276"/>
        </w:tabs>
        <w:ind w:right="-3"/>
        <w:jc w:val="both"/>
        <w:rPr>
          <w:rFonts w:eastAsia="Times New Roman"/>
          <w:sz w:val="26"/>
          <w:szCs w:val="26"/>
        </w:rPr>
      </w:pPr>
      <w:r w:rsidRPr="002B5C49">
        <w:rPr>
          <w:rFonts w:eastAsia="Times New Roman"/>
          <w:sz w:val="26"/>
          <w:szCs w:val="26"/>
        </w:rPr>
        <w:t>создание преобразования или эффективное использование потребительных стоимостей.</w:t>
      </w:r>
    </w:p>
    <w:p w14:paraId="510AA427" w14:textId="77777777" w:rsidR="00166D83" w:rsidRPr="002B5C49" w:rsidRDefault="00166D83" w:rsidP="00166D83">
      <w:pPr>
        <w:tabs>
          <w:tab w:val="left" w:pos="1276"/>
        </w:tabs>
        <w:spacing w:line="13" w:lineRule="exact"/>
        <w:ind w:right="-3"/>
        <w:jc w:val="both"/>
        <w:rPr>
          <w:rFonts w:eastAsia="Times New Roman"/>
          <w:sz w:val="26"/>
          <w:szCs w:val="26"/>
        </w:rPr>
      </w:pPr>
    </w:p>
    <w:p w14:paraId="20483A78" w14:textId="77777777" w:rsidR="00166D83" w:rsidRPr="002B5C49" w:rsidRDefault="00166D83" w:rsidP="00166D83">
      <w:pPr>
        <w:numPr>
          <w:ilvl w:val="1"/>
          <w:numId w:val="1"/>
        </w:numPr>
        <w:tabs>
          <w:tab w:val="left" w:pos="967"/>
          <w:tab w:val="left" w:pos="1276"/>
        </w:tabs>
        <w:spacing w:line="234" w:lineRule="auto"/>
        <w:ind w:right="-3"/>
        <w:jc w:val="both"/>
        <w:rPr>
          <w:rFonts w:eastAsia="Times New Roman"/>
          <w:sz w:val="26"/>
          <w:szCs w:val="26"/>
        </w:rPr>
      </w:pPr>
      <w:r w:rsidRPr="002B5C49">
        <w:rPr>
          <w:rFonts w:eastAsia="Times New Roman"/>
          <w:sz w:val="26"/>
          <w:szCs w:val="26"/>
        </w:rPr>
        <w:t xml:space="preserve">процессе изучения учащимися технологии, с учётом возрастной периодизации их развития, в целях общего образования должны решаться следующие </w:t>
      </w:r>
      <w:r w:rsidRPr="002B5C49">
        <w:rPr>
          <w:rFonts w:eastAsia="Times New Roman"/>
          <w:b/>
          <w:bCs/>
          <w:sz w:val="26"/>
          <w:szCs w:val="26"/>
        </w:rPr>
        <w:t>задачи</w:t>
      </w:r>
      <w:r w:rsidRPr="002B5C49">
        <w:rPr>
          <w:rFonts w:eastAsia="Times New Roman"/>
          <w:sz w:val="26"/>
          <w:szCs w:val="26"/>
        </w:rPr>
        <w:t>:</w:t>
      </w:r>
    </w:p>
    <w:p w14:paraId="0DF7E051" w14:textId="77777777" w:rsidR="00166D83" w:rsidRPr="002B5C49" w:rsidRDefault="00166D83" w:rsidP="00166D83">
      <w:pPr>
        <w:tabs>
          <w:tab w:val="left" w:pos="1276"/>
        </w:tabs>
        <w:spacing w:line="17" w:lineRule="exact"/>
        <w:ind w:right="-3"/>
        <w:jc w:val="both"/>
        <w:rPr>
          <w:rFonts w:eastAsia="Times New Roman"/>
          <w:sz w:val="26"/>
          <w:szCs w:val="26"/>
        </w:rPr>
      </w:pPr>
    </w:p>
    <w:p w14:paraId="79654B47" w14:textId="77777777" w:rsidR="00166D83" w:rsidRPr="002B5C49" w:rsidRDefault="00166D83" w:rsidP="00166D83">
      <w:pPr>
        <w:numPr>
          <w:ilvl w:val="0"/>
          <w:numId w:val="1"/>
        </w:numPr>
        <w:tabs>
          <w:tab w:val="left" w:pos="230"/>
          <w:tab w:val="left" w:pos="1276"/>
        </w:tabs>
        <w:spacing w:line="233" w:lineRule="auto"/>
        <w:ind w:right="-3"/>
        <w:jc w:val="both"/>
        <w:rPr>
          <w:rFonts w:eastAsia="Times New Roman"/>
          <w:sz w:val="26"/>
          <w:szCs w:val="26"/>
        </w:rPr>
      </w:pPr>
      <w:r w:rsidRPr="002B5C49">
        <w:rPr>
          <w:rFonts w:eastAsia="Times New Roman"/>
          <w:sz w:val="26"/>
          <w:szCs w:val="26"/>
        </w:rPr>
        <w:t>формирование инвариантных (метапредметных) и специальных трудовых знаний, умений и навыков, обучение учащихся функциональной грамотности обращения с распространёнными техническими средствами труда;</w:t>
      </w:r>
    </w:p>
    <w:p w14:paraId="3E05EA6A" w14:textId="77777777" w:rsidR="00166D83" w:rsidRPr="002B5C49" w:rsidRDefault="00166D83" w:rsidP="00166D83">
      <w:pPr>
        <w:tabs>
          <w:tab w:val="left" w:pos="1276"/>
        </w:tabs>
        <w:spacing w:line="17" w:lineRule="exact"/>
        <w:ind w:right="-3"/>
        <w:jc w:val="both"/>
        <w:rPr>
          <w:rFonts w:eastAsia="Times New Roman"/>
          <w:sz w:val="26"/>
          <w:szCs w:val="26"/>
        </w:rPr>
      </w:pPr>
    </w:p>
    <w:p w14:paraId="03FEB5A9" w14:textId="77777777" w:rsidR="00166D83" w:rsidRPr="002B5C49" w:rsidRDefault="00166D83" w:rsidP="00166D83">
      <w:pPr>
        <w:numPr>
          <w:ilvl w:val="0"/>
          <w:numId w:val="1"/>
        </w:numPr>
        <w:tabs>
          <w:tab w:val="left" w:pos="168"/>
          <w:tab w:val="left" w:pos="1276"/>
        </w:tabs>
        <w:spacing w:line="233" w:lineRule="auto"/>
        <w:ind w:right="-3"/>
        <w:jc w:val="both"/>
        <w:rPr>
          <w:rFonts w:eastAsia="Times New Roman"/>
          <w:sz w:val="26"/>
          <w:szCs w:val="26"/>
        </w:rPr>
      </w:pPr>
      <w:r w:rsidRPr="002B5C49">
        <w:rPr>
          <w:rFonts w:eastAsia="Times New Roman"/>
          <w:sz w:val="26"/>
          <w:szCs w:val="26"/>
        </w:rPr>
        <w:t>углублённое овладение способами созидательной деятельности и управлением техническими средствами труда по профилю или направлению профессионального труда;</w:t>
      </w:r>
    </w:p>
    <w:p w14:paraId="5D8BBD01" w14:textId="77777777" w:rsidR="00166D83" w:rsidRPr="002B5C49" w:rsidRDefault="00166D83" w:rsidP="00166D83">
      <w:pPr>
        <w:tabs>
          <w:tab w:val="left" w:pos="1276"/>
        </w:tabs>
        <w:spacing w:line="17" w:lineRule="exact"/>
        <w:ind w:right="-3"/>
        <w:jc w:val="both"/>
        <w:rPr>
          <w:rFonts w:eastAsia="Times New Roman"/>
          <w:sz w:val="26"/>
          <w:szCs w:val="26"/>
        </w:rPr>
      </w:pPr>
    </w:p>
    <w:p w14:paraId="54DEBA6F" w14:textId="77777777" w:rsidR="00166D83" w:rsidRPr="002B5C49" w:rsidRDefault="00166D83" w:rsidP="00166D83">
      <w:pPr>
        <w:numPr>
          <w:ilvl w:val="0"/>
          <w:numId w:val="1"/>
        </w:numPr>
        <w:tabs>
          <w:tab w:val="left" w:pos="170"/>
          <w:tab w:val="left" w:pos="1276"/>
        </w:tabs>
        <w:spacing w:line="233" w:lineRule="auto"/>
        <w:ind w:right="-3"/>
        <w:jc w:val="both"/>
        <w:rPr>
          <w:rFonts w:eastAsia="Times New Roman"/>
          <w:sz w:val="26"/>
          <w:szCs w:val="26"/>
        </w:rPr>
      </w:pPr>
      <w:r w:rsidRPr="002B5C49">
        <w:rPr>
          <w:rFonts w:eastAsia="Times New Roman"/>
          <w:sz w:val="26"/>
          <w:szCs w:val="26"/>
        </w:rPr>
        <w:lastRenderedPageBreak/>
        <w:t>расширение научного кругозора и закрепление в практической деятельности знаний и умений, полученных при изучении основ наук;</w:t>
      </w:r>
    </w:p>
    <w:p w14:paraId="7FA323D0" w14:textId="77777777" w:rsidR="00166D83" w:rsidRPr="002B5C49" w:rsidRDefault="00166D83" w:rsidP="00166D83">
      <w:pPr>
        <w:tabs>
          <w:tab w:val="left" w:pos="1276"/>
        </w:tabs>
        <w:spacing w:line="17" w:lineRule="exact"/>
        <w:ind w:right="-3"/>
        <w:jc w:val="both"/>
        <w:rPr>
          <w:rFonts w:eastAsia="Times New Roman"/>
          <w:sz w:val="26"/>
          <w:szCs w:val="26"/>
        </w:rPr>
      </w:pPr>
    </w:p>
    <w:p w14:paraId="30A1ED8E" w14:textId="77777777" w:rsidR="00166D83" w:rsidRDefault="00166D83" w:rsidP="00166D83">
      <w:pPr>
        <w:numPr>
          <w:ilvl w:val="0"/>
          <w:numId w:val="1"/>
        </w:numPr>
        <w:tabs>
          <w:tab w:val="left" w:pos="336"/>
          <w:tab w:val="left" w:pos="1276"/>
        </w:tabs>
        <w:spacing w:line="234" w:lineRule="auto"/>
        <w:ind w:right="-3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воспитание активной жизненной позиции, способности к конкурентной борьбе на рынке труда, готовности к самосовершенствованию и активной трудовой деятельности;</w:t>
      </w:r>
    </w:p>
    <w:p w14:paraId="4F233854" w14:textId="77777777" w:rsidR="00166D83" w:rsidRDefault="00166D83" w:rsidP="00166D83">
      <w:pPr>
        <w:tabs>
          <w:tab w:val="left" w:pos="1276"/>
        </w:tabs>
        <w:spacing w:line="1" w:lineRule="exact"/>
        <w:ind w:right="-3"/>
        <w:jc w:val="both"/>
        <w:rPr>
          <w:rFonts w:eastAsia="Times New Roman"/>
          <w:sz w:val="26"/>
          <w:szCs w:val="26"/>
        </w:rPr>
      </w:pPr>
    </w:p>
    <w:p w14:paraId="1534BCE5" w14:textId="77777777" w:rsidR="00166D83" w:rsidRDefault="00166D83" w:rsidP="00166D83">
      <w:pPr>
        <w:numPr>
          <w:ilvl w:val="0"/>
          <w:numId w:val="1"/>
        </w:numPr>
        <w:tabs>
          <w:tab w:val="left" w:pos="147"/>
          <w:tab w:val="left" w:pos="1276"/>
        </w:tabs>
        <w:spacing w:line="238" w:lineRule="auto"/>
        <w:ind w:right="-3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развитие творческих способностей, овладение началами предпринимательства на основе прикладных экономических знаний;</w:t>
      </w:r>
    </w:p>
    <w:p w14:paraId="233F5085" w14:textId="77777777" w:rsidR="00166D83" w:rsidRDefault="00166D83" w:rsidP="00166D83">
      <w:pPr>
        <w:tabs>
          <w:tab w:val="left" w:pos="1276"/>
        </w:tabs>
        <w:spacing w:line="2" w:lineRule="exact"/>
        <w:ind w:right="-3"/>
        <w:jc w:val="both"/>
        <w:rPr>
          <w:rFonts w:eastAsia="Times New Roman"/>
          <w:sz w:val="26"/>
          <w:szCs w:val="26"/>
        </w:rPr>
      </w:pPr>
    </w:p>
    <w:p w14:paraId="4F00C20D" w14:textId="77777777" w:rsidR="00166D83" w:rsidRDefault="00166D83" w:rsidP="00166D83">
      <w:pPr>
        <w:numPr>
          <w:ilvl w:val="0"/>
          <w:numId w:val="1"/>
        </w:numPr>
        <w:tabs>
          <w:tab w:val="left" w:pos="147"/>
          <w:tab w:val="left" w:pos="1276"/>
        </w:tabs>
        <w:ind w:right="-3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ознакомление с профессиями, представленными на рынке труда, профессиональное самоопределение.</w:t>
      </w:r>
    </w:p>
    <w:p w14:paraId="6B214E5A" w14:textId="77777777" w:rsidR="00166D83" w:rsidRDefault="00166D83" w:rsidP="00166D83">
      <w:pPr>
        <w:tabs>
          <w:tab w:val="left" w:pos="1276"/>
        </w:tabs>
        <w:spacing w:line="306" w:lineRule="exact"/>
        <w:ind w:right="-3"/>
        <w:rPr>
          <w:sz w:val="20"/>
          <w:szCs w:val="20"/>
        </w:rPr>
      </w:pPr>
    </w:p>
    <w:p w14:paraId="77C7C688" w14:textId="77777777" w:rsidR="00166D83" w:rsidRDefault="00166D83" w:rsidP="00166D83">
      <w:pPr>
        <w:tabs>
          <w:tab w:val="left" w:pos="1276"/>
        </w:tabs>
        <w:ind w:right="-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Рабочая программа обеспечена учебно-методическим комплексом:</w:t>
      </w:r>
    </w:p>
    <w:tbl>
      <w:tblPr>
        <w:tblW w:w="9506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4060"/>
        <w:gridCol w:w="4419"/>
        <w:gridCol w:w="7"/>
      </w:tblGrid>
      <w:tr w:rsidR="00166D83" w14:paraId="21CA0C4A" w14:textId="77777777" w:rsidTr="00166D83">
        <w:trPr>
          <w:gridAfter w:val="1"/>
          <w:wAfter w:w="7" w:type="dxa"/>
          <w:trHeight w:val="287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1848B7" w14:textId="77777777" w:rsidR="00166D83" w:rsidRDefault="00166D83" w:rsidP="00D1150C">
            <w:pPr>
              <w:tabs>
                <w:tab w:val="left" w:pos="1276"/>
              </w:tabs>
              <w:spacing w:line="287" w:lineRule="exact"/>
              <w:ind w:right="-3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6"/>
                <w:szCs w:val="26"/>
              </w:rPr>
              <w:t>№ п/п</w:t>
            </w:r>
          </w:p>
        </w:tc>
        <w:tc>
          <w:tcPr>
            <w:tcW w:w="847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CAA7151" w14:textId="77777777" w:rsidR="00166D83" w:rsidRDefault="00166D83" w:rsidP="00D1150C">
            <w:pPr>
              <w:tabs>
                <w:tab w:val="left" w:pos="1276"/>
              </w:tabs>
              <w:spacing w:line="287" w:lineRule="exact"/>
              <w:ind w:right="-3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Наименование</w:t>
            </w:r>
          </w:p>
        </w:tc>
      </w:tr>
      <w:tr w:rsidR="00166D83" w14:paraId="7DDEC32C" w14:textId="77777777" w:rsidTr="00166D83">
        <w:trPr>
          <w:trHeight w:val="284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4640E2" w14:textId="77777777" w:rsidR="00166D83" w:rsidRDefault="00166D83" w:rsidP="00D1150C">
            <w:pPr>
              <w:tabs>
                <w:tab w:val="left" w:pos="1276"/>
              </w:tabs>
              <w:spacing w:line="285" w:lineRule="exact"/>
              <w:ind w:right="-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060" w:type="dxa"/>
            <w:vAlign w:val="bottom"/>
          </w:tcPr>
          <w:p w14:paraId="2533FB50" w14:textId="77777777" w:rsidR="00166D83" w:rsidRDefault="00166D83" w:rsidP="00D1150C">
            <w:pPr>
              <w:tabs>
                <w:tab w:val="left" w:pos="1276"/>
              </w:tabs>
              <w:spacing w:line="285" w:lineRule="exact"/>
              <w:ind w:right="-3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Технология. «Технология 7 класс»,</w:t>
            </w:r>
          </w:p>
        </w:tc>
        <w:tc>
          <w:tcPr>
            <w:tcW w:w="4426" w:type="dxa"/>
            <w:gridSpan w:val="2"/>
            <w:tcBorders>
              <w:right w:val="single" w:sz="8" w:space="0" w:color="auto"/>
            </w:tcBorders>
            <w:vAlign w:val="bottom"/>
          </w:tcPr>
          <w:p w14:paraId="563D0467" w14:textId="77777777" w:rsidR="00166D83" w:rsidRDefault="00166D83" w:rsidP="00D1150C">
            <w:pPr>
              <w:tabs>
                <w:tab w:val="left" w:pos="1276"/>
              </w:tabs>
              <w:spacing w:line="285" w:lineRule="exact"/>
              <w:ind w:right="-3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учебник для общеобразовательных организаций / В.</w:t>
            </w:r>
          </w:p>
        </w:tc>
      </w:tr>
      <w:tr w:rsidR="00166D83" w14:paraId="69581DC7" w14:textId="77777777" w:rsidTr="00166D83">
        <w:trPr>
          <w:trHeight w:val="304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F2746E" w14:textId="77777777" w:rsidR="00166D83" w:rsidRDefault="00166D83" w:rsidP="00D1150C">
            <w:pPr>
              <w:tabs>
                <w:tab w:val="left" w:pos="1276"/>
              </w:tabs>
              <w:ind w:right="-3"/>
              <w:rPr>
                <w:sz w:val="24"/>
                <w:szCs w:val="24"/>
              </w:rPr>
            </w:pPr>
          </w:p>
        </w:tc>
        <w:tc>
          <w:tcPr>
            <w:tcW w:w="848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698D22" w14:textId="77777777" w:rsidR="00166D83" w:rsidRDefault="00166D83" w:rsidP="00D1150C">
            <w:pPr>
              <w:tabs>
                <w:tab w:val="left" w:pos="1276"/>
              </w:tabs>
              <w:ind w:right="-3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М. Казакевич, Г. В. Пичугина, Г. Ю. Семенова. — М.: Просвещение</w:t>
            </w:r>
          </w:p>
        </w:tc>
      </w:tr>
      <w:tr w:rsidR="00166D83" w14:paraId="0EDF7165" w14:textId="77777777" w:rsidTr="00166D83">
        <w:trPr>
          <w:trHeight w:val="283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7B3F9E" w14:textId="77777777" w:rsidR="00166D83" w:rsidRDefault="00166D83" w:rsidP="00D1150C">
            <w:pPr>
              <w:tabs>
                <w:tab w:val="left" w:pos="1276"/>
              </w:tabs>
              <w:spacing w:line="283" w:lineRule="exact"/>
              <w:ind w:right="-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4060" w:type="dxa"/>
            <w:vAlign w:val="bottom"/>
          </w:tcPr>
          <w:p w14:paraId="374498EB" w14:textId="77777777" w:rsidR="00166D83" w:rsidRDefault="00166D83" w:rsidP="00D1150C">
            <w:pPr>
              <w:tabs>
                <w:tab w:val="left" w:pos="1276"/>
              </w:tabs>
              <w:spacing w:line="283" w:lineRule="exact"/>
              <w:ind w:right="-3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Технология. «Технология 8 класс»,</w:t>
            </w:r>
          </w:p>
        </w:tc>
        <w:tc>
          <w:tcPr>
            <w:tcW w:w="4426" w:type="dxa"/>
            <w:gridSpan w:val="2"/>
            <w:tcBorders>
              <w:right w:val="single" w:sz="8" w:space="0" w:color="auto"/>
            </w:tcBorders>
            <w:vAlign w:val="bottom"/>
          </w:tcPr>
          <w:p w14:paraId="5DAB4769" w14:textId="77777777" w:rsidR="00166D83" w:rsidRDefault="00166D83" w:rsidP="00D1150C">
            <w:pPr>
              <w:tabs>
                <w:tab w:val="left" w:pos="1276"/>
              </w:tabs>
              <w:spacing w:line="283" w:lineRule="exact"/>
              <w:ind w:right="-3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учебник для общеобразовательных организаций / В.</w:t>
            </w:r>
          </w:p>
        </w:tc>
      </w:tr>
      <w:tr w:rsidR="00166D83" w14:paraId="364B9CEE" w14:textId="77777777" w:rsidTr="00166D83">
        <w:trPr>
          <w:trHeight w:val="305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0DF8E6" w14:textId="77777777" w:rsidR="00166D83" w:rsidRDefault="00166D83" w:rsidP="00D1150C">
            <w:pPr>
              <w:tabs>
                <w:tab w:val="left" w:pos="1276"/>
              </w:tabs>
              <w:ind w:right="-3"/>
              <w:rPr>
                <w:sz w:val="24"/>
                <w:szCs w:val="24"/>
              </w:rPr>
            </w:pPr>
          </w:p>
        </w:tc>
        <w:tc>
          <w:tcPr>
            <w:tcW w:w="848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1254CB" w14:textId="77777777" w:rsidR="00166D83" w:rsidRDefault="00166D83" w:rsidP="00D1150C">
            <w:pPr>
              <w:tabs>
                <w:tab w:val="left" w:pos="1276"/>
              </w:tabs>
              <w:ind w:right="-3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М. Казакевич, Г. В. Пичугина, Г. Ю. Семенова. — М.: Просвещение</w:t>
            </w:r>
          </w:p>
        </w:tc>
      </w:tr>
      <w:tr w:rsidR="00166D83" w14:paraId="1C1CA2AF" w14:textId="77777777" w:rsidTr="00166D83">
        <w:trPr>
          <w:trHeight w:val="285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D01E3F" w14:textId="77777777" w:rsidR="00166D83" w:rsidRDefault="00166D83" w:rsidP="00D1150C">
            <w:pPr>
              <w:tabs>
                <w:tab w:val="left" w:pos="1276"/>
              </w:tabs>
              <w:spacing w:line="285" w:lineRule="exact"/>
              <w:ind w:right="-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8486" w:type="dxa"/>
            <w:gridSpan w:val="3"/>
            <w:tcBorders>
              <w:right w:val="single" w:sz="8" w:space="0" w:color="auto"/>
            </w:tcBorders>
            <w:vAlign w:val="bottom"/>
          </w:tcPr>
          <w:p w14:paraId="04250AD1" w14:textId="77777777" w:rsidR="00166D83" w:rsidRDefault="00166D83" w:rsidP="00D1150C">
            <w:pPr>
              <w:tabs>
                <w:tab w:val="left" w:pos="1276"/>
              </w:tabs>
              <w:spacing w:line="285" w:lineRule="exact"/>
              <w:ind w:right="-3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Технология. «Технологии 5- 9 классы»,  методическое пособие / В. М. Казакевич, Г. В.</w:t>
            </w:r>
          </w:p>
        </w:tc>
      </w:tr>
      <w:tr w:rsidR="00166D83" w14:paraId="43A23BD6" w14:textId="77777777" w:rsidTr="00166D83">
        <w:trPr>
          <w:trHeight w:val="303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99D43E" w14:textId="77777777" w:rsidR="00166D83" w:rsidRDefault="00166D83" w:rsidP="00D1150C">
            <w:pPr>
              <w:tabs>
                <w:tab w:val="left" w:pos="1276"/>
              </w:tabs>
              <w:ind w:right="-3"/>
              <w:rPr>
                <w:sz w:val="24"/>
                <w:szCs w:val="24"/>
              </w:rPr>
            </w:pPr>
          </w:p>
        </w:tc>
        <w:tc>
          <w:tcPr>
            <w:tcW w:w="848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6FF8A2" w14:textId="77777777" w:rsidR="00166D83" w:rsidRDefault="00166D83" w:rsidP="00D1150C">
            <w:pPr>
              <w:tabs>
                <w:tab w:val="left" w:pos="1276"/>
              </w:tabs>
              <w:spacing w:line="297" w:lineRule="exact"/>
              <w:ind w:right="-3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Пичугина, Г. Ю. Семенова. — М.: Просвещение, 2017</w:t>
            </w:r>
          </w:p>
        </w:tc>
      </w:tr>
    </w:tbl>
    <w:p w14:paraId="41DE6A8B" w14:textId="77777777" w:rsidR="00166D83" w:rsidRPr="002B5C49" w:rsidRDefault="00166D83" w:rsidP="00166D83">
      <w:pPr>
        <w:ind w:firstLine="709"/>
        <w:rPr>
          <w:rFonts w:eastAsia="Calibri"/>
          <w:b/>
          <w:sz w:val="28"/>
          <w:szCs w:val="28"/>
          <w:lang w:eastAsia="en-US"/>
        </w:rPr>
      </w:pPr>
      <w:r w:rsidRPr="002B5C49">
        <w:rPr>
          <w:rFonts w:eastAsia="Calibri"/>
          <w:b/>
          <w:sz w:val="28"/>
          <w:szCs w:val="28"/>
          <w:lang w:eastAsia="en-US"/>
        </w:rPr>
        <w:t>ОБЩАЯ ХАРАКТЕРИСТИКА УЧЕБНОГО ПРЕДМЕТА «ТЕХНОЛОГИЯ»</w:t>
      </w:r>
    </w:p>
    <w:p w14:paraId="0CAA1C42" w14:textId="77777777" w:rsidR="00166D83" w:rsidRDefault="00166D83" w:rsidP="00166D83"/>
    <w:p w14:paraId="750AC792" w14:textId="77777777" w:rsidR="00166D83" w:rsidRPr="002B5C49" w:rsidRDefault="00166D83" w:rsidP="00166D83">
      <w:pPr>
        <w:spacing w:after="167"/>
        <w:ind w:firstLine="709"/>
        <w:rPr>
          <w:rFonts w:eastAsiaTheme="minorHAnsi"/>
          <w:sz w:val="28"/>
          <w:szCs w:val="28"/>
          <w:lang w:eastAsia="en-US"/>
        </w:rPr>
      </w:pPr>
      <w:r w:rsidRPr="002B5C49">
        <w:rPr>
          <w:rFonts w:eastAsiaTheme="minorHAnsi"/>
          <w:sz w:val="28"/>
          <w:szCs w:val="28"/>
          <w:lang w:eastAsia="en-US"/>
        </w:rPr>
        <w:t xml:space="preserve">Структура модульного курса технологии такова. </w:t>
      </w:r>
    </w:p>
    <w:p w14:paraId="399723B3" w14:textId="77777777" w:rsidR="00166D83" w:rsidRPr="002B5C49" w:rsidRDefault="00166D83" w:rsidP="00166D83">
      <w:pPr>
        <w:spacing w:after="71"/>
        <w:ind w:firstLine="709"/>
        <w:rPr>
          <w:rFonts w:eastAsiaTheme="minorHAnsi"/>
          <w:sz w:val="28"/>
          <w:szCs w:val="28"/>
          <w:lang w:eastAsia="en-US"/>
        </w:rPr>
      </w:pPr>
      <w:r w:rsidRPr="002B5C49">
        <w:rPr>
          <w:rFonts w:eastAsiaTheme="minorHAnsi"/>
          <w:b/>
          <w:sz w:val="28"/>
          <w:szCs w:val="28"/>
          <w:lang w:eastAsia="en-US"/>
        </w:rPr>
        <w:t>Инвариантные модули</w:t>
      </w:r>
    </w:p>
    <w:p w14:paraId="76416703" w14:textId="77777777" w:rsidR="00166D83" w:rsidRPr="002B5C49" w:rsidRDefault="00166D83" w:rsidP="00166D83">
      <w:pPr>
        <w:widowControl w:val="0"/>
        <w:autoSpaceDE w:val="0"/>
        <w:autoSpaceDN w:val="0"/>
        <w:spacing w:before="77"/>
        <w:ind w:firstLine="709"/>
        <w:jc w:val="both"/>
        <w:outlineLvl w:val="1"/>
        <w:rPr>
          <w:rFonts w:eastAsia="Tahoma"/>
          <w:b/>
          <w:bCs/>
          <w:sz w:val="28"/>
          <w:szCs w:val="28"/>
          <w:lang w:eastAsia="en-US"/>
        </w:rPr>
      </w:pPr>
      <w:r w:rsidRPr="002B5C49">
        <w:rPr>
          <w:rFonts w:eastAsia="Tahoma"/>
          <w:b/>
          <w:bCs/>
          <w:sz w:val="28"/>
          <w:szCs w:val="28"/>
          <w:lang w:eastAsia="en-US"/>
        </w:rPr>
        <w:t>Модуль «Производство и технология»</w:t>
      </w:r>
    </w:p>
    <w:p w14:paraId="4619C7E3" w14:textId="77777777" w:rsidR="00166D83" w:rsidRPr="002B5C49" w:rsidRDefault="00166D83" w:rsidP="00166D8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C49">
        <w:rPr>
          <w:rFonts w:eastAsiaTheme="minorHAnsi"/>
          <w:sz w:val="28"/>
          <w:szCs w:val="28"/>
          <w:lang w:eastAsia="en-US"/>
        </w:rPr>
        <w:t xml:space="preserve"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осуществляется на протяжении всего курса «Технология» с 5 по 9 класс. Содержание модуля построено по «восходящему» принципу: от умений реализации имеющихся технологий к их оценке и совершенствованию,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 </w:t>
      </w:r>
    </w:p>
    <w:p w14:paraId="66163B96" w14:textId="77777777" w:rsidR="00166D83" w:rsidRPr="002B5C49" w:rsidRDefault="00166D83" w:rsidP="00166D83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2B5C49">
        <w:rPr>
          <w:rFonts w:eastAsiaTheme="minorHAnsi"/>
          <w:sz w:val="28"/>
          <w:szCs w:val="28"/>
          <w:lang w:eastAsia="en-US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</w:t>
      </w:r>
      <w:r w:rsidRPr="002B5C49">
        <w:rPr>
          <w:rFonts w:eastAsia="Calibri"/>
          <w:b/>
          <w:sz w:val="28"/>
          <w:szCs w:val="28"/>
          <w:lang w:eastAsia="en-US"/>
        </w:rPr>
        <w:t xml:space="preserve"> </w:t>
      </w:r>
      <w:r w:rsidRPr="002B5C49">
        <w:rPr>
          <w:rFonts w:eastAsiaTheme="minorHAnsi"/>
          <w:sz w:val="28"/>
          <w:szCs w:val="28"/>
          <w:lang w:eastAsia="en-US"/>
        </w:rPr>
        <w:t xml:space="preserve">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 4-й промышленной революции. </w:t>
      </w:r>
    </w:p>
    <w:p w14:paraId="7DF8C773" w14:textId="77777777" w:rsidR="00166D83" w:rsidRPr="002B5C49" w:rsidRDefault="00166D83" w:rsidP="00166D83">
      <w:pPr>
        <w:widowControl w:val="0"/>
        <w:autoSpaceDE w:val="0"/>
        <w:autoSpaceDN w:val="0"/>
        <w:spacing w:before="77"/>
        <w:ind w:firstLine="709"/>
        <w:jc w:val="both"/>
        <w:outlineLvl w:val="1"/>
        <w:rPr>
          <w:rFonts w:eastAsia="Tahoma"/>
          <w:b/>
          <w:bCs/>
          <w:sz w:val="28"/>
          <w:szCs w:val="28"/>
          <w:lang w:eastAsia="en-US"/>
        </w:rPr>
      </w:pPr>
      <w:r w:rsidRPr="002B5C49">
        <w:rPr>
          <w:rFonts w:eastAsia="Tahoma"/>
          <w:b/>
          <w:bCs/>
          <w:sz w:val="28"/>
          <w:szCs w:val="28"/>
          <w:lang w:eastAsia="en-US"/>
        </w:rPr>
        <w:t>Модуль «Технологии обработки материалов и пищевых продуктов»</w:t>
      </w:r>
    </w:p>
    <w:p w14:paraId="4C087E70" w14:textId="77777777" w:rsidR="00166D83" w:rsidRPr="002B5C49" w:rsidRDefault="00166D83" w:rsidP="00166D83">
      <w:pPr>
        <w:spacing w:after="8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C49">
        <w:rPr>
          <w:rFonts w:eastAsiaTheme="minorHAnsi"/>
          <w:sz w:val="28"/>
          <w:szCs w:val="28"/>
          <w:lang w:eastAsia="en-US"/>
        </w:rPr>
        <w:t xml:space="preserve">В данном модуле на конкретных примерах показана реализация общих положений, сформулированных в модуле «Производство и технологии». Освоение технологии ведётся по единой схеме, которая реализуется во всех без исключения </w:t>
      </w:r>
      <w:r w:rsidRPr="002B5C49">
        <w:rPr>
          <w:rFonts w:eastAsiaTheme="minorHAnsi"/>
          <w:sz w:val="28"/>
          <w:szCs w:val="28"/>
          <w:lang w:eastAsia="en-US"/>
        </w:rPr>
        <w:lastRenderedPageBreak/>
        <w:t>модулях.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14:paraId="7CE76BAC" w14:textId="77777777" w:rsidR="00166D83" w:rsidRPr="002B5C49" w:rsidRDefault="00166D83" w:rsidP="00166D83">
      <w:pPr>
        <w:spacing w:after="8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C49">
        <w:rPr>
          <w:rFonts w:eastAsiaTheme="minorHAnsi"/>
          <w:b/>
          <w:sz w:val="28"/>
          <w:szCs w:val="28"/>
          <w:lang w:eastAsia="en-US"/>
        </w:rPr>
        <w:t>Вариативные модули</w:t>
      </w:r>
    </w:p>
    <w:p w14:paraId="551A8F48" w14:textId="77777777" w:rsidR="00166D83" w:rsidRPr="002B5C49" w:rsidRDefault="00166D83" w:rsidP="00166D83">
      <w:pPr>
        <w:widowControl w:val="0"/>
        <w:autoSpaceDE w:val="0"/>
        <w:autoSpaceDN w:val="0"/>
        <w:spacing w:before="77"/>
        <w:ind w:firstLine="709"/>
        <w:jc w:val="both"/>
        <w:outlineLvl w:val="1"/>
        <w:rPr>
          <w:rFonts w:eastAsia="Tahoma"/>
          <w:b/>
          <w:bCs/>
          <w:sz w:val="28"/>
          <w:szCs w:val="28"/>
          <w:lang w:eastAsia="en-US"/>
        </w:rPr>
      </w:pPr>
      <w:r w:rsidRPr="002B5C49">
        <w:rPr>
          <w:rFonts w:eastAsia="Tahoma"/>
          <w:b/>
          <w:bCs/>
          <w:sz w:val="28"/>
          <w:szCs w:val="28"/>
          <w:lang w:eastAsia="en-US"/>
        </w:rPr>
        <w:t xml:space="preserve">Модуль «Робототехника» </w:t>
      </w:r>
    </w:p>
    <w:p w14:paraId="76F7A946" w14:textId="77777777" w:rsidR="00166D83" w:rsidRPr="002B5C49" w:rsidRDefault="00166D83" w:rsidP="00166D83">
      <w:pPr>
        <w:spacing w:after="171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C49">
        <w:rPr>
          <w:rFonts w:eastAsiaTheme="minorHAnsi"/>
          <w:sz w:val="28"/>
          <w:szCs w:val="28"/>
          <w:lang w:eastAsia="en-US"/>
        </w:rPr>
        <w:t xml:space="preserve">В этом модуле наиболее полно реализуется идея конвергенции материальных и информационных технологий. Важность данного модуля заключается в том, что в нём формируются навыки работы с когнитивной составляющей (действиями, операциями и этапами), которые в современном цифровом социуме приобретают универсальный характер. </w:t>
      </w:r>
    </w:p>
    <w:p w14:paraId="1625E6C2" w14:textId="77777777" w:rsidR="00166D83" w:rsidRPr="002B5C49" w:rsidRDefault="00166D83" w:rsidP="00166D83">
      <w:pPr>
        <w:widowControl w:val="0"/>
        <w:autoSpaceDE w:val="0"/>
        <w:autoSpaceDN w:val="0"/>
        <w:spacing w:before="77"/>
        <w:ind w:firstLine="709"/>
        <w:jc w:val="both"/>
        <w:outlineLvl w:val="1"/>
        <w:rPr>
          <w:rFonts w:eastAsia="Tahoma"/>
          <w:b/>
          <w:bCs/>
          <w:sz w:val="28"/>
          <w:szCs w:val="28"/>
          <w:lang w:eastAsia="en-US"/>
        </w:rPr>
      </w:pPr>
      <w:r w:rsidRPr="002B5C49">
        <w:rPr>
          <w:rFonts w:eastAsia="Tahoma"/>
          <w:b/>
          <w:bCs/>
          <w:sz w:val="28"/>
          <w:szCs w:val="28"/>
          <w:lang w:eastAsia="en-US"/>
        </w:rPr>
        <w:t>Модуль «3D-моделирование, прототипирование, макетирование»</w:t>
      </w:r>
    </w:p>
    <w:p w14:paraId="47124B8F" w14:textId="77777777" w:rsidR="00166D83" w:rsidRPr="002B5C49" w:rsidRDefault="00166D83" w:rsidP="00166D83">
      <w:pPr>
        <w:spacing w:after="17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C49">
        <w:rPr>
          <w:rFonts w:eastAsiaTheme="minorHAnsi"/>
          <w:sz w:val="28"/>
          <w:szCs w:val="28"/>
          <w:lang w:eastAsia="en-US"/>
        </w:rPr>
        <w:t xml:space="preserve">Этот 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характер. С одной стороны, анализ модели позволяет выделить составляющие её элементы. С другой стороны, если эти элементы уже выделены, это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создания технологий. </w:t>
      </w:r>
    </w:p>
    <w:p w14:paraId="23E997CD" w14:textId="77777777" w:rsidR="00166D83" w:rsidRPr="002B5C49" w:rsidRDefault="00166D83" w:rsidP="00166D83">
      <w:pPr>
        <w:widowControl w:val="0"/>
        <w:autoSpaceDE w:val="0"/>
        <w:autoSpaceDN w:val="0"/>
        <w:spacing w:before="77"/>
        <w:ind w:firstLine="709"/>
        <w:jc w:val="both"/>
        <w:outlineLvl w:val="1"/>
        <w:rPr>
          <w:rFonts w:eastAsia="Tahoma"/>
          <w:b/>
          <w:bCs/>
          <w:sz w:val="28"/>
          <w:szCs w:val="28"/>
          <w:lang w:eastAsia="en-US"/>
        </w:rPr>
      </w:pPr>
      <w:r w:rsidRPr="002B5C49">
        <w:rPr>
          <w:rFonts w:eastAsia="Tahoma"/>
          <w:b/>
          <w:bCs/>
          <w:sz w:val="28"/>
          <w:szCs w:val="28"/>
          <w:lang w:eastAsia="en-US"/>
        </w:rPr>
        <w:t>Модуль «Компьютерная графика. Черчение»</w:t>
      </w:r>
    </w:p>
    <w:p w14:paraId="537147B2" w14:textId="77777777" w:rsidR="00166D83" w:rsidRPr="002B5C49" w:rsidRDefault="00166D83" w:rsidP="00166D83">
      <w:pPr>
        <w:spacing w:after="174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C49">
        <w:rPr>
          <w:rFonts w:eastAsiaTheme="minorHAnsi"/>
          <w:sz w:val="28"/>
          <w:szCs w:val="28"/>
          <w:lang w:eastAsia="en-US"/>
        </w:rPr>
        <w:t xml:space="preserve">Данный модуль нацелен на решение задач, схожих с задачами, решаемыми в предыдущем модуле: «3D-моделирование, прототипирование, макетирование» — формирует инструментарий создания и исследования моделей, причём сам процесс создания осуществляется по вполне определённой технологии. </w:t>
      </w:r>
    </w:p>
    <w:p w14:paraId="3BD868A8" w14:textId="77777777" w:rsidR="00166D83" w:rsidRPr="002B5C49" w:rsidRDefault="00166D83" w:rsidP="00166D83">
      <w:pPr>
        <w:widowControl w:val="0"/>
        <w:autoSpaceDE w:val="0"/>
        <w:autoSpaceDN w:val="0"/>
        <w:spacing w:before="77"/>
        <w:ind w:firstLine="709"/>
        <w:jc w:val="both"/>
        <w:outlineLvl w:val="1"/>
        <w:rPr>
          <w:rFonts w:eastAsia="Tahoma"/>
          <w:b/>
          <w:bCs/>
          <w:sz w:val="28"/>
          <w:szCs w:val="28"/>
          <w:lang w:eastAsia="en-US"/>
        </w:rPr>
      </w:pPr>
      <w:r w:rsidRPr="002B5C49">
        <w:rPr>
          <w:rFonts w:eastAsia="Tahoma"/>
          <w:b/>
          <w:bCs/>
          <w:sz w:val="28"/>
          <w:szCs w:val="28"/>
          <w:lang w:eastAsia="en-US"/>
        </w:rPr>
        <w:t>Модуль «Автоматизированные системы»</w:t>
      </w:r>
    </w:p>
    <w:p w14:paraId="7833CB92" w14:textId="77777777" w:rsidR="00166D83" w:rsidRPr="002B5C49" w:rsidRDefault="00166D83" w:rsidP="00166D83">
      <w:pPr>
        <w:spacing w:after="174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C49">
        <w:rPr>
          <w:rFonts w:eastAsiaTheme="minorHAnsi"/>
          <w:sz w:val="28"/>
          <w:szCs w:val="28"/>
          <w:lang w:eastAsia="en-US"/>
        </w:rPr>
        <w:t xml:space="preserve">Этот модуль знакомит учащихся с реализацией «сверхзадачи» технологии — автоматизации максимально широкой области человеческой деятельности. Акцент в данном модуле сделан на автоматизации управленческой деятельности. Эффективным средством решения этой проблемы является использование в учебном процессе имитационных моделей экономической деятельности (например, проект «Школьная фирма»). </w:t>
      </w:r>
    </w:p>
    <w:p w14:paraId="7615985F" w14:textId="77777777" w:rsidR="00166D83" w:rsidRPr="002B5C49" w:rsidRDefault="00166D83" w:rsidP="00166D83">
      <w:pPr>
        <w:widowControl w:val="0"/>
        <w:autoSpaceDE w:val="0"/>
        <w:autoSpaceDN w:val="0"/>
        <w:spacing w:before="77"/>
        <w:ind w:firstLine="709"/>
        <w:jc w:val="both"/>
        <w:outlineLvl w:val="1"/>
        <w:rPr>
          <w:rFonts w:eastAsia="Tahoma"/>
          <w:b/>
          <w:bCs/>
          <w:sz w:val="28"/>
          <w:szCs w:val="28"/>
          <w:lang w:eastAsia="en-US"/>
        </w:rPr>
      </w:pPr>
      <w:r w:rsidRPr="002B5C49">
        <w:rPr>
          <w:rFonts w:eastAsia="Tahoma"/>
          <w:b/>
          <w:bCs/>
          <w:sz w:val="28"/>
          <w:szCs w:val="28"/>
          <w:lang w:eastAsia="en-US"/>
        </w:rPr>
        <w:t>Модули «Животноводство» и «Растениеводство»</w:t>
      </w:r>
    </w:p>
    <w:p w14:paraId="358369ED" w14:textId="77777777" w:rsidR="00166D83" w:rsidRPr="002B5C49" w:rsidRDefault="00166D83" w:rsidP="00166D8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C49">
        <w:rPr>
          <w:rFonts w:eastAsiaTheme="minorHAnsi"/>
          <w:sz w:val="28"/>
          <w:szCs w:val="28"/>
          <w:lang w:eastAsia="en-US"/>
        </w:rPr>
        <w:t>Модули знакомят учащихся с классическими и современными технологиями в сельскохозяйственной сфере. Особенностью этих технологий заключается в том, что их объектами в данном случае являются природные объекты, поведение которых часто не подвластно человеку. В этом случае при реализации технологии существенное значение имеет творческий фактор — умение в нужный момент скорректировать технологический процесс.</w:t>
      </w:r>
    </w:p>
    <w:p w14:paraId="0D8374DB" w14:textId="77777777" w:rsidR="00166D83" w:rsidRPr="002B5C49" w:rsidRDefault="00166D83" w:rsidP="00166D8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C49">
        <w:rPr>
          <w:rFonts w:eastAsiaTheme="minorHAnsi"/>
          <w:sz w:val="28"/>
          <w:szCs w:val="28"/>
          <w:lang w:eastAsia="en-US"/>
        </w:rPr>
        <w:t>Ведущими методическими принципами, которые реализуются в модульном курсе технологии, являются следующие принципы:</w:t>
      </w:r>
    </w:p>
    <w:p w14:paraId="07269B2D" w14:textId="77777777" w:rsidR="00166D83" w:rsidRPr="002B5C49" w:rsidRDefault="00166D83" w:rsidP="00166D8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C49">
        <w:rPr>
          <w:rFonts w:eastAsiaTheme="minorHAnsi"/>
          <w:sz w:val="28"/>
          <w:szCs w:val="28"/>
          <w:lang w:eastAsia="en-US"/>
        </w:rPr>
        <w:lastRenderedPageBreak/>
        <w:t>-</w:t>
      </w:r>
      <w:r w:rsidRPr="002B5C49">
        <w:rPr>
          <w:rFonts w:eastAsiaTheme="minorHAnsi"/>
          <w:sz w:val="28"/>
          <w:szCs w:val="28"/>
          <w:vertAlign w:val="subscript"/>
          <w:lang w:eastAsia="en-US"/>
        </w:rPr>
        <w:t xml:space="preserve"> </w:t>
      </w:r>
      <w:r w:rsidRPr="002B5C49">
        <w:rPr>
          <w:rFonts w:eastAsiaTheme="minorHAnsi"/>
          <w:sz w:val="28"/>
          <w:szCs w:val="28"/>
          <w:lang w:eastAsia="en-US"/>
        </w:rPr>
        <w:t xml:space="preserve">«двойного вхождения» — вопросы, выделенные в отдельный вариативный модуль, фрагментарно присутствуют и в инвариантных модулях; </w:t>
      </w:r>
    </w:p>
    <w:p w14:paraId="6F1BC7DD" w14:textId="77777777" w:rsidR="00166D83" w:rsidRPr="002B5C49" w:rsidRDefault="00166D83" w:rsidP="00166D8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C49">
        <w:rPr>
          <w:rFonts w:eastAsiaTheme="minorHAnsi"/>
          <w:sz w:val="28"/>
          <w:szCs w:val="28"/>
          <w:lang w:eastAsia="en-US"/>
        </w:rPr>
        <w:t>-</w:t>
      </w:r>
      <w:r w:rsidRPr="002B5C49">
        <w:rPr>
          <w:rFonts w:eastAsiaTheme="minorHAnsi"/>
          <w:sz w:val="28"/>
          <w:szCs w:val="28"/>
          <w:vertAlign w:val="subscript"/>
          <w:lang w:eastAsia="en-US"/>
        </w:rPr>
        <w:t xml:space="preserve"> </w:t>
      </w:r>
      <w:r w:rsidRPr="002B5C49">
        <w:rPr>
          <w:rFonts w:eastAsiaTheme="minorHAnsi"/>
          <w:sz w:val="28"/>
          <w:szCs w:val="28"/>
          <w:lang w:eastAsia="en-US"/>
        </w:rPr>
        <w:t xml:space="preserve">цикличности — освоенное на начальном этапе содержание продолжает осваиваться и далее на более высоком уровне. </w:t>
      </w:r>
    </w:p>
    <w:p w14:paraId="17CF642C" w14:textId="77777777" w:rsidR="00166D83" w:rsidRPr="002B5C49" w:rsidRDefault="00166D83" w:rsidP="00166D83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0A429B45" w14:textId="77777777" w:rsidR="00166D83" w:rsidRDefault="00166D83" w:rsidP="00166D83">
      <w:pPr>
        <w:widowControl w:val="0"/>
        <w:autoSpaceDE w:val="0"/>
        <w:autoSpaceDN w:val="0"/>
        <w:ind w:firstLine="709"/>
      </w:pPr>
    </w:p>
    <w:p w14:paraId="384B4AC8" w14:textId="77777777" w:rsidR="00166D83" w:rsidRPr="002B5C49" w:rsidRDefault="00166D83" w:rsidP="00166D83">
      <w:pPr>
        <w:ind w:firstLine="709"/>
        <w:rPr>
          <w:rFonts w:eastAsia="Calibri"/>
          <w:b/>
          <w:sz w:val="28"/>
          <w:szCs w:val="28"/>
          <w:lang w:eastAsia="en-US"/>
        </w:rPr>
      </w:pPr>
    </w:p>
    <w:p w14:paraId="3B80B4A5" w14:textId="77777777" w:rsidR="00166D83" w:rsidRPr="002B5C49" w:rsidRDefault="00166D83" w:rsidP="00166D83">
      <w:pPr>
        <w:ind w:firstLine="709"/>
        <w:rPr>
          <w:rFonts w:eastAsia="Calibri"/>
          <w:b/>
          <w:sz w:val="28"/>
          <w:szCs w:val="28"/>
          <w:lang w:eastAsia="en-US"/>
        </w:rPr>
      </w:pPr>
      <w:r w:rsidRPr="002B5C49">
        <w:rPr>
          <w:rFonts w:eastAsia="Calibri"/>
          <w:b/>
          <w:sz w:val="28"/>
          <w:szCs w:val="28"/>
          <w:lang w:eastAsia="en-US"/>
        </w:rPr>
        <w:t>МЕСТО УЧЕБНОГО ПРЕДМЕТА «ТЕХНОЛОГИЯ» В УЧЕБНОМ ПЛАНЕ</w:t>
      </w:r>
    </w:p>
    <w:p w14:paraId="539EFD8D" w14:textId="77777777" w:rsidR="00166D83" w:rsidRDefault="00166D83" w:rsidP="00166D83">
      <w:pPr>
        <w:widowControl w:val="0"/>
        <w:autoSpaceDE w:val="0"/>
        <w:autoSpaceDN w:val="0"/>
        <w:ind w:firstLine="709"/>
      </w:pPr>
    </w:p>
    <w:p w14:paraId="1571DB5F" w14:textId="77777777" w:rsidR="00166D83" w:rsidRPr="003A6EF3" w:rsidRDefault="00166D83" w:rsidP="00166D83">
      <w:pPr>
        <w:ind w:firstLine="851"/>
        <w:jc w:val="both"/>
        <w:rPr>
          <w:sz w:val="24"/>
          <w:szCs w:val="24"/>
        </w:rPr>
      </w:pPr>
      <w:r w:rsidRPr="003A6EF3">
        <w:rPr>
          <w:sz w:val="24"/>
          <w:szCs w:val="24"/>
        </w:rPr>
        <w:t>Курс рассчитан на 136ч: 68ч – в 7 классе ( 34 учебные недели по 2 ч в неделе), 34ч – в 8 классе, 34ч – в 9 классе (34 учебные недели по 1 ч в неделе). В тематическом планировании внесены ссылки на электронные образовательные ресурсы с учётом рекомендаций министерства просвещения Российской Федерации для педагогов и обучающихся общеобразовательных организаций.</w:t>
      </w:r>
    </w:p>
    <w:p w14:paraId="4BF99A7C" w14:textId="77777777" w:rsidR="00166D83" w:rsidRPr="003A6EF3" w:rsidRDefault="00166D83" w:rsidP="00166D83">
      <w:pPr>
        <w:ind w:firstLine="709"/>
        <w:jc w:val="both"/>
        <w:rPr>
          <w:rFonts w:eastAsia="Times New Roman"/>
          <w:sz w:val="24"/>
          <w:szCs w:val="24"/>
        </w:rPr>
      </w:pPr>
    </w:p>
    <w:p w14:paraId="41A8721F" w14:textId="77777777" w:rsidR="00166D83" w:rsidRPr="002B5C49" w:rsidRDefault="00166D83" w:rsidP="00166D83">
      <w:pPr>
        <w:tabs>
          <w:tab w:val="left" w:pos="970"/>
        </w:tabs>
        <w:ind w:firstLine="544"/>
        <w:jc w:val="both"/>
        <w:rPr>
          <w:rFonts w:eastAsia="Times New Roman"/>
          <w:sz w:val="24"/>
          <w:szCs w:val="24"/>
        </w:rPr>
      </w:pPr>
      <w:r w:rsidRPr="002B5C49">
        <w:rPr>
          <w:rFonts w:eastAsia="Times New Roman"/>
          <w:sz w:val="24"/>
          <w:szCs w:val="24"/>
        </w:rPr>
        <w:t xml:space="preserve">С целью оптимизации учебной деятельности учащихся используются следующие формы организации учебного процесса: фронтальная работа, индивидуальная, работа в парах, в группах, а также используются нетрадиционные формы работы. </w:t>
      </w:r>
    </w:p>
    <w:p w14:paraId="762ED864" w14:textId="77777777" w:rsidR="00166D83" w:rsidRPr="002B5C49" w:rsidRDefault="00166D83" w:rsidP="00166D83">
      <w:pPr>
        <w:tabs>
          <w:tab w:val="left" w:pos="970"/>
        </w:tabs>
        <w:ind w:firstLine="544"/>
        <w:jc w:val="both"/>
        <w:rPr>
          <w:rFonts w:eastAsia="Times New Roman"/>
          <w:sz w:val="24"/>
          <w:szCs w:val="24"/>
        </w:rPr>
      </w:pPr>
      <w:r w:rsidRPr="002B5C49">
        <w:rPr>
          <w:rFonts w:eastAsia="Times New Roman"/>
          <w:sz w:val="24"/>
          <w:szCs w:val="24"/>
        </w:rPr>
        <w:t xml:space="preserve">Текущий контроль осуществляется в форме </w:t>
      </w:r>
      <w:r w:rsidRPr="003A6EF3">
        <w:rPr>
          <w:rFonts w:eastAsia="Times New Roman"/>
          <w:sz w:val="24"/>
          <w:szCs w:val="24"/>
        </w:rPr>
        <w:t>практических работ. В 7</w:t>
      </w:r>
      <w:r w:rsidRPr="002B5C49">
        <w:rPr>
          <w:rFonts w:eastAsia="Times New Roman"/>
          <w:sz w:val="24"/>
          <w:szCs w:val="24"/>
        </w:rPr>
        <w:t>- 9 классах запланировано:</w:t>
      </w:r>
    </w:p>
    <w:p w14:paraId="7E3058F4" w14:textId="77777777" w:rsidR="00166D83" w:rsidRPr="002B5C49" w:rsidRDefault="00166D83" w:rsidP="00166D83">
      <w:pPr>
        <w:ind w:firstLine="709"/>
        <w:jc w:val="both"/>
        <w:rPr>
          <w:rFonts w:eastAsia="Times New Roman"/>
          <w:sz w:val="24"/>
          <w:szCs w:val="24"/>
        </w:rPr>
      </w:pPr>
      <w:r w:rsidRPr="002B5C49">
        <w:rPr>
          <w:rFonts w:eastAsia="Times New Roman"/>
          <w:sz w:val="24"/>
          <w:szCs w:val="24"/>
        </w:rPr>
        <w:t>В 7 классах – 30 практических работ</w:t>
      </w:r>
    </w:p>
    <w:p w14:paraId="1FD186BF" w14:textId="77777777" w:rsidR="00166D83" w:rsidRPr="002B5C49" w:rsidRDefault="00166D83" w:rsidP="00166D83">
      <w:pPr>
        <w:ind w:firstLine="709"/>
        <w:jc w:val="both"/>
        <w:rPr>
          <w:rFonts w:eastAsia="Times New Roman"/>
          <w:sz w:val="24"/>
          <w:szCs w:val="24"/>
        </w:rPr>
      </w:pPr>
      <w:r w:rsidRPr="002B5C49">
        <w:rPr>
          <w:rFonts w:eastAsia="Times New Roman"/>
          <w:sz w:val="24"/>
          <w:szCs w:val="24"/>
        </w:rPr>
        <w:t>В 8 классах -11 практических работ</w:t>
      </w:r>
    </w:p>
    <w:p w14:paraId="442B1BD6" w14:textId="77777777" w:rsidR="00166D83" w:rsidRPr="002B5C49" w:rsidRDefault="00166D83" w:rsidP="00166D83">
      <w:pPr>
        <w:ind w:firstLine="709"/>
        <w:jc w:val="both"/>
        <w:rPr>
          <w:rFonts w:eastAsia="Times New Roman"/>
          <w:sz w:val="24"/>
          <w:szCs w:val="24"/>
        </w:rPr>
      </w:pPr>
      <w:r w:rsidRPr="002B5C49">
        <w:rPr>
          <w:rFonts w:eastAsia="Times New Roman"/>
          <w:sz w:val="24"/>
          <w:szCs w:val="24"/>
        </w:rPr>
        <w:t>В 9 классах -10 практических работ</w:t>
      </w:r>
    </w:p>
    <w:p w14:paraId="44D7C166" w14:textId="77777777" w:rsidR="00166D83" w:rsidRPr="002B5C49" w:rsidRDefault="00166D83" w:rsidP="00166D83">
      <w:pPr>
        <w:widowControl w:val="0"/>
        <w:ind w:firstLine="709"/>
        <w:contextualSpacing/>
        <w:rPr>
          <w:rFonts w:eastAsia="Times New Roman"/>
          <w:sz w:val="24"/>
          <w:szCs w:val="24"/>
          <w:lang w:eastAsia="en-US"/>
        </w:rPr>
      </w:pP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2675"/>
        <w:gridCol w:w="1297"/>
        <w:gridCol w:w="1264"/>
        <w:gridCol w:w="1382"/>
        <w:gridCol w:w="1264"/>
        <w:gridCol w:w="1355"/>
      </w:tblGrid>
      <w:tr w:rsidR="00166D83" w:rsidRPr="002B5C49" w14:paraId="6B953ED5" w14:textId="77777777" w:rsidTr="00D1150C">
        <w:tc>
          <w:tcPr>
            <w:tcW w:w="2675" w:type="dxa"/>
          </w:tcPr>
          <w:p w14:paraId="24234C09" w14:textId="77777777" w:rsidR="00166D83" w:rsidRPr="002B5C49" w:rsidRDefault="00166D83" w:rsidP="00D1150C">
            <w:pPr>
              <w:widowControl w:val="0"/>
              <w:ind w:firstLine="33"/>
              <w:contextualSpacing/>
              <w:rPr>
                <w:rFonts w:eastAsia="Times New Roman"/>
              </w:rPr>
            </w:pPr>
            <w:r w:rsidRPr="002B5C49">
              <w:rPr>
                <w:rFonts w:eastAsia="Times New Roman"/>
              </w:rPr>
              <w:t>Наименование работ</w:t>
            </w:r>
          </w:p>
        </w:tc>
        <w:tc>
          <w:tcPr>
            <w:tcW w:w="1297" w:type="dxa"/>
            <w:vAlign w:val="center"/>
          </w:tcPr>
          <w:p w14:paraId="7928B0E9" w14:textId="77777777" w:rsidR="00166D83" w:rsidRPr="002B5C49" w:rsidRDefault="00166D83" w:rsidP="00D1150C">
            <w:pPr>
              <w:widowControl w:val="0"/>
              <w:ind w:firstLine="33"/>
              <w:contextualSpacing/>
              <w:rPr>
                <w:rFonts w:eastAsia="Times New Roman"/>
              </w:rPr>
            </w:pPr>
            <w:r w:rsidRPr="002B5C49">
              <w:rPr>
                <w:rFonts w:eastAsia="Times New Roman"/>
              </w:rPr>
              <w:t>5 класс</w:t>
            </w:r>
          </w:p>
        </w:tc>
        <w:tc>
          <w:tcPr>
            <w:tcW w:w="1264" w:type="dxa"/>
            <w:vAlign w:val="center"/>
          </w:tcPr>
          <w:p w14:paraId="2917CAF7" w14:textId="77777777" w:rsidR="00166D83" w:rsidRPr="002B5C49" w:rsidRDefault="00166D83" w:rsidP="00D1150C">
            <w:pPr>
              <w:widowControl w:val="0"/>
              <w:ind w:firstLine="33"/>
              <w:contextualSpacing/>
              <w:rPr>
                <w:rFonts w:eastAsia="Times New Roman"/>
              </w:rPr>
            </w:pPr>
            <w:r w:rsidRPr="002B5C49">
              <w:rPr>
                <w:rFonts w:eastAsia="Times New Roman"/>
              </w:rPr>
              <w:t>6 класс</w:t>
            </w:r>
          </w:p>
        </w:tc>
        <w:tc>
          <w:tcPr>
            <w:tcW w:w="1382" w:type="dxa"/>
            <w:vAlign w:val="center"/>
          </w:tcPr>
          <w:p w14:paraId="10D22400" w14:textId="77777777" w:rsidR="00166D83" w:rsidRPr="002B5C49" w:rsidRDefault="00166D83" w:rsidP="00D1150C">
            <w:pPr>
              <w:widowControl w:val="0"/>
              <w:ind w:firstLine="33"/>
              <w:contextualSpacing/>
              <w:rPr>
                <w:rFonts w:eastAsia="Times New Roman"/>
              </w:rPr>
            </w:pPr>
            <w:r w:rsidRPr="002B5C49">
              <w:rPr>
                <w:rFonts w:eastAsia="Times New Roman"/>
              </w:rPr>
              <w:t>7 класс</w:t>
            </w:r>
          </w:p>
        </w:tc>
        <w:tc>
          <w:tcPr>
            <w:tcW w:w="1264" w:type="dxa"/>
            <w:vAlign w:val="center"/>
          </w:tcPr>
          <w:p w14:paraId="68BBC54D" w14:textId="77777777" w:rsidR="00166D83" w:rsidRPr="002B5C49" w:rsidRDefault="00166D83" w:rsidP="00D1150C">
            <w:pPr>
              <w:widowControl w:val="0"/>
              <w:ind w:firstLine="54"/>
              <w:contextualSpacing/>
              <w:rPr>
                <w:rFonts w:eastAsia="Times New Roman"/>
              </w:rPr>
            </w:pPr>
            <w:r w:rsidRPr="002B5C49">
              <w:rPr>
                <w:rFonts w:eastAsia="Times New Roman"/>
              </w:rPr>
              <w:t>8 класс</w:t>
            </w:r>
          </w:p>
        </w:tc>
        <w:tc>
          <w:tcPr>
            <w:tcW w:w="1355" w:type="dxa"/>
            <w:vAlign w:val="center"/>
          </w:tcPr>
          <w:p w14:paraId="068D08BF" w14:textId="77777777" w:rsidR="00166D83" w:rsidRPr="002B5C49" w:rsidRDefault="00166D83" w:rsidP="00D1150C">
            <w:pPr>
              <w:widowControl w:val="0"/>
              <w:ind w:firstLine="54"/>
              <w:contextualSpacing/>
              <w:rPr>
                <w:rFonts w:eastAsia="Times New Roman"/>
              </w:rPr>
            </w:pPr>
            <w:r w:rsidRPr="002B5C49">
              <w:rPr>
                <w:rFonts w:eastAsia="Times New Roman"/>
              </w:rPr>
              <w:t>9 класс</w:t>
            </w:r>
          </w:p>
        </w:tc>
      </w:tr>
      <w:tr w:rsidR="00166D83" w:rsidRPr="002B5C49" w14:paraId="607D445D" w14:textId="77777777" w:rsidTr="00D1150C"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5B1A" w14:textId="77777777" w:rsidR="00166D83" w:rsidRPr="002B5C49" w:rsidRDefault="00166D83" w:rsidP="00D1150C">
            <w:pPr>
              <w:widowControl w:val="0"/>
              <w:ind w:firstLine="33"/>
              <w:contextualSpacing/>
              <w:rPr>
                <w:rFonts w:eastAsia="Times New Roman"/>
              </w:rPr>
            </w:pPr>
            <w:r w:rsidRPr="002B5C49">
              <w:rPr>
                <w:rFonts w:eastAsia="Times New Roman"/>
              </w:rPr>
              <w:t>Практические работы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BD9AD" w14:textId="77777777" w:rsidR="00166D83" w:rsidRPr="002B5C49" w:rsidRDefault="00166D83" w:rsidP="00D1150C">
            <w:pPr>
              <w:widowControl w:val="0"/>
              <w:ind w:firstLine="33"/>
              <w:contextualSpacing/>
              <w:rPr>
                <w:rFonts w:eastAsia="Times New Roman"/>
              </w:rPr>
            </w:pPr>
            <w:r w:rsidRPr="002B5C49">
              <w:rPr>
                <w:rFonts w:eastAsia="Times New Roman"/>
              </w:rPr>
              <w:t>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A8489" w14:textId="77777777" w:rsidR="00166D83" w:rsidRPr="002B5C49" w:rsidRDefault="00166D83" w:rsidP="00D1150C">
            <w:pPr>
              <w:ind w:firstLine="33"/>
            </w:pPr>
            <w:r w:rsidRPr="002B5C49">
              <w:t>30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4892" w14:textId="77777777" w:rsidR="00166D83" w:rsidRPr="002B5C49" w:rsidRDefault="00166D83" w:rsidP="00D1150C">
            <w:pPr>
              <w:ind w:firstLine="33"/>
            </w:pPr>
            <w:r w:rsidRPr="002B5C49">
              <w:t>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E9D9" w14:textId="77777777" w:rsidR="00166D83" w:rsidRPr="002B5C49" w:rsidRDefault="00166D83" w:rsidP="00D1150C">
            <w:pPr>
              <w:ind w:firstLine="709"/>
            </w:pPr>
            <w:r w:rsidRPr="002B5C49">
              <w:t>11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6F763" w14:textId="77777777" w:rsidR="00166D83" w:rsidRPr="002B5C49" w:rsidRDefault="00166D83" w:rsidP="00D1150C">
            <w:pPr>
              <w:ind w:firstLine="709"/>
            </w:pPr>
            <w:r w:rsidRPr="002B5C49">
              <w:t>10</w:t>
            </w:r>
          </w:p>
        </w:tc>
      </w:tr>
    </w:tbl>
    <w:p w14:paraId="40B494DA" w14:textId="77777777" w:rsidR="00166D83" w:rsidRDefault="00166D83" w:rsidP="00166D83">
      <w:pPr>
        <w:widowControl w:val="0"/>
        <w:autoSpaceDE w:val="0"/>
        <w:autoSpaceDN w:val="0"/>
        <w:ind w:firstLine="709"/>
        <w:rPr>
          <w:sz w:val="24"/>
          <w:szCs w:val="24"/>
        </w:rPr>
      </w:pPr>
    </w:p>
    <w:p w14:paraId="6ABF4CB4" w14:textId="77777777" w:rsidR="00166D83" w:rsidRDefault="00166D83" w:rsidP="00166D83">
      <w:pPr>
        <w:widowControl w:val="0"/>
        <w:autoSpaceDE w:val="0"/>
        <w:autoSpaceDN w:val="0"/>
        <w:ind w:firstLine="709"/>
        <w:rPr>
          <w:sz w:val="24"/>
          <w:szCs w:val="24"/>
        </w:rPr>
      </w:pPr>
    </w:p>
    <w:p w14:paraId="47EE899B" w14:textId="77777777" w:rsidR="00166D83" w:rsidRPr="003A6EF3" w:rsidRDefault="00166D83" w:rsidP="00166D83">
      <w:pPr>
        <w:ind w:firstLine="709"/>
        <w:rPr>
          <w:sz w:val="28"/>
          <w:szCs w:val="28"/>
        </w:rPr>
      </w:pPr>
      <w:r w:rsidRPr="003A6EF3">
        <w:rPr>
          <w:rFonts w:eastAsia="Times New Roman"/>
          <w:b/>
          <w:bCs/>
          <w:sz w:val="28"/>
          <w:szCs w:val="28"/>
        </w:rPr>
        <w:t>СОДЕРЖАНИЕ ПРОГРАММЫ УЧЕБНОГО КУРСА</w:t>
      </w:r>
    </w:p>
    <w:p w14:paraId="2521CE96" w14:textId="77777777" w:rsidR="00166D83" w:rsidRPr="003A6EF3" w:rsidRDefault="00166D83" w:rsidP="00166D83">
      <w:pPr>
        <w:ind w:firstLine="709"/>
        <w:rPr>
          <w:rFonts w:eastAsia="Calibri"/>
          <w:b/>
          <w:sz w:val="28"/>
          <w:szCs w:val="28"/>
          <w:lang w:eastAsia="en-US"/>
        </w:rPr>
      </w:pPr>
      <w:r w:rsidRPr="003A6EF3">
        <w:rPr>
          <w:rFonts w:eastAsia="Calibri"/>
          <w:b/>
          <w:sz w:val="28"/>
          <w:szCs w:val="28"/>
          <w:lang w:eastAsia="en-US"/>
        </w:rPr>
        <w:t>«ТЕХНОЛОГИЯ»</w:t>
      </w:r>
    </w:p>
    <w:p w14:paraId="1CFF0AB7" w14:textId="77777777" w:rsidR="00166D83" w:rsidRDefault="00166D83" w:rsidP="00166D83">
      <w:pPr>
        <w:widowControl w:val="0"/>
        <w:autoSpaceDE w:val="0"/>
        <w:autoSpaceDN w:val="0"/>
        <w:ind w:firstLine="709"/>
        <w:rPr>
          <w:sz w:val="24"/>
          <w:szCs w:val="24"/>
        </w:rPr>
      </w:pPr>
    </w:p>
    <w:p w14:paraId="7F4AC71F" w14:textId="77777777" w:rsidR="00166D83" w:rsidRPr="003A6EF3" w:rsidRDefault="00166D83" w:rsidP="00166D83">
      <w:pPr>
        <w:ind w:right="-1"/>
        <w:jc w:val="both"/>
        <w:rPr>
          <w:rFonts w:eastAsiaTheme="minorHAnsi"/>
          <w:sz w:val="28"/>
          <w:szCs w:val="28"/>
          <w:lang w:eastAsia="en-US"/>
        </w:rPr>
      </w:pPr>
      <w:r w:rsidRPr="003A6EF3">
        <w:rPr>
          <w:rFonts w:eastAsiaTheme="minorHAnsi"/>
          <w:sz w:val="28"/>
          <w:szCs w:val="28"/>
          <w:lang w:eastAsia="en-US"/>
        </w:rPr>
        <w:t>Содержание рабочей программы по технологии для 5-9 классов соответствует содержанию авторской программы: Технология: Технология. Рабочие программы. Предметная линия учебников В. М. Казакевича и др. — 5—9 классы : учеб. пособие для общеобразовательных организаций / В. М. Казакевич, Г. В. Пичугина, Г. Ю. Семенова.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A6EF3">
        <w:rPr>
          <w:rFonts w:eastAsiaTheme="minorHAnsi"/>
          <w:sz w:val="28"/>
          <w:szCs w:val="28"/>
          <w:lang w:eastAsia="en-US"/>
        </w:rPr>
        <w:t xml:space="preserve"> Просвещение, 2020г.,  по программе соответствии с новой методологией включает в себя 11 общих для всех классов модулей:</w:t>
      </w:r>
    </w:p>
    <w:p w14:paraId="72C5FCC0" w14:textId="77777777" w:rsidR="00166D83" w:rsidRDefault="00166D83" w:rsidP="00166D83">
      <w:pPr>
        <w:widowControl w:val="0"/>
        <w:autoSpaceDE w:val="0"/>
        <w:autoSpaceDN w:val="0"/>
        <w:ind w:firstLine="709"/>
        <w:rPr>
          <w:sz w:val="24"/>
          <w:szCs w:val="24"/>
        </w:rPr>
      </w:pPr>
    </w:p>
    <w:p w14:paraId="307E41C5" w14:textId="77777777" w:rsidR="00166D83" w:rsidRDefault="00166D83" w:rsidP="00166D83">
      <w:pPr>
        <w:sectPr w:rsidR="00166D83" w:rsidSect="000E78E8">
          <w:pgSz w:w="11906" w:h="16840"/>
          <w:pgMar w:top="1138" w:right="707" w:bottom="1133" w:left="1134" w:header="0" w:footer="0" w:gutter="0"/>
          <w:cols w:space="720" w:equalWidth="0">
            <w:col w:w="10064"/>
          </w:cols>
          <w:docGrid w:linePitch="299"/>
        </w:sectPr>
      </w:pPr>
    </w:p>
    <w:p w14:paraId="76ADEB52" w14:textId="77777777" w:rsidR="00166D83" w:rsidRDefault="00166D83" w:rsidP="00166D83"/>
    <w:p w14:paraId="092990F1" w14:textId="77777777" w:rsidR="00166D83" w:rsidRDefault="00166D83" w:rsidP="00166D83"/>
    <w:tbl>
      <w:tblPr>
        <w:tblStyle w:val="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08"/>
        <w:gridCol w:w="1417"/>
        <w:gridCol w:w="23"/>
        <w:gridCol w:w="1288"/>
        <w:gridCol w:w="108"/>
        <w:gridCol w:w="2301"/>
        <w:gridCol w:w="108"/>
        <w:gridCol w:w="2443"/>
      </w:tblGrid>
      <w:tr w:rsidR="00166D83" w:rsidRPr="003F295C" w14:paraId="04000B07" w14:textId="77777777" w:rsidTr="00D1150C">
        <w:trPr>
          <w:trHeight w:val="216"/>
        </w:trPr>
        <w:tc>
          <w:tcPr>
            <w:tcW w:w="2127" w:type="dxa"/>
            <w:vMerge w:val="restart"/>
          </w:tcPr>
          <w:p w14:paraId="1AAA339D" w14:textId="77777777" w:rsidR="00166D83" w:rsidRPr="003F295C" w:rsidRDefault="00166D83" w:rsidP="00D1150C">
            <w:pPr>
              <w:spacing w:line="251" w:lineRule="exact"/>
              <w:jc w:val="center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Модули программы</w:t>
            </w:r>
          </w:p>
        </w:tc>
        <w:tc>
          <w:tcPr>
            <w:tcW w:w="2836" w:type="dxa"/>
            <w:gridSpan w:val="4"/>
            <w:vMerge w:val="restart"/>
          </w:tcPr>
          <w:p w14:paraId="0E8ABB25" w14:textId="77777777" w:rsidR="00166D83" w:rsidRPr="003F295C" w:rsidRDefault="00166D83" w:rsidP="00D1150C">
            <w:pPr>
              <w:spacing w:line="251" w:lineRule="exact"/>
              <w:jc w:val="center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Теоретические сведения</w:t>
            </w:r>
          </w:p>
        </w:tc>
        <w:tc>
          <w:tcPr>
            <w:tcW w:w="4960" w:type="dxa"/>
            <w:gridSpan w:val="4"/>
          </w:tcPr>
          <w:p w14:paraId="7B3A3B40" w14:textId="77777777" w:rsidR="00166D83" w:rsidRPr="003F295C" w:rsidRDefault="00166D83" w:rsidP="00D1150C">
            <w:pPr>
              <w:spacing w:line="251" w:lineRule="exact"/>
              <w:jc w:val="center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</w:tr>
      <w:tr w:rsidR="00166D83" w:rsidRPr="003F295C" w14:paraId="2D550FB1" w14:textId="77777777" w:rsidTr="00D1150C">
        <w:trPr>
          <w:trHeight w:val="288"/>
        </w:trPr>
        <w:tc>
          <w:tcPr>
            <w:tcW w:w="2127" w:type="dxa"/>
            <w:vMerge/>
          </w:tcPr>
          <w:p w14:paraId="10B3B9ED" w14:textId="77777777" w:rsidR="00166D83" w:rsidRPr="003F295C" w:rsidRDefault="00166D83" w:rsidP="00D1150C">
            <w:pPr>
              <w:spacing w:line="251" w:lineRule="exact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gridSpan w:val="4"/>
            <w:vMerge/>
          </w:tcPr>
          <w:p w14:paraId="59F07D48" w14:textId="77777777" w:rsidR="00166D83" w:rsidRPr="003F295C" w:rsidRDefault="00166D83" w:rsidP="00D1150C">
            <w:pPr>
              <w:spacing w:line="251" w:lineRule="exact"/>
              <w:jc w:val="center"/>
              <w:rPr>
                <w:rFonts w:eastAsia="Times New Roman"/>
                <w:b/>
                <w:bCs/>
                <w:w w:val="99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14:paraId="7A03183B" w14:textId="77777777" w:rsidR="00166D83" w:rsidRPr="003F295C" w:rsidRDefault="00166D83" w:rsidP="00D1150C">
            <w:pPr>
              <w:spacing w:line="251" w:lineRule="exact"/>
              <w:jc w:val="center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Мальчики</w:t>
            </w:r>
          </w:p>
        </w:tc>
        <w:tc>
          <w:tcPr>
            <w:tcW w:w="2551" w:type="dxa"/>
            <w:gridSpan w:val="2"/>
          </w:tcPr>
          <w:p w14:paraId="63C590E8" w14:textId="77777777" w:rsidR="00166D83" w:rsidRPr="003F295C" w:rsidRDefault="00166D83" w:rsidP="00D1150C">
            <w:pPr>
              <w:spacing w:line="251" w:lineRule="exact"/>
              <w:jc w:val="center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Девочки</w:t>
            </w:r>
          </w:p>
        </w:tc>
      </w:tr>
      <w:tr w:rsidR="00166D83" w:rsidRPr="003F295C" w14:paraId="60AAB53B" w14:textId="77777777" w:rsidTr="00D1150C">
        <w:tc>
          <w:tcPr>
            <w:tcW w:w="9923" w:type="dxa"/>
            <w:gridSpan w:val="9"/>
          </w:tcPr>
          <w:p w14:paraId="3347B2FF" w14:textId="77777777" w:rsidR="00166D83" w:rsidRPr="003F295C" w:rsidRDefault="00166D83" w:rsidP="00D1150C">
            <w:pPr>
              <w:widowControl w:val="0"/>
              <w:suppressAutoHyphens/>
              <w:jc w:val="center"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  <w:r w:rsidRPr="003F295C">
              <w:rPr>
                <w:rFonts w:eastAsia="Times New Roman" w:cs="Tahoma"/>
                <w:b/>
                <w:bCs/>
                <w:sz w:val="24"/>
                <w:szCs w:val="24"/>
                <w:lang w:val="de-DE" w:eastAsia="ja-JP" w:bidi="fa-IR"/>
              </w:rPr>
              <w:t xml:space="preserve">7 </w:t>
            </w:r>
            <w:proofErr w:type="spellStart"/>
            <w:r w:rsidRPr="003F295C">
              <w:rPr>
                <w:rFonts w:eastAsia="Times New Roman" w:cs="Tahoma"/>
                <w:b/>
                <w:bCs/>
                <w:sz w:val="24"/>
                <w:szCs w:val="24"/>
                <w:lang w:val="de-DE" w:eastAsia="ja-JP" w:bidi="fa-IR"/>
              </w:rPr>
              <w:t>класс</w:t>
            </w:r>
            <w:proofErr w:type="spellEnd"/>
          </w:p>
        </w:tc>
      </w:tr>
      <w:tr w:rsidR="00166D83" w:rsidRPr="003F295C" w14:paraId="37C4254E" w14:textId="77777777" w:rsidTr="00D1150C">
        <w:tc>
          <w:tcPr>
            <w:tcW w:w="2235" w:type="dxa"/>
            <w:gridSpan w:val="2"/>
          </w:tcPr>
          <w:p w14:paraId="0FF7750C" w14:textId="77777777" w:rsidR="00166D83" w:rsidRPr="003F295C" w:rsidRDefault="00166D83" w:rsidP="00D1150C">
            <w:pPr>
              <w:spacing w:line="268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1. Методы и средства творческой и проектной деятельности (4 ч)</w:t>
            </w:r>
          </w:p>
        </w:tc>
        <w:tc>
          <w:tcPr>
            <w:tcW w:w="2836" w:type="dxa"/>
            <w:gridSpan w:val="4"/>
          </w:tcPr>
          <w:p w14:paraId="23521452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Создание  новых  идей  методом  фокальных объектов. Техническая документация в проекте.</w:t>
            </w:r>
          </w:p>
          <w:p w14:paraId="1EE241CB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Конструкторская документация.</w:t>
            </w:r>
          </w:p>
          <w:p w14:paraId="6902BE78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Технологическая документация в проекте.</w:t>
            </w:r>
          </w:p>
        </w:tc>
        <w:tc>
          <w:tcPr>
            <w:tcW w:w="2409" w:type="dxa"/>
            <w:gridSpan w:val="2"/>
          </w:tcPr>
          <w:p w14:paraId="2951E480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1. Чтение различных видов проектной документации. Выполнение эскизов и чертежей.</w:t>
            </w:r>
          </w:p>
        </w:tc>
        <w:tc>
          <w:tcPr>
            <w:tcW w:w="2443" w:type="dxa"/>
          </w:tcPr>
          <w:p w14:paraId="45B7D359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8. Чтение различных  видов проектной документации.</w:t>
            </w:r>
          </w:p>
          <w:p w14:paraId="3833D6CC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Выполнение эскизов и чертежей.</w:t>
            </w:r>
          </w:p>
        </w:tc>
      </w:tr>
      <w:tr w:rsidR="00166D83" w:rsidRPr="003F295C" w14:paraId="60731E6A" w14:textId="77777777" w:rsidTr="00D1150C">
        <w:tc>
          <w:tcPr>
            <w:tcW w:w="2235" w:type="dxa"/>
            <w:gridSpan w:val="2"/>
          </w:tcPr>
          <w:p w14:paraId="7AD7E8F7" w14:textId="77777777" w:rsidR="00166D83" w:rsidRPr="003F295C" w:rsidRDefault="00166D83" w:rsidP="00D1150C">
            <w:pPr>
              <w:spacing w:line="260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2.Производство –</w:t>
            </w:r>
          </w:p>
          <w:p w14:paraId="48113E72" w14:textId="77777777" w:rsidR="00166D83" w:rsidRPr="003F295C" w:rsidRDefault="00166D83" w:rsidP="00D1150C">
            <w:pPr>
              <w:spacing w:line="265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(4 ч)</w:t>
            </w:r>
          </w:p>
        </w:tc>
        <w:tc>
          <w:tcPr>
            <w:tcW w:w="2836" w:type="dxa"/>
            <w:gridSpan w:val="4"/>
          </w:tcPr>
          <w:p w14:paraId="589578D9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Современные средства ручного труда. Средства</w:t>
            </w:r>
          </w:p>
          <w:p w14:paraId="794A0A13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труда современного производства. Агрегаты и</w:t>
            </w:r>
          </w:p>
          <w:p w14:paraId="287174AA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производственные линии.</w:t>
            </w:r>
          </w:p>
        </w:tc>
        <w:tc>
          <w:tcPr>
            <w:tcW w:w="2409" w:type="dxa"/>
            <w:gridSpan w:val="2"/>
          </w:tcPr>
          <w:p w14:paraId="239557AE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2. Сбор дополнительной информации в Интернете и справочной литературе о современных средствах труда.</w:t>
            </w:r>
          </w:p>
          <w:p w14:paraId="33517159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3. Подготовка рефератов о современных технологических машинах и аппаратах.</w:t>
            </w:r>
          </w:p>
        </w:tc>
        <w:tc>
          <w:tcPr>
            <w:tcW w:w="2443" w:type="dxa"/>
          </w:tcPr>
          <w:p w14:paraId="56763394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4. Сбор дополнительной информации в Интернете и справочной литературе о современных средствах труда.</w:t>
            </w:r>
          </w:p>
          <w:p w14:paraId="0FA5A337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3. Подготовка рефератов о современных технологических машинах и аппаратах.</w:t>
            </w:r>
          </w:p>
        </w:tc>
      </w:tr>
      <w:tr w:rsidR="00166D83" w:rsidRPr="003F295C" w14:paraId="031E45EC" w14:textId="77777777" w:rsidTr="00D1150C">
        <w:tc>
          <w:tcPr>
            <w:tcW w:w="2235" w:type="dxa"/>
            <w:gridSpan w:val="2"/>
          </w:tcPr>
          <w:p w14:paraId="3B62B382" w14:textId="77777777" w:rsidR="00166D83" w:rsidRPr="003F295C" w:rsidRDefault="00166D83" w:rsidP="00D1150C">
            <w:pPr>
              <w:spacing w:line="265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3.Технология – (6 ч)</w:t>
            </w:r>
          </w:p>
        </w:tc>
        <w:tc>
          <w:tcPr>
            <w:tcW w:w="2836" w:type="dxa"/>
            <w:gridSpan w:val="4"/>
          </w:tcPr>
          <w:p w14:paraId="548D4463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Культура производства. Технологическая культура производства. Культура труда.</w:t>
            </w:r>
          </w:p>
        </w:tc>
        <w:tc>
          <w:tcPr>
            <w:tcW w:w="2409" w:type="dxa"/>
            <w:gridSpan w:val="2"/>
          </w:tcPr>
          <w:p w14:paraId="4A8572B7" w14:textId="77777777" w:rsidR="00166D83" w:rsidRPr="003F295C" w:rsidRDefault="00166D83" w:rsidP="00D1150C">
            <w:pPr>
              <w:spacing w:line="264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4. Сбор дополнительной информации в Интернете справочной литературе о технологической культуре и культуре труда.</w:t>
            </w:r>
          </w:p>
          <w:p w14:paraId="7C8EADC5" w14:textId="77777777" w:rsidR="00166D83" w:rsidRPr="003F295C" w:rsidRDefault="00166D83" w:rsidP="00D1150C">
            <w:pPr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 xml:space="preserve">5. </w:t>
            </w:r>
            <w:r w:rsidRPr="003F295C">
              <w:rPr>
                <w:sz w:val="24"/>
                <w:szCs w:val="24"/>
              </w:rPr>
              <w:t>Составление  инструкций  по</w:t>
            </w:r>
            <w:r w:rsidRPr="003F295C">
              <w:rPr>
                <w:rFonts w:eastAsia="Times New Roman"/>
                <w:w w:val="99"/>
                <w:sz w:val="24"/>
                <w:szCs w:val="24"/>
              </w:rPr>
              <w:t xml:space="preserve"> </w:t>
            </w:r>
            <w:r w:rsidRPr="003F295C">
              <w:rPr>
                <w:rFonts w:eastAsia="Times New Roman"/>
                <w:sz w:val="24"/>
                <w:szCs w:val="24"/>
              </w:rPr>
              <w:t>технологической культуре работника.</w:t>
            </w:r>
          </w:p>
          <w:p w14:paraId="08AD4FDD" w14:textId="77777777" w:rsidR="00166D83" w:rsidRPr="003F295C" w:rsidRDefault="00166D83" w:rsidP="00D1150C">
            <w:r w:rsidRPr="003F295C">
              <w:rPr>
                <w:rFonts w:eastAsia="Times New Roman"/>
                <w:sz w:val="24"/>
                <w:szCs w:val="24"/>
              </w:rPr>
              <w:t>6. Самооценка личной культуры труда.</w:t>
            </w:r>
          </w:p>
        </w:tc>
        <w:tc>
          <w:tcPr>
            <w:tcW w:w="2443" w:type="dxa"/>
          </w:tcPr>
          <w:p w14:paraId="7BDD76F9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t>4</w:t>
            </w:r>
            <w:r w:rsidRPr="003F295C">
              <w:rPr>
                <w:sz w:val="24"/>
                <w:szCs w:val="24"/>
              </w:rPr>
              <w:t>. Сбор дополнительной информации в интернете справочной литературе о технологической культуре и культуре труда.</w:t>
            </w:r>
          </w:p>
          <w:p w14:paraId="7A2A164E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5. Составление инструкций по технологической культуре работника.</w:t>
            </w:r>
          </w:p>
          <w:p w14:paraId="3BA6A53F" w14:textId="77777777" w:rsidR="00166D83" w:rsidRPr="003F295C" w:rsidRDefault="00166D83" w:rsidP="00D1150C">
            <w:r w:rsidRPr="003F295C">
              <w:rPr>
                <w:sz w:val="24"/>
                <w:szCs w:val="24"/>
              </w:rPr>
              <w:t>6. Самооценка личной культуры труда.</w:t>
            </w:r>
          </w:p>
        </w:tc>
      </w:tr>
      <w:tr w:rsidR="00166D83" w:rsidRPr="003F295C" w14:paraId="6426B9A0" w14:textId="77777777" w:rsidTr="00D1150C">
        <w:tc>
          <w:tcPr>
            <w:tcW w:w="2235" w:type="dxa"/>
            <w:gridSpan w:val="2"/>
          </w:tcPr>
          <w:p w14:paraId="3B6D0EA8" w14:textId="77777777" w:rsidR="00166D83" w:rsidRPr="003F295C" w:rsidRDefault="00166D83" w:rsidP="00D1150C">
            <w:pPr>
              <w:spacing w:line="265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4.Техника – (6 ч)</w:t>
            </w:r>
          </w:p>
        </w:tc>
        <w:tc>
          <w:tcPr>
            <w:tcW w:w="2836" w:type="dxa"/>
            <w:gridSpan w:val="4"/>
          </w:tcPr>
          <w:p w14:paraId="61D8050B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 xml:space="preserve">Двигатели. </w:t>
            </w:r>
          </w:p>
          <w:p w14:paraId="374668D0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Воздушные двигатели.</w:t>
            </w:r>
          </w:p>
          <w:p w14:paraId="232FCA08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 xml:space="preserve">Гидравлические двигатели. </w:t>
            </w:r>
          </w:p>
          <w:p w14:paraId="7B665FE8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Паровые двигатели.</w:t>
            </w:r>
          </w:p>
          <w:p w14:paraId="217A40AB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Тепловые машины внутреннего сгорания.</w:t>
            </w:r>
          </w:p>
          <w:p w14:paraId="6A0F9D7C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Реактивные и ракетные двигатели.</w:t>
            </w:r>
          </w:p>
          <w:p w14:paraId="7419952E" w14:textId="77777777" w:rsidR="00166D83" w:rsidRPr="003F295C" w:rsidRDefault="00166D83" w:rsidP="00D1150C">
            <w:r w:rsidRPr="003F295C">
              <w:rPr>
                <w:sz w:val="24"/>
                <w:szCs w:val="24"/>
              </w:rPr>
              <w:lastRenderedPageBreak/>
              <w:t>Электрические двигатели.</w:t>
            </w:r>
          </w:p>
        </w:tc>
        <w:tc>
          <w:tcPr>
            <w:tcW w:w="2409" w:type="dxa"/>
            <w:gridSpan w:val="2"/>
          </w:tcPr>
          <w:p w14:paraId="147CFE93" w14:textId="77777777" w:rsidR="00166D83" w:rsidRPr="003F295C" w:rsidRDefault="00166D83" w:rsidP="00D1150C">
            <w:pPr>
              <w:spacing w:line="264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lastRenderedPageBreak/>
              <w:t xml:space="preserve">7. Подготовка реферата о современных </w:t>
            </w:r>
            <w:r w:rsidRPr="003F295C">
              <w:rPr>
                <w:rFonts w:eastAsia="Times New Roman"/>
                <w:w w:val="98"/>
                <w:sz w:val="24"/>
                <w:szCs w:val="24"/>
              </w:rPr>
              <w:t xml:space="preserve">технологических </w:t>
            </w:r>
            <w:r w:rsidRPr="003F295C">
              <w:rPr>
                <w:rFonts w:eastAsia="Times New Roman"/>
                <w:sz w:val="24"/>
                <w:szCs w:val="24"/>
              </w:rPr>
              <w:t>машинах и аппаратах.</w:t>
            </w:r>
          </w:p>
          <w:p w14:paraId="1A3F006E" w14:textId="77777777" w:rsidR="00166D83" w:rsidRPr="003F295C" w:rsidRDefault="00166D83" w:rsidP="00D1150C">
            <w:pPr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 xml:space="preserve">8.Ознакомление с принципиальной </w:t>
            </w:r>
            <w:r w:rsidRPr="003F295C">
              <w:rPr>
                <w:rFonts w:eastAsia="Times New Roman"/>
                <w:sz w:val="24"/>
                <w:szCs w:val="24"/>
              </w:rPr>
              <w:lastRenderedPageBreak/>
              <w:t>конструкцией двигателей.</w:t>
            </w:r>
          </w:p>
          <w:p w14:paraId="7E004A2F" w14:textId="77777777" w:rsidR="00166D83" w:rsidRPr="003F295C" w:rsidRDefault="00166D83" w:rsidP="00D1150C">
            <w:pPr>
              <w:widowControl w:val="0"/>
              <w:suppressAutoHyphens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  <w:r w:rsidRPr="003F295C">
              <w:rPr>
                <w:rFonts w:eastAsia="Times New Roman" w:cs="Tahoma"/>
                <w:sz w:val="24"/>
                <w:szCs w:val="24"/>
                <w:lang w:val="de-DE" w:eastAsia="ja-JP" w:bidi="fa-IR"/>
              </w:rPr>
              <w:t xml:space="preserve">9. </w:t>
            </w:r>
            <w:proofErr w:type="spellStart"/>
            <w:r w:rsidRPr="003F295C">
              <w:rPr>
                <w:rFonts w:eastAsia="Times New Roman" w:cs="Tahoma"/>
                <w:sz w:val="24"/>
                <w:szCs w:val="24"/>
                <w:lang w:val="de-DE" w:eastAsia="ja-JP" w:bidi="fa-IR"/>
              </w:rPr>
              <w:t>Устройство</w:t>
            </w:r>
            <w:proofErr w:type="spellEnd"/>
            <w:r w:rsidRPr="003F295C">
              <w:rPr>
                <w:rFonts w:eastAsia="Times New Roman" w:cs="Tahoma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3F295C">
              <w:rPr>
                <w:rFonts w:eastAsia="Times New Roman" w:cs="Tahoma"/>
                <w:sz w:val="24"/>
                <w:szCs w:val="24"/>
                <w:lang w:val="de-DE" w:eastAsia="ja-JP" w:bidi="fa-IR"/>
              </w:rPr>
              <w:t>станка</w:t>
            </w:r>
            <w:proofErr w:type="spellEnd"/>
            <w:r w:rsidRPr="003F295C">
              <w:rPr>
                <w:rFonts w:eastAsia="Times New Roman" w:cs="Tahoma"/>
                <w:sz w:val="24"/>
                <w:szCs w:val="24"/>
                <w:lang w:val="de-DE" w:eastAsia="ja-JP" w:bidi="fa-IR"/>
              </w:rPr>
              <w:t xml:space="preserve"> ТВ-6.</w:t>
            </w:r>
          </w:p>
        </w:tc>
        <w:tc>
          <w:tcPr>
            <w:tcW w:w="2443" w:type="dxa"/>
          </w:tcPr>
          <w:p w14:paraId="6C2ADF30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lastRenderedPageBreak/>
              <w:t>7. Приспособления  к швейной машине.</w:t>
            </w:r>
          </w:p>
          <w:p w14:paraId="43C126DA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8. Механизмы швейной машины</w:t>
            </w:r>
          </w:p>
          <w:p w14:paraId="63FC611E" w14:textId="77777777" w:rsidR="00166D83" w:rsidRPr="003F295C" w:rsidRDefault="00166D83" w:rsidP="00D1150C">
            <w:r w:rsidRPr="003F295C">
              <w:rPr>
                <w:sz w:val="24"/>
                <w:szCs w:val="24"/>
              </w:rPr>
              <w:t>9. Уход  за  швейной машиной: чистка  и  смазка движущихся  и вращающихся частей.</w:t>
            </w:r>
          </w:p>
        </w:tc>
      </w:tr>
      <w:tr w:rsidR="00166D83" w:rsidRPr="003F295C" w14:paraId="49F95468" w14:textId="77777777" w:rsidTr="00D1150C">
        <w:trPr>
          <w:trHeight w:val="300"/>
        </w:trPr>
        <w:tc>
          <w:tcPr>
            <w:tcW w:w="2235" w:type="dxa"/>
            <w:gridSpan w:val="2"/>
            <w:vMerge w:val="restart"/>
          </w:tcPr>
          <w:p w14:paraId="3CAC2763" w14:textId="77777777" w:rsidR="00166D83" w:rsidRPr="003F295C" w:rsidRDefault="00166D83" w:rsidP="00D1150C">
            <w:pPr>
              <w:spacing w:line="265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5.Технологии</w:t>
            </w:r>
          </w:p>
          <w:p w14:paraId="336FC8E6" w14:textId="77777777" w:rsidR="00166D83" w:rsidRPr="003F295C" w:rsidRDefault="00166D83" w:rsidP="00D1150C">
            <w:pPr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получения,</w:t>
            </w:r>
          </w:p>
          <w:p w14:paraId="627AE16A" w14:textId="77777777" w:rsidR="00166D83" w:rsidRPr="003F295C" w:rsidRDefault="00166D83" w:rsidP="00D1150C">
            <w:pPr>
              <w:spacing w:line="266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обработки,</w:t>
            </w:r>
          </w:p>
          <w:p w14:paraId="1F2692C0" w14:textId="77777777" w:rsidR="00166D83" w:rsidRPr="003F295C" w:rsidRDefault="00166D83" w:rsidP="00D1150C">
            <w:pPr>
              <w:spacing w:line="266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преобразования</w:t>
            </w:r>
          </w:p>
          <w:p w14:paraId="25D8912A" w14:textId="77777777" w:rsidR="00166D83" w:rsidRPr="003F295C" w:rsidRDefault="00166D83" w:rsidP="00D1150C">
            <w:pPr>
              <w:spacing w:line="266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и</w:t>
            </w:r>
          </w:p>
          <w:p w14:paraId="0045C1B1" w14:textId="77777777" w:rsidR="00166D83" w:rsidRPr="003F295C" w:rsidRDefault="00166D83" w:rsidP="00D1150C">
            <w:pPr>
              <w:spacing w:line="266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использования</w:t>
            </w:r>
          </w:p>
          <w:p w14:paraId="0F245714" w14:textId="77777777" w:rsidR="00166D83" w:rsidRPr="003F295C" w:rsidRDefault="00166D83" w:rsidP="00D1150C">
            <w:pPr>
              <w:spacing w:line="266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материалов:</w:t>
            </w:r>
          </w:p>
          <w:p w14:paraId="002D6174" w14:textId="77777777" w:rsidR="00166D83" w:rsidRPr="003F295C" w:rsidRDefault="00166D83" w:rsidP="00D1150C">
            <w:pPr>
              <w:spacing w:line="266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а) мальчики – 20 (ч);</w:t>
            </w:r>
          </w:p>
          <w:p w14:paraId="6800500C" w14:textId="77777777" w:rsidR="00166D83" w:rsidRPr="003F295C" w:rsidRDefault="00166D83" w:rsidP="00D1150C">
            <w:pPr>
              <w:spacing w:line="265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б) девочки – 14 (ч).</w:t>
            </w:r>
          </w:p>
        </w:tc>
        <w:tc>
          <w:tcPr>
            <w:tcW w:w="1417" w:type="dxa"/>
          </w:tcPr>
          <w:p w14:paraId="6F0BD580" w14:textId="77777777" w:rsidR="00166D83" w:rsidRPr="003F295C" w:rsidRDefault="00166D83" w:rsidP="00D1150C">
            <w:pPr>
              <w:widowControl w:val="0"/>
              <w:suppressAutoHyphens/>
              <w:jc w:val="center"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  <w:proofErr w:type="spellStart"/>
            <w:r w:rsidRPr="003F295C">
              <w:rPr>
                <w:rFonts w:eastAsia="Times New Roman" w:cs="Tahoma"/>
                <w:sz w:val="24"/>
                <w:szCs w:val="24"/>
                <w:lang w:val="de-DE" w:eastAsia="ja-JP" w:bidi="fa-IR"/>
              </w:rPr>
              <w:t>Мальчики</w:t>
            </w:r>
            <w:proofErr w:type="spellEnd"/>
          </w:p>
        </w:tc>
        <w:tc>
          <w:tcPr>
            <w:tcW w:w="1419" w:type="dxa"/>
            <w:gridSpan w:val="3"/>
          </w:tcPr>
          <w:p w14:paraId="340A7494" w14:textId="77777777" w:rsidR="00166D83" w:rsidRPr="003F295C" w:rsidRDefault="00166D83" w:rsidP="00D1150C">
            <w:pPr>
              <w:widowControl w:val="0"/>
              <w:suppressAutoHyphens/>
              <w:jc w:val="center"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  <w:proofErr w:type="spellStart"/>
            <w:r w:rsidRPr="003F295C">
              <w:rPr>
                <w:rFonts w:eastAsia="Times New Roman" w:cs="Tahoma"/>
                <w:sz w:val="24"/>
                <w:szCs w:val="24"/>
                <w:lang w:val="de-DE" w:eastAsia="ja-JP" w:bidi="fa-IR"/>
              </w:rPr>
              <w:t>Девочки</w:t>
            </w:r>
            <w:proofErr w:type="spellEnd"/>
          </w:p>
        </w:tc>
        <w:tc>
          <w:tcPr>
            <w:tcW w:w="2409" w:type="dxa"/>
            <w:gridSpan w:val="2"/>
            <w:vMerge w:val="restart"/>
          </w:tcPr>
          <w:p w14:paraId="10272CF5" w14:textId="77777777" w:rsidR="00166D83" w:rsidRPr="003F295C" w:rsidRDefault="00166D83" w:rsidP="00D1150C">
            <w:pPr>
              <w:spacing w:line="264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w w:val="93"/>
                <w:sz w:val="24"/>
                <w:szCs w:val="24"/>
              </w:rPr>
              <w:t xml:space="preserve">10. </w:t>
            </w:r>
            <w:r w:rsidRPr="003F295C">
              <w:rPr>
                <w:rFonts w:eastAsia="Times New Roman"/>
                <w:sz w:val="24"/>
                <w:szCs w:val="24"/>
              </w:rPr>
              <w:t>Точение деталей из древесины.</w:t>
            </w:r>
          </w:p>
          <w:p w14:paraId="49F468A7" w14:textId="77777777" w:rsidR="00166D83" w:rsidRPr="003F295C" w:rsidRDefault="00166D83" w:rsidP="00D1150C">
            <w:pPr>
              <w:spacing w:line="264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w w:val="93"/>
                <w:sz w:val="24"/>
                <w:szCs w:val="24"/>
              </w:rPr>
              <w:t xml:space="preserve">11. </w:t>
            </w:r>
            <w:r w:rsidRPr="003F295C">
              <w:rPr>
                <w:rFonts w:eastAsia="Times New Roman"/>
                <w:sz w:val="24"/>
                <w:szCs w:val="24"/>
              </w:rPr>
              <w:t>Управление токарно- винторезным станком.</w:t>
            </w:r>
          </w:p>
          <w:p w14:paraId="405FAA9B" w14:textId="77777777" w:rsidR="00166D83" w:rsidRPr="003F295C" w:rsidRDefault="00166D83" w:rsidP="00D1150C">
            <w:pPr>
              <w:spacing w:line="264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w w:val="93"/>
                <w:sz w:val="24"/>
                <w:szCs w:val="24"/>
              </w:rPr>
              <w:t xml:space="preserve">12. </w:t>
            </w:r>
            <w:r w:rsidRPr="003F295C">
              <w:rPr>
                <w:rFonts w:eastAsia="Times New Roman"/>
                <w:sz w:val="24"/>
                <w:szCs w:val="24"/>
              </w:rPr>
              <w:t xml:space="preserve">Соединение деталей </w:t>
            </w:r>
            <w:proofErr w:type="spellStart"/>
            <w:r w:rsidRPr="003F295C">
              <w:rPr>
                <w:rFonts w:eastAsia="Times New Roman"/>
                <w:sz w:val="24"/>
                <w:szCs w:val="24"/>
              </w:rPr>
              <w:t>шкантами</w:t>
            </w:r>
            <w:proofErr w:type="spellEnd"/>
            <w:r w:rsidRPr="003F295C">
              <w:rPr>
                <w:rFonts w:eastAsia="Times New Roman"/>
                <w:sz w:val="24"/>
                <w:szCs w:val="24"/>
              </w:rPr>
              <w:t>..</w:t>
            </w:r>
          </w:p>
          <w:p w14:paraId="3120D147" w14:textId="77777777" w:rsidR="00166D83" w:rsidRPr="003F295C" w:rsidRDefault="00166D83" w:rsidP="00D1150C">
            <w:pPr>
              <w:spacing w:line="264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w w:val="93"/>
                <w:sz w:val="24"/>
                <w:szCs w:val="24"/>
              </w:rPr>
              <w:t xml:space="preserve">13. </w:t>
            </w:r>
            <w:r w:rsidRPr="003F295C">
              <w:rPr>
                <w:rFonts w:eastAsia="Times New Roman"/>
                <w:sz w:val="24"/>
                <w:szCs w:val="24"/>
              </w:rPr>
              <w:t>Выполнение шипового соединения 14.Ознакомление с термической обработкой стали.</w:t>
            </w:r>
          </w:p>
          <w:p w14:paraId="530969E2" w14:textId="77777777" w:rsidR="00166D83" w:rsidRPr="003F295C" w:rsidRDefault="00166D83" w:rsidP="00D1150C">
            <w:pPr>
              <w:spacing w:line="264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w w:val="93"/>
                <w:sz w:val="24"/>
                <w:szCs w:val="24"/>
              </w:rPr>
              <w:t xml:space="preserve">15. </w:t>
            </w:r>
            <w:r w:rsidRPr="003F295C">
              <w:rPr>
                <w:rFonts w:eastAsia="Times New Roman"/>
                <w:sz w:val="24"/>
                <w:szCs w:val="24"/>
              </w:rPr>
              <w:t>Изготовление мозаики из шпона 16. Изготовление мозаики.</w:t>
            </w:r>
          </w:p>
          <w:p w14:paraId="2B2FDBD1" w14:textId="77777777" w:rsidR="00166D83" w:rsidRPr="003F295C" w:rsidRDefault="00166D83" w:rsidP="00D1150C">
            <w:pPr>
              <w:spacing w:line="264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17. Тиснения по фольге. Басма.</w:t>
            </w:r>
          </w:p>
          <w:p w14:paraId="6610BD29" w14:textId="77777777" w:rsidR="00166D83" w:rsidRPr="003F295C" w:rsidRDefault="00166D83" w:rsidP="00D1150C">
            <w:pPr>
              <w:spacing w:line="264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18.Изготовление декоративного изделия из проволоки.</w:t>
            </w:r>
          </w:p>
          <w:p w14:paraId="2B35BEBD" w14:textId="77777777" w:rsidR="00166D83" w:rsidRPr="003F295C" w:rsidRDefault="00166D83" w:rsidP="00D1150C">
            <w:pPr>
              <w:spacing w:line="264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19. Чеканка. Изготовление</w:t>
            </w:r>
          </w:p>
          <w:p w14:paraId="47E32144" w14:textId="77777777" w:rsidR="00166D83" w:rsidRPr="003F295C" w:rsidRDefault="00166D83" w:rsidP="00D1150C">
            <w:r w:rsidRPr="003F295C">
              <w:rPr>
                <w:sz w:val="24"/>
                <w:szCs w:val="24"/>
              </w:rPr>
              <w:t>изделий</w:t>
            </w:r>
            <w:r w:rsidRPr="003F295C">
              <w:t>.</w:t>
            </w:r>
          </w:p>
        </w:tc>
        <w:tc>
          <w:tcPr>
            <w:tcW w:w="2443" w:type="dxa"/>
            <w:vMerge w:val="restart"/>
          </w:tcPr>
          <w:p w14:paraId="6F8007EA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w w:val="99"/>
                <w:sz w:val="24"/>
                <w:szCs w:val="24"/>
              </w:rPr>
              <w:t xml:space="preserve">10. </w:t>
            </w:r>
            <w:r w:rsidRPr="003F295C">
              <w:rPr>
                <w:sz w:val="24"/>
                <w:szCs w:val="24"/>
              </w:rPr>
              <w:t>Определение</w:t>
            </w:r>
            <w:r w:rsidRPr="003F295C">
              <w:rPr>
                <w:w w:val="99"/>
                <w:sz w:val="24"/>
                <w:szCs w:val="24"/>
              </w:rPr>
              <w:t xml:space="preserve"> </w:t>
            </w:r>
            <w:r w:rsidRPr="003F295C">
              <w:rPr>
                <w:sz w:val="24"/>
                <w:szCs w:val="24"/>
              </w:rPr>
              <w:t>сырьевого</w:t>
            </w:r>
            <w:r w:rsidRPr="003F295C">
              <w:rPr>
                <w:w w:val="98"/>
                <w:sz w:val="24"/>
                <w:szCs w:val="24"/>
              </w:rPr>
              <w:t xml:space="preserve"> </w:t>
            </w:r>
            <w:r w:rsidRPr="003F295C">
              <w:rPr>
                <w:sz w:val="24"/>
                <w:szCs w:val="24"/>
              </w:rPr>
              <w:t>состава  тканей  и  изучение  их свойств.</w:t>
            </w:r>
          </w:p>
          <w:p w14:paraId="1DBC9086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11. Снятие мерок и построение чертежа прямой юбки.</w:t>
            </w:r>
          </w:p>
          <w:p w14:paraId="66012989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12.Раскрой изделия. Подготовка изделия к примерке.</w:t>
            </w:r>
          </w:p>
          <w:p w14:paraId="55A36A33" w14:textId="77777777" w:rsidR="00166D83" w:rsidRPr="003F295C" w:rsidRDefault="00166D83" w:rsidP="00D1150C">
            <w:pPr>
              <w:rPr>
                <w:rFonts w:eastAsia="Times New Roman"/>
                <w:sz w:val="24"/>
                <w:szCs w:val="24"/>
              </w:rPr>
            </w:pPr>
            <w:r w:rsidRPr="003F295C">
              <w:rPr>
                <w:rFonts w:eastAsia="Times New Roman"/>
                <w:sz w:val="24"/>
                <w:szCs w:val="24"/>
              </w:rPr>
              <w:t xml:space="preserve">13. Обработка застежки юбки </w:t>
            </w:r>
          </w:p>
          <w:p w14:paraId="792E02E9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rFonts w:eastAsia="Times New Roman"/>
                <w:w w:val="99"/>
                <w:sz w:val="24"/>
                <w:szCs w:val="24"/>
              </w:rPr>
              <w:t xml:space="preserve">14. </w:t>
            </w:r>
            <w:r w:rsidRPr="003F295C">
              <w:rPr>
                <w:rFonts w:eastAsia="Times New Roman"/>
                <w:sz w:val="24"/>
                <w:szCs w:val="24"/>
              </w:rPr>
              <w:t>Обработка вытачек, верхнего среза юбки.</w:t>
            </w:r>
          </w:p>
          <w:p w14:paraId="7532A36C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15. Обработка низа изделия.</w:t>
            </w:r>
          </w:p>
          <w:p w14:paraId="32B44CF6" w14:textId="77777777" w:rsidR="00166D83" w:rsidRPr="003F295C" w:rsidRDefault="00166D83" w:rsidP="00D1150C">
            <w:r w:rsidRPr="003F295C">
              <w:rPr>
                <w:rFonts w:eastAsia="Times New Roman"/>
                <w:w w:val="99"/>
                <w:sz w:val="24"/>
                <w:szCs w:val="24"/>
              </w:rPr>
              <w:t xml:space="preserve">16. </w:t>
            </w:r>
            <w:r w:rsidRPr="003F295C">
              <w:rPr>
                <w:rFonts w:eastAsia="Times New Roman"/>
                <w:sz w:val="24"/>
                <w:szCs w:val="24"/>
              </w:rPr>
              <w:t xml:space="preserve">Окончательная </w:t>
            </w:r>
            <w:r w:rsidRPr="003F295C">
              <w:rPr>
                <w:rFonts w:eastAsia="Times New Roman"/>
                <w:w w:val="99"/>
                <w:sz w:val="24"/>
                <w:szCs w:val="24"/>
              </w:rPr>
              <w:t xml:space="preserve">чистка </w:t>
            </w:r>
            <w:r w:rsidRPr="003F295C">
              <w:rPr>
                <w:rFonts w:eastAsia="Times New Roman"/>
                <w:sz w:val="24"/>
                <w:szCs w:val="24"/>
              </w:rPr>
              <w:t>и влажно-тепловая обработка изделия.</w:t>
            </w:r>
          </w:p>
        </w:tc>
      </w:tr>
      <w:tr w:rsidR="00166D83" w:rsidRPr="003F295C" w14:paraId="68CF989A" w14:textId="77777777" w:rsidTr="00D1150C">
        <w:trPr>
          <w:trHeight w:val="2640"/>
        </w:trPr>
        <w:tc>
          <w:tcPr>
            <w:tcW w:w="2235" w:type="dxa"/>
            <w:gridSpan w:val="2"/>
            <w:vMerge/>
          </w:tcPr>
          <w:p w14:paraId="7D27E7DA" w14:textId="77777777" w:rsidR="00166D83" w:rsidRPr="003F295C" w:rsidRDefault="00166D83" w:rsidP="00D1150C">
            <w:pPr>
              <w:spacing w:line="265" w:lineRule="exac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7EF6A0BC" w14:textId="77777777" w:rsidR="00166D83" w:rsidRPr="003F295C" w:rsidRDefault="00166D83" w:rsidP="00D1150C">
            <w:pPr>
              <w:spacing w:line="205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3"/>
                <w:szCs w:val="23"/>
              </w:rPr>
              <w:t xml:space="preserve">Производство </w:t>
            </w:r>
            <w:r w:rsidRPr="003F295C">
              <w:rPr>
                <w:rFonts w:eastAsia="Times New Roman"/>
                <w:sz w:val="24"/>
                <w:szCs w:val="24"/>
              </w:rPr>
              <w:t>металлов.</w:t>
            </w:r>
          </w:p>
          <w:p w14:paraId="568146F4" w14:textId="77777777" w:rsidR="00166D83" w:rsidRPr="003F295C" w:rsidRDefault="00166D83" w:rsidP="00D1150C">
            <w:pPr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Производство древесных материалов.</w:t>
            </w:r>
          </w:p>
          <w:p w14:paraId="388BE5D1" w14:textId="77777777" w:rsidR="00166D83" w:rsidRPr="003F295C" w:rsidRDefault="00166D83" w:rsidP="00D1150C">
            <w:pPr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Производство синтетических материалов и</w:t>
            </w:r>
          </w:p>
          <w:p w14:paraId="69FC6155" w14:textId="77777777" w:rsidR="00166D83" w:rsidRPr="003F295C" w:rsidRDefault="00166D83" w:rsidP="00D1150C">
            <w:pPr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пластмасс.</w:t>
            </w:r>
          </w:p>
          <w:p w14:paraId="122EF4FD" w14:textId="77777777" w:rsidR="00166D83" w:rsidRPr="003F295C" w:rsidRDefault="00166D83" w:rsidP="00D1150C">
            <w:pPr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Производственные технологии обработки конструкционных материалов резанием.</w:t>
            </w:r>
          </w:p>
          <w:p w14:paraId="2E795219" w14:textId="77777777" w:rsidR="00166D83" w:rsidRPr="003F295C" w:rsidRDefault="00166D83" w:rsidP="00D1150C">
            <w:r w:rsidRPr="003F295C">
              <w:rPr>
                <w:rFonts w:eastAsia="Times New Roman"/>
                <w:sz w:val="24"/>
                <w:szCs w:val="24"/>
              </w:rPr>
              <w:t>Производственные технологии пластического формования материалов</w:t>
            </w:r>
            <w:r w:rsidRPr="003F295C">
              <w:rPr>
                <w:rFonts w:eastAsia="Times New Roman"/>
              </w:rPr>
              <w:t>.</w:t>
            </w:r>
          </w:p>
        </w:tc>
        <w:tc>
          <w:tcPr>
            <w:tcW w:w="1419" w:type="dxa"/>
            <w:gridSpan w:val="3"/>
          </w:tcPr>
          <w:p w14:paraId="7F4F47CB" w14:textId="77777777" w:rsidR="00166D83" w:rsidRPr="003F295C" w:rsidRDefault="00166D83" w:rsidP="00D1150C">
            <w:pPr>
              <w:spacing w:line="205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3"/>
                <w:szCs w:val="23"/>
              </w:rPr>
              <w:t xml:space="preserve">Особенности </w:t>
            </w:r>
            <w:r w:rsidRPr="003F295C">
              <w:rPr>
                <w:rFonts w:eastAsia="Times New Roman"/>
                <w:sz w:val="24"/>
                <w:szCs w:val="24"/>
              </w:rPr>
              <w:t>производства искусственных волокон в текстильном производстве.</w:t>
            </w:r>
          </w:p>
          <w:p w14:paraId="1F823839" w14:textId="77777777" w:rsidR="00166D83" w:rsidRPr="003F295C" w:rsidRDefault="00166D83" w:rsidP="00D1150C">
            <w:pPr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Свойства искусственных волокон.</w:t>
            </w:r>
          </w:p>
          <w:p w14:paraId="61B3B7C0" w14:textId="77777777" w:rsidR="00166D83" w:rsidRPr="003F295C" w:rsidRDefault="00166D83" w:rsidP="00D1150C">
            <w:pPr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Конструирование швейных изделий.</w:t>
            </w:r>
          </w:p>
          <w:p w14:paraId="469D20CF" w14:textId="77777777" w:rsidR="00166D83" w:rsidRPr="003F295C" w:rsidRDefault="00166D83" w:rsidP="00D1150C">
            <w:pPr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Технология обработки вытачек, верхнего среза поясного изделия обтачкой.</w:t>
            </w:r>
          </w:p>
          <w:p w14:paraId="150079CC" w14:textId="77777777" w:rsidR="00166D83" w:rsidRPr="003F295C" w:rsidRDefault="00166D83" w:rsidP="00D1150C">
            <w:r w:rsidRPr="003F295C">
              <w:rPr>
                <w:rFonts w:eastAsia="Times New Roman"/>
                <w:sz w:val="24"/>
                <w:szCs w:val="24"/>
              </w:rPr>
              <w:t>Обработка нижнего среза изделия.</w:t>
            </w:r>
          </w:p>
        </w:tc>
        <w:tc>
          <w:tcPr>
            <w:tcW w:w="2409" w:type="dxa"/>
            <w:gridSpan w:val="2"/>
            <w:vMerge/>
          </w:tcPr>
          <w:p w14:paraId="4E4D3D5B" w14:textId="77777777" w:rsidR="00166D83" w:rsidRPr="003F295C" w:rsidRDefault="00166D83" w:rsidP="00D1150C">
            <w:pPr>
              <w:widowControl w:val="0"/>
              <w:suppressAutoHyphens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2443" w:type="dxa"/>
            <w:vMerge/>
          </w:tcPr>
          <w:p w14:paraId="0437B962" w14:textId="77777777" w:rsidR="00166D83" w:rsidRPr="003F295C" w:rsidRDefault="00166D83" w:rsidP="00D1150C">
            <w:pPr>
              <w:widowControl w:val="0"/>
              <w:suppressAutoHyphens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</w:p>
        </w:tc>
      </w:tr>
      <w:tr w:rsidR="00166D83" w:rsidRPr="003F295C" w14:paraId="5AE1CBF2" w14:textId="77777777" w:rsidTr="00D1150C">
        <w:tc>
          <w:tcPr>
            <w:tcW w:w="2235" w:type="dxa"/>
            <w:gridSpan w:val="2"/>
          </w:tcPr>
          <w:p w14:paraId="7F1E2807" w14:textId="77777777" w:rsidR="00166D83" w:rsidRPr="003F295C" w:rsidRDefault="00166D83" w:rsidP="00D1150C">
            <w:pPr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6.Технологии</w:t>
            </w:r>
          </w:p>
          <w:p w14:paraId="42F29DD0" w14:textId="77777777" w:rsidR="00166D83" w:rsidRPr="003F295C" w:rsidRDefault="00166D83" w:rsidP="00D1150C">
            <w:pPr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обработки  пищевых</w:t>
            </w:r>
          </w:p>
          <w:p w14:paraId="709D0568" w14:textId="77777777" w:rsidR="00166D83" w:rsidRPr="003F295C" w:rsidRDefault="00166D83" w:rsidP="00D1150C">
            <w:pPr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продуктов:</w:t>
            </w:r>
          </w:p>
          <w:p w14:paraId="52E5669C" w14:textId="77777777" w:rsidR="00166D83" w:rsidRPr="003F295C" w:rsidRDefault="00166D83" w:rsidP="00D1150C">
            <w:pPr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w w:val="98"/>
                <w:sz w:val="24"/>
                <w:szCs w:val="24"/>
              </w:rPr>
              <w:t>а) мальчики – 6 (ч);</w:t>
            </w:r>
          </w:p>
          <w:p w14:paraId="459E4404" w14:textId="77777777" w:rsidR="00166D83" w:rsidRPr="003F295C" w:rsidRDefault="00166D83" w:rsidP="00D1150C">
            <w:pPr>
              <w:spacing w:line="265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б) девочки – 12 (ч).</w:t>
            </w:r>
          </w:p>
        </w:tc>
        <w:tc>
          <w:tcPr>
            <w:tcW w:w="2836" w:type="dxa"/>
            <w:gridSpan w:val="4"/>
          </w:tcPr>
          <w:p w14:paraId="63A42305" w14:textId="77777777" w:rsidR="00166D83" w:rsidRPr="003F295C" w:rsidRDefault="00166D83" w:rsidP="00D1150C">
            <w:pPr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 xml:space="preserve">Характеристики основных пищевых продуктов, используемых в   процессе </w:t>
            </w:r>
            <w:r w:rsidRPr="003F295C">
              <w:rPr>
                <w:rFonts w:eastAsia="Times New Roman"/>
                <w:w w:val="98"/>
                <w:sz w:val="24"/>
                <w:szCs w:val="24"/>
              </w:rPr>
              <w:t xml:space="preserve">приготовления </w:t>
            </w:r>
            <w:r w:rsidRPr="003F295C">
              <w:rPr>
                <w:rFonts w:eastAsia="Times New Roman"/>
                <w:sz w:val="24"/>
                <w:szCs w:val="24"/>
              </w:rPr>
              <w:t>изделий    из    теста.    Хлеб    и    продукты хлебопекарной промышленности. Мучные кондитерские   изделия   и   тесто   для   их приготовления.  Переработка  рыбного  сырья.</w:t>
            </w:r>
          </w:p>
          <w:p w14:paraId="2AE0614B" w14:textId="77777777" w:rsidR="00166D83" w:rsidRPr="003F295C" w:rsidRDefault="00166D83" w:rsidP="00D1150C">
            <w:pPr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lastRenderedPageBreak/>
              <w:t xml:space="preserve">Пищевая  ценность  рыбы.  Механическая  и тепловая </w:t>
            </w:r>
            <w:r w:rsidRPr="003F295C">
              <w:rPr>
                <w:rFonts w:eastAsia="Times New Roman"/>
                <w:w w:val="99"/>
                <w:sz w:val="24"/>
                <w:szCs w:val="24"/>
              </w:rPr>
              <w:t>кулинарная</w:t>
            </w:r>
          </w:p>
          <w:p w14:paraId="7D0131FD" w14:textId="77777777" w:rsidR="00166D83" w:rsidRPr="003F295C" w:rsidRDefault="00166D83" w:rsidP="00D1150C">
            <w:pPr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Обработка рыбы.</w:t>
            </w:r>
          </w:p>
          <w:p w14:paraId="31E7BC82" w14:textId="77777777" w:rsidR="00166D83" w:rsidRPr="003F295C" w:rsidRDefault="00166D83" w:rsidP="00D1150C">
            <w:r w:rsidRPr="003F295C">
              <w:rPr>
                <w:rFonts w:eastAsia="Times New Roman"/>
                <w:sz w:val="24"/>
                <w:szCs w:val="24"/>
              </w:rPr>
              <w:t>Нерыбные  пищевые  продукты  моря.  Рыбные консервы и пресервы.</w:t>
            </w:r>
          </w:p>
        </w:tc>
        <w:tc>
          <w:tcPr>
            <w:tcW w:w="2409" w:type="dxa"/>
            <w:gridSpan w:val="2"/>
          </w:tcPr>
          <w:p w14:paraId="22379BF9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lastRenderedPageBreak/>
              <w:t xml:space="preserve">20.Определение доброкачественности рыбы и морепродуктов органолептическим методом. </w:t>
            </w:r>
          </w:p>
          <w:p w14:paraId="4A6763A4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21. Механическая обработка рыбы и морепродуктов.</w:t>
            </w:r>
          </w:p>
          <w:p w14:paraId="7B666FA7" w14:textId="77777777" w:rsidR="00166D83" w:rsidRPr="003F295C" w:rsidRDefault="00166D83" w:rsidP="00D1150C">
            <w:r w:rsidRPr="003F295C">
              <w:rPr>
                <w:sz w:val="24"/>
                <w:szCs w:val="24"/>
              </w:rPr>
              <w:t>22. Сервировка стола к ужину.</w:t>
            </w:r>
          </w:p>
        </w:tc>
        <w:tc>
          <w:tcPr>
            <w:tcW w:w="2443" w:type="dxa"/>
          </w:tcPr>
          <w:p w14:paraId="23D65B25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17. Приготовление блюда из рыбы.</w:t>
            </w:r>
          </w:p>
          <w:p w14:paraId="71736F7B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18. Приготовление блюда из морепродуктов.</w:t>
            </w:r>
          </w:p>
          <w:p w14:paraId="7488C81A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19.Приготовление хвороста.</w:t>
            </w:r>
          </w:p>
          <w:p w14:paraId="3E71888E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20.Приготовление блинчиков</w:t>
            </w:r>
          </w:p>
          <w:p w14:paraId="249073D9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21. Приготовление десерта.</w:t>
            </w:r>
          </w:p>
          <w:p w14:paraId="54B91184" w14:textId="77777777" w:rsidR="00166D83" w:rsidRPr="003F295C" w:rsidRDefault="00166D83" w:rsidP="00D1150C">
            <w:r w:rsidRPr="003F295C">
              <w:rPr>
                <w:sz w:val="24"/>
                <w:szCs w:val="24"/>
              </w:rPr>
              <w:t>22.Сервировка стола к ужину.</w:t>
            </w:r>
          </w:p>
        </w:tc>
      </w:tr>
      <w:tr w:rsidR="00166D83" w:rsidRPr="003F295C" w14:paraId="2FBC67BE" w14:textId="77777777" w:rsidTr="00D1150C">
        <w:tc>
          <w:tcPr>
            <w:tcW w:w="2235" w:type="dxa"/>
            <w:gridSpan w:val="2"/>
          </w:tcPr>
          <w:p w14:paraId="2359D856" w14:textId="77777777" w:rsidR="00166D83" w:rsidRPr="003F295C" w:rsidRDefault="00166D83" w:rsidP="00D1150C">
            <w:pPr>
              <w:spacing w:line="265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7. Технологии получения, преобразования и использования</w:t>
            </w:r>
          </w:p>
          <w:p w14:paraId="48CD116A" w14:textId="77777777" w:rsidR="00166D83" w:rsidRPr="003F295C" w:rsidRDefault="00166D83" w:rsidP="00D1150C">
            <w:pPr>
              <w:spacing w:line="265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энергии – (2 ч)</w:t>
            </w:r>
          </w:p>
        </w:tc>
        <w:tc>
          <w:tcPr>
            <w:tcW w:w="2836" w:type="dxa"/>
            <w:gridSpan w:val="4"/>
          </w:tcPr>
          <w:p w14:paraId="7E21F5DB" w14:textId="77777777" w:rsidR="00166D83" w:rsidRPr="003F295C" w:rsidRDefault="00166D83" w:rsidP="00D1150C">
            <w:pPr>
              <w:spacing w:line="264" w:lineRule="exact"/>
              <w:rPr>
                <w:rFonts w:eastAsia="Times New Roman"/>
                <w:sz w:val="24"/>
                <w:szCs w:val="24"/>
              </w:rPr>
            </w:pPr>
            <w:r w:rsidRPr="003F295C">
              <w:rPr>
                <w:rFonts w:eastAsia="Times New Roman"/>
                <w:sz w:val="24"/>
                <w:szCs w:val="24"/>
              </w:rPr>
              <w:t xml:space="preserve">Энергия магнитного и электромагнитного полей.  </w:t>
            </w:r>
          </w:p>
          <w:p w14:paraId="77E1D767" w14:textId="77777777" w:rsidR="00166D83" w:rsidRPr="003F295C" w:rsidRDefault="00166D83" w:rsidP="00D1150C">
            <w:pPr>
              <w:spacing w:line="264" w:lineRule="exact"/>
            </w:pPr>
            <w:r w:rsidRPr="003F295C">
              <w:rPr>
                <w:rFonts w:eastAsia="Times New Roman"/>
                <w:sz w:val="24"/>
                <w:szCs w:val="24"/>
              </w:rPr>
              <w:t>Источники и каналы получения информации.</w:t>
            </w:r>
          </w:p>
        </w:tc>
        <w:tc>
          <w:tcPr>
            <w:tcW w:w="2409" w:type="dxa"/>
            <w:gridSpan w:val="2"/>
          </w:tcPr>
          <w:p w14:paraId="2E118C92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23. Сбор информации об областях получения и применения магнитной, электрической и электромагнитной энергии.</w:t>
            </w:r>
          </w:p>
        </w:tc>
        <w:tc>
          <w:tcPr>
            <w:tcW w:w="2443" w:type="dxa"/>
          </w:tcPr>
          <w:p w14:paraId="724A8425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23. Сбор информации об областях получения и применения магнитной, электрической и электромагнитной энергии.</w:t>
            </w:r>
          </w:p>
        </w:tc>
      </w:tr>
      <w:tr w:rsidR="00166D83" w:rsidRPr="003F295C" w14:paraId="5AB2265E" w14:textId="77777777" w:rsidTr="00D1150C">
        <w:tc>
          <w:tcPr>
            <w:tcW w:w="2235" w:type="dxa"/>
            <w:gridSpan w:val="2"/>
          </w:tcPr>
          <w:p w14:paraId="69E4B7DE" w14:textId="77777777" w:rsidR="00166D83" w:rsidRPr="003F295C" w:rsidRDefault="00166D83" w:rsidP="00D1150C">
            <w:pPr>
              <w:spacing w:line="263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8.Технологии получения, обработки и использования информации – (6 ч)</w:t>
            </w:r>
          </w:p>
        </w:tc>
        <w:tc>
          <w:tcPr>
            <w:tcW w:w="2836" w:type="dxa"/>
            <w:gridSpan w:val="4"/>
          </w:tcPr>
          <w:p w14:paraId="066EA34F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Составление  формы  протокола  и  проведение наблюдений  реальных  процессов.  Проведение хронометража учебной деятельности.</w:t>
            </w:r>
          </w:p>
          <w:p w14:paraId="5D7BB124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Источники  и  каналы  получения  информации.</w:t>
            </w:r>
          </w:p>
          <w:p w14:paraId="6D4788B1" w14:textId="77777777" w:rsidR="00166D83" w:rsidRPr="003F295C" w:rsidRDefault="00166D83" w:rsidP="00D1150C">
            <w:r w:rsidRPr="003F295C">
              <w:rPr>
                <w:sz w:val="24"/>
                <w:szCs w:val="24"/>
              </w:rPr>
              <w:t>Метод   наблюдения   в   получении   новой информации. Технические средства проведения наблюдений.  Опыты  или  эксперименты  для получения новой информации.</w:t>
            </w:r>
          </w:p>
        </w:tc>
        <w:tc>
          <w:tcPr>
            <w:tcW w:w="2409" w:type="dxa"/>
            <w:gridSpan w:val="2"/>
          </w:tcPr>
          <w:p w14:paraId="6C53ED9A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 xml:space="preserve">24. Знакомство с технологией получения информации, методами и средствами наблюдений. </w:t>
            </w:r>
          </w:p>
          <w:p w14:paraId="6ACF1E29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25. Проведение хронометража</w:t>
            </w:r>
          </w:p>
          <w:p w14:paraId="26C4F66B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учебной деятельности.</w:t>
            </w:r>
          </w:p>
          <w:p w14:paraId="6D2E3385" w14:textId="77777777" w:rsidR="00166D83" w:rsidRPr="003F295C" w:rsidRDefault="00166D83" w:rsidP="00D1150C">
            <w:r w:rsidRPr="003F295C">
              <w:rPr>
                <w:sz w:val="24"/>
                <w:szCs w:val="24"/>
              </w:rPr>
              <w:t>26. Проведение исследований о методах и средствах наблюдений.</w:t>
            </w:r>
          </w:p>
        </w:tc>
        <w:tc>
          <w:tcPr>
            <w:tcW w:w="2443" w:type="dxa"/>
          </w:tcPr>
          <w:p w14:paraId="207B6E8D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 xml:space="preserve">24. Знакомство с технологией получения информации, методами и средствами наблюдений. </w:t>
            </w:r>
          </w:p>
          <w:p w14:paraId="3A4CED2B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25. Проведение хронометража учебной деятельности.</w:t>
            </w:r>
          </w:p>
          <w:p w14:paraId="34334B36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26. Проведение исследований о методах и средствах</w:t>
            </w:r>
          </w:p>
          <w:p w14:paraId="2ED92020" w14:textId="77777777" w:rsidR="00166D83" w:rsidRPr="003F295C" w:rsidRDefault="00166D83" w:rsidP="00D1150C">
            <w:r w:rsidRPr="003F295C">
              <w:rPr>
                <w:sz w:val="24"/>
                <w:szCs w:val="24"/>
              </w:rPr>
              <w:t>наблюдений.</w:t>
            </w:r>
          </w:p>
        </w:tc>
      </w:tr>
      <w:tr w:rsidR="00166D83" w:rsidRPr="003F295C" w14:paraId="7757F4D1" w14:textId="77777777" w:rsidTr="00D1150C">
        <w:tc>
          <w:tcPr>
            <w:tcW w:w="2235" w:type="dxa"/>
            <w:gridSpan w:val="2"/>
          </w:tcPr>
          <w:p w14:paraId="7F76CD92" w14:textId="77777777" w:rsidR="00166D83" w:rsidRPr="003F295C" w:rsidRDefault="00166D83" w:rsidP="00D1150C">
            <w:pPr>
              <w:spacing w:line="265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9.Технологии растениеводства – (4 ч)</w:t>
            </w:r>
          </w:p>
        </w:tc>
        <w:tc>
          <w:tcPr>
            <w:tcW w:w="2836" w:type="dxa"/>
            <w:gridSpan w:val="4"/>
          </w:tcPr>
          <w:p w14:paraId="0BB949B0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Грибы. Их  значение  в  природе  и  жизни человека. Характеристика искусственно выращиваемых съедобных грибов. Требования к среде и условиям выращивания культивируемых грибов. Безопасные технологии  сбора  и  заготовки  дикорастущих грибов.</w:t>
            </w:r>
          </w:p>
        </w:tc>
        <w:tc>
          <w:tcPr>
            <w:tcW w:w="2409" w:type="dxa"/>
            <w:gridSpan w:val="2"/>
          </w:tcPr>
          <w:p w14:paraId="5E4C8AED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27. Определение  по  внешнему виду  групп одноклеточных и многоклеточных грибов.</w:t>
            </w:r>
          </w:p>
          <w:p w14:paraId="397A8376" w14:textId="77777777" w:rsidR="00166D83" w:rsidRPr="003F295C" w:rsidRDefault="00166D83" w:rsidP="00D1150C">
            <w:r w:rsidRPr="003F295C">
              <w:rPr>
                <w:sz w:val="24"/>
                <w:szCs w:val="24"/>
              </w:rPr>
              <w:t>28. Владение безопасными способами сбора и заготовки грибов</w:t>
            </w:r>
            <w:r w:rsidRPr="003F295C">
              <w:t>.</w:t>
            </w:r>
          </w:p>
        </w:tc>
        <w:tc>
          <w:tcPr>
            <w:tcW w:w="2443" w:type="dxa"/>
          </w:tcPr>
          <w:p w14:paraId="2C1205C8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27. Определение по внешнему виду  групп одноклеточных и многоклеточных грибов.</w:t>
            </w:r>
          </w:p>
          <w:p w14:paraId="4A74A12C" w14:textId="77777777" w:rsidR="00166D83" w:rsidRPr="003F295C" w:rsidRDefault="00166D83" w:rsidP="00D1150C">
            <w:r w:rsidRPr="003F295C">
              <w:rPr>
                <w:sz w:val="24"/>
                <w:szCs w:val="24"/>
              </w:rPr>
              <w:t>28. Владение безопасными способами сбора и заготовки грибов</w:t>
            </w:r>
            <w:r w:rsidRPr="003F295C">
              <w:t>.</w:t>
            </w:r>
          </w:p>
        </w:tc>
      </w:tr>
      <w:tr w:rsidR="00166D83" w:rsidRPr="003F295C" w14:paraId="5F7999DA" w14:textId="77777777" w:rsidTr="00D1150C">
        <w:tc>
          <w:tcPr>
            <w:tcW w:w="2235" w:type="dxa"/>
            <w:gridSpan w:val="2"/>
          </w:tcPr>
          <w:p w14:paraId="0457DBFB" w14:textId="77777777" w:rsidR="00166D83" w:rsidRPr="003F295C" w:rsidRDefault="00166D83" w:rsidP="00D1150C">
            <w:pPr>
              <w:spacing w:line="265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10.Технологии</w:t>
            </w:r>
          </w:p>
          <w:p w14:paraId="399EEEF2" w14:textId="77777777" w:rsidR="00166D83" w:rsidRPr="003F295C" w:rsidRDefault="00166D83" w:rsidP="00D1150C">
            <w:pPr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животноводства –</w:t>
            </w:r>
          </w:p>
          <w:p w14:paraId="21418DB0" w14:textId="77777777" w:rsidR="00166D83" w:rsidRPr="003F295C" w:rsidRDefault="00166D83" w:rsidP="00D1150C">
            <w:pPr>
              <w:spacing w:line="265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(4 ч)</w:t>
            </w:r>
          </w:p>
        </w:tc>
        <w:tc>
          <w:tcPr>
            <w:tcW w:w="2836" w:type="dxa"/>
            <w:gridSpan w:val="4"/>
          </w:tcPr>
          <w:p w14:paraId="6AE54F42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Корма  для  животных.  Состав  кормов  и  их питательность.</w:t>
            </w:r>
          </w:p>
          <w:p w14:paraId="7A1E8B43" w14:textId="77777777" w:rsidR="00166D83" w:rsidRPr="003F295C" w:rsidRDefault="00166D83" w:rsidP="00D1150C">
            <w:r w:rsidRPr="003F295C">
              <w:rPr>
                <w:sz w:val="24"/>
                <w:szCs w:val="24"/>
              </w:rPr>
              <w:t xml:space="preserve">Составление рационов кормления. Подготовка кормов скармливанию и раздача животным </w:t>
            </w:r>
          </w:p>
        </w:tc>
        <w:tc>
          <w:tcPr>
            <w:tcW w:w="2409" w:type="dxa"/>
            <w:gridSpan w:val="2"/>
          </w:tcPr>
          <w:p w14:paraId="00D185F3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 xml:space="preserve">29. Выявление проблем бездомных животных для своего микрорайона. </w:t>
            </w:r>
          </w:p>
          <w:p w14:paraId="010C7174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 xml:space="preserve">30. Сбор информации и описание  условий </w:t>
            </w:r>
            <w:r w:rsidRPr="003F295C">
              <w:rPr>
                <w:sz w:val="24"/>
                <w:szCs w:val="24"/>
              </w:rPr>
              <w:lastRenderedPageBreak/>
              <w:t>содержания домашних животных  в  своей семье.</w:t>
            </w:r>
          </w:p>
        </w:tc>
        <w:tc>
          <w:tcPr>
            <w:tcW w:w="2443" w:type="dxa"/>
          </w:tcPr>
          <w:p w14:paraId="55692F21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lastRenderedPageBreak/>
              <w:t xml:space="preserve">29. Выявление проблем бездомных животных для своего микрорайона. </w:t>
            </w:r>
          </w:p>
          <w:p w14:paraId="3F41EEF9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 xml:space="preserve">30. Сбор информации и описание  условий </w:t>
            </w:r>
            <w:r w:rsidRPr="003F295C">
              <w:rPr>
                <w:sz w:val="24"/>
                <w:szCs w:val="24"/>
              </w:rPr>
              <w:lastRenderedPageBreak/>
              <w:t>содержания домашних животных  в  своей семье.</w:t>
            </w:r>
          </w:p>
        </w:tc>
      </w:tr>
      <w:tr w:rsidR="00166D83" w:rsidRPr="003F295C" w14:paraId="5802617A" w14:textId="77777777" w:rsidTr="00D1150C">
        <w:tc>
          <w:tcPr>
            <w:tcW w:w="2235" w:type="dxa"/>
            <w:gridSpan w:val="2"/>
          </w:tcPr>
          <w:p w14:paraId="57102067" w14:textId="77777777" w:rsidR="00166D83" w:rsidRPr="003F295C" w:rsidRDefault="00166D83" w:rsidP="00D1150C">
            <w:pPr>
              <w:spacing w:line="265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11.Социальные технологии – (6 ч)</w:t>
            </w:r>
          </w:p>
        </w:tc>
        <w:tc>
          <w:tcPr>
            <w:tcW w:w="2836" w:type="dxa"/>
            <w:gridSpan w:val="4"/>
          </w:tcPr>
          <w:p w14:paraId="20B7F1F3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t>На</w:t>
            </w:r>
            <w:r w:rsidRPr="003F295C">
              <w:rPr>
                <w:sz w:val="24"/>
              </w:rPr>
              <w:t>значение социологических исследований.</w:t>
            </w:r>
          </w:p>
          <w:p w14:paraId="4BC9CBA5" w14:textId="77777777" w:rsidR="00166D83" w:rsidRPr="003F295C" w:rsidRDefault="00166D83" w:rsidP="00D1150C">
            <w:r w:rsidRPr="003F295C">
              <w:rPr>
                <w:sz w:val="24"/>
              </w:rPr>
              <w:t>Технология опроса: анкетирование. Технология опроса: интервью.</w:t>
            </w:r>
          </w:p>
        </w:tc>
        <w:tc>
          <w:tcPr>
            <w:tcW w:w="2409" w:type="dxa"/>
            <w:gridSpan w:val="2"/>
          </w:tcPr>
          <w:p w14:paraId="17966704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31. Составление вопросников, анкет  и  тестов  для  учебных предметов.</w:t>
            </w:r>
          </w:p>
          <w:p w14:paraId="7FFAB168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32. Проведение  анкетирования и обработка результатов.</w:t>
            </w:r>
          </w:p>
        </w:tc>
        <w:tc>
          <w:tcPr>
            <w:tcW w:w="2443" w:type="dxa"/>
          </w:tcPr>
          <w:p w14:paraId="4F74E262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31. Составление вопросников, анкет  и  тестов  для  учебных предметов.</w:t>
            </w:r>
          </w:p>
          <w:p w14:paraId="521DB054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32. Проведение анкетирования и обработка результатов.</w:t>
            </w:r>
          </w:p>
        </w:tc>
      </w:tr>
      <w:tr w:rsidR="00166D83" w:rsidRPr="003F295C" w14:paraId="49F9E86B" w14:textId="77777777" w:rsidTr="00D1150C">
        <w:tc>
          <w:tcPr>
            <w:tcW w:w="2235" w:type="dxa"/>
            <w:gridSpan w:val="2"/>
          </w:tcPr>
          <w:p w14:paraId="6E6272CA" w14:textId="77777777" w:rsidR="00166D83" w:rsidRPr="003F295C" w:rsidRDefault="00166D83" w:rsidP="00D1150C">
            <w:pPr>
              <w:spacing w:line="265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12. Итоговое занятие-2</w:t>
            </w:r>
          </w:p>
        </w:tc>
        <w:tc>
          <w:tcPr>
            <w:tcW w:w="7688" w:type="dxa"/>
            <w:gridSpan w:val="7"/>
          </w:tcPr>
          <w:p w14:paraId="51DA97AF" w14:textId="77777777" w:rsidR="00166D83" w:rsidRPr="003F295C" w:rsidRDefault="00166D83" w:rsidP="00D1150C">
            <w:pPr>
              <w:widowControl w:val="0"/>
              <w:suppressAutoHyphens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  <w:proofErr w:type="spellStart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>Обобщающее</w:t>
            </w:r>
            <w:proofErr w:type="spellEnd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>занятие</w:t>
            </w:r>
            <w:proofErr w:type="spellEnd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>по</w:t>
            </w:r>
            <w:proofErr w:type="spellEnd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>учебному</w:t>
            </w:r>
            <w:proofErr w:type="spellEnd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>курсу</w:t>
            </w:r>
            <w:proofErr w:type="spellEnd"/>
          </w:p>
        </w:tc>
      </w:tr>
      <w:tr w:rsidR="00166D83" w:rsidRPr="003F295C" w14:paraId="6D29E8D8" w14:textId="77777777" w:rsidTr="00D1150C">
        <w:tc>
          <w:tcPr>
            <w:tcW w:w="9923" w:type="dxa"/>
            <w:gridSpan w:val="9"/>
          </w:tcPr>
          <w:p w14:paraId="13563487" w14:textId="77777777" w:rsidR="00166D83" w:rsidRPr="003F295C" w:rsidRDefault="00166D83" w:rsidP="00D1150C">
            <w:pPr>
              <w:widowControl w:val="0"/>
              <w:suppressAutoHyphens/>
              <w:jc w:val="center"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  <w:r w:rsidRPr="003F295C">
              <w:rPr>
                <w:rFonts w:eastAsia="Times New Roman" w:cs="Tahoma"/>
                <w:b/>
                <w:bCs/>
                <w:sz w:val="24"/>
                <w:szCs w:val="24"/>
                <w:lang w:val="de-DE" w:eastAsia="ja-JP" w:bidi="fa-IR"/>
              </w:rPr>
              <w:t xml:space="preserve">8 </w:t>
            </w:r>
            <w:proofErr w:type="spellStart"/>
            <w:r w:rsidRPr="003F295C">
              <w:rPr>
                <w:rFonts w:eastAsia="Times New Roman" w:cs="Tahoma"/>
                <w:b/>
                <w:bCs/>
                <w:sz w:val="24"/>
                <w:szCs w:val="24"/>
                <w:lang w:val="de-DE" w:eastAsia="ja-JP" w:bidi="fa-IR"/>
              </w:rPr>
              <w:t>класс</w:t>
            </w:r>
            <w:proofErr w:type="spellEnd"/>
          </w:p>
        </w:tc>
      </w:tr>
      <w:tr w:rsidR="00166D83" w:rsidRPr="003F295C" w14:paraId="62C80F5B" w14:textId="77777777" w:rsidTr="00D1150C">
        <w:tc>
          <w:tcPr>
            <w:tcW w:w="2235" w:type="dxa"/>
            <w:gridSpan w:val="2"/>
          </w:tcPr>
          <w:p w14:paraId="7BD6A372" w14:textId="77777777" w:rsidR="00166D83" w:rsidRPr="003F295C" w:rsidRDefault="00166D83" w:rsidP="00D1150C">
            <w:pPr>
              <w:spacing w:line="263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1.Методы и средства творческой и проектной деятельности  - (2 ч)</w:t>
            </w:r>
          </w:p>
        </w:tc>
        <w:tc>
          <w:tcPr>
            <w:tcW w:w="2836" w:type="dxa"/>
            <w:gridSpan w:val="4"/>
          </w:tcPr>
          <w:p w14:paraId="74494BB7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Дизайн  в  процессе  проектирования  продукта труда.  Методы  дизайнерской  деятельности.</w:t>
            </w:r>
          </w:p>
          <w:p w14:paraId="3AEA9CB3" w14:textId="77777777" w:rsidR="00166D83" w:rsidRPr="003F295C" w:rsidRDefault="00166D83" w:rsidP="00D1150C">
            <w:r w:rsidRPr="003F295C">
              <w:rPr>
                <w:sz w:val="24"/>
                <w:szCs w:val="24"/>
              </w:rPr>
              <w:t>Метод  мозгового штурма   при   создании инноваций.</w:t>
            </w:r>
          </w:p>
        </w:tc>
        <w:tc>
          <w:tcPr>
            <w:tcW w:w="2409" w:type="dxa"/>
            <w:gridSpan w:val="2"/>
          </w:tcPr>
          <w:p w14:paraId="558A442F" w14:textId="77777777" w:rsidR="00166D83" w:rsidRPr="003F295C" w:rsidRDefault="00166D83" w:rsidP="00D1150C">
            <w:pPr>
              <w:rPr>
                <w:sz w:val="24"/>
                <w:szCs w:val="28"/>
              </w:rPr>
            </w:pPr>
            <w:r w:rsidRPr="003F295C">
              <w:rPr>
                <w:sz w:val="24"/>
                <w:szCs w:val="28"/>
              </w:rPr>
              <w:t>1. Деловая игра «Мозговой штурм».</w:t>
            </w:r>
          </w:p>
        </w:tc>
        <w:tc>
          <w:tcPr>
            <w:tcW w:w="2443" w:type="dxa"/>
          </w:tcPr>
          <w:p w14:paraId="3466B204" w14:textId="77777777" w:rsidR="00166D83" w:rsidRPr="003F295C" w:rsidRDefault="00166D83" w:rsidP="00D1150C">
            <w:pPr>
              <w:rPr>
                <w:sz w:val="24"/>
                <w:szCs w:val="28"/>
              </w:rPr>
            </w:pPr>
            <w:r w:rsidRPr="003F295C">
              <w:rPr>
                <w:sz w:val="24"/>
                <w:szCs w:val="28"/>
              </w:rPr>
              <w:t>1. Деловая игра «Мозговой штурм».</w:t>
            </w:r>
          </w:p>
        </w:tc>
      </w:tr>
      <w:tr w:rsidR="00166D83" w:rsidRPr="003F295C" w14:paraId="780E37D6" w14:textId="77777777" w:rsidTr="00D1150C">
        <w:tc>
          <w:tcPr>
            <w:tcW w:w="2235" w:type="dxa"/>
            <w:gridSpan w:val="2"/>
          </w:tcPr>
          <w:p w14:paraId="3001EFF9" w14:textId="77777777" w:rsidR="00166D83" w:rsidRPr="003F295C" w:rsidRDefault="00166D83" w:rsidP="00D1150C">
            <w:pPr>
              <w:spacing w:line="273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 w:rsidRPr="003F295C">
              <w:rPr>
                <w:rFonts w:eastAsia="Times New Roman"/>
                <w:szCs w:val="28"/>
              </w:rPr>
              <w:t>.</w:t>
            </w: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 xml:space="preserve"> Производство –</w:t>
            </w:r>
          </w:p>
          <w:p w14:paraId="555FFC19" w14:textId="77777777" w:rsidR="00166D83" w:rsidRPr="003F295C" w:rsidRDefault="00166D83" w:rsidP="00D1150C">
            <w:pPr>
              <w:spacing w:line="265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(2 ч)</w:t>
            </w:r>
          </w:p>
        </w:tc>
        <w:tc>
          <w:tcPr>
            <w:tcW w:w="2836" w:type="dxa"/>
            <w:gridSpan w:val="4"/>
          </w:tcPr>
          <w:p w14:paraId="5E572059" w14:textId="77777777" w:rsidR="00166D83" w:rsidRPr="003F295C" w:rsidRDefault="00166D83" w:rsidP="00D1150C">
            <w:r w:rsidRPr="003F295C">
              <w:rPr>
                <w:sz w:val="24"/>
              </w:rPr>
              <w:t>Продукт труда. Стандарты производства продуктов  труда. Эталоны контроля качества продуктов  труда. Измерительные  приборы  и контроль стандартизированных характеристик продуктов труда.</w:t>
            </w:r>
          </w:p>
        </w:tc>
        <w:tc>
          <w:tcPr>
            <w:tcW w:w="2409" w:type="dxa"/>
            <w:gridSpan w:val="2"/>
          </w:tcPr>
          <w:p w14:paraId="4F80EB4B" w14:textId="77777777" w:rsidR="00166D83" w:rsidRPr="003F295C" w:rsidRDefault="00166D83" w:rsidP="00D1150C">
            <w:pPr>
              <w:widowControl w:val="0"/>
              <w:suppressAutoHyphens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2443" w:type="dxa"/>
          </w:tcPr>
          <w:p w14:paraId="1FCF8AD8" w14:textId="77777777" w:rsidR="00166D83" w:rsidRPr="003F295C" w:rsidRDefault="00166D83" w:rsidP="00D1150C">
            <w:pPr>
              <w:widowControl w:val="0"/>
              <w:suppressAutoHyphens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</w:p>
        </w:tc>
      </w:tr>
      <w:tr w:rsidR="00166D83" w:rsidRPr="003F295C" w14:paraId="0C12FF86" w14:textId="77777777" w:rsidTr="00D1150C">
        <w:tc>
          <w:tcPr>
            <w:tcW w:w="2235" w:type="dxa"/>
            <w:gridSpan w:val="2"/>
          </w:tcPr>
          <w:p w14:paraId="548115DC" w14:textId="77777777" w:rsidR="00166D83" w:rsidRPr="003F295C" w:rsidRDefault="00166D83" w:rsidP="00D1150C">
            <w:pPr>
              <w:spacing w:line="265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3.Технология – (3 ч)</w:t>
            </w:r>
          </w:p>
        </w:tc>
        <w:tc>
          <w:tcPr>
            <w:tcW w:w="2836" w:type="dxa"/>
            <w:gridSpan w:val="4"/>
          </w:tcPr>
          <w:p w14:paraId="77308258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Классификация технологий.</w:t>
            </w:r>
          </w:p>
          <w:p w14:paraId="1B05599D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Технологии материального производства. Технологии сельскохозяйственного производства и земледелия.</w:t>
            </w:r>
          </w:p>
          <w:p w14:paraId="374BA863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Классификация  информационных технологий.</w:t>
            </w:r>
          </w:p>
          <w:p w14:paraId="6C87BB53" w14:textId="77777777" w:rsidR="00166D83" w:rsidRPr="003F295C" w:rsidRDefault="00166D83" w:rsidP="00D1150C">
            <w:r w:rsidRPr="003F295C">
              <w:rPr>
                <w:sz w:val="24"/>
              </w:rPr>
              <w:t xml:space="preserve">Органы управления технологическими машинами. Системы управления. Автоматическое управление  устройствами и машинами.  Основные  </w:t>
            </w:r>
            <w:r w:rsidRPr="003F295C">
              <w:rPr>
                <w:sz w:val="24"/>
              </w:rPr>
              <w:lastRenderedPageBreak/>
              <w:t>элементы  автоматики. Автоматизация производства.</w:t>
            </w:r>
          </w:p>
        </w:tc>
        <w:tc>
          <w:tcPr>
            <w:tcW w:w="2409" w:type="dxa"/>
            <w:gridSpan w:val="2"/>
          </w:tcPr>
          <w:p w14:paraId="2E2A456E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lastRenderedPageBreak/>
              <w:t>2. Проведение измерений различных физических величин.</w:t>
            </w:r>
          </w:p>
          <w:p w14:paraId="26B6648E" w14:textId="77777777" w:rsidR="00166D83" w:rsidRPr="003F295C" w:rsidRDefault="00166D83" w:rsidP="00D1150C"/>
        </w:tc>
        <w:tc>
          <w:tcPr>
            <w:tcW w:w="2443" w:type="dxa"/>
          </w:tcPr>
          <w:p w14:paraId="3E3C5C06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2. Проведение измерений различных физических величин.</w:t>
            </w:r>
          </w:p>
          <w:p w14:paraId="2CA3341D" w14:textId="77777777" w:rsidR="00166D83" w:rsidRPr="003F295C" w:rsidRDefault="00166D83" w:rsidP="00D1150C"/>
        </w:tc>
      </w:tr>
      <w:tr w:rsidR="00166D83" w:rsidRPr="003F295C" w14:paraId="62E07590" w14:textId="77777777" w:rsidTr="00D1150C">
        <w:tc>
          <w:tcPr>
            <w:tcW w:w="2235" w:type="dxa"/>
            <w:gridSpan w:val="2"/>
          </w:tcPr>
          <w:p w14:paraId="4FE179FE" w14:textId="77777777" w:rsidR="00166D83" w:rsidRPr="003F295C" w:rsidRDefault="00166D83" w:rsidP="00D1150C">
            <w:pPr>
              <w:spacing w:line="265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4.Техника – (3 ч)</w:t>
            </w:r>
          </w:p>
        </w:tc>
        <w:tc>
          <w:tcPr>
            <w:tcW w:w="2836" w:type="dxa"/>
            <w:gridSpan w:val="4"/>
          </w:tcPr>
          <w:p w14:paraId="1811D599" w14:textId="77777777" w:rsidR="00166D83" w:rsidRPr="003F295C" w:rsidRDefault="00166D83" w:rsidP="00D1150C">
            <w:r w:rsidRPr="003F295C">
              <w:rPr>
                <w:sz w:val="24"/>
              </w:rPr>
              <w:t>Органы управления технологическими машинами. Системы управления. Автоматическое управление  устройствами и машинами.  Основные  элементы  автоматики. Автоматизация производства.</w:t>
            </w:r>
          </w:p>
        </w:tc>
        <w:tc>
          <w:tcPr>
            <w:tcW w:w="2409" w:type="dxa"/>
            <w:gridSpan w:val="2"/>
          </w:tcPr>
          <w:p w14:paraId="7F3C1DA1" w14:textId="77777777" w:rsidR="00166D83" w:rsidRPr="003F295C" w:rsidRDefault="00166D83" w:rsidP="00D1150C">
            <w:pPr>
              <w:widowControl w:val="0"/>
              <w:suppressAutoHyphens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 xml:space="preserve">3. </w:t>
            </w:r>
            <w:proofErr w:type="spellStart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>Сборка</w:t>
            </w:r>
            <w:proofErr w:type="spellEnd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>простых</w:t>
            </w:r>
            <w:proofErr w:type="spellEnd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>автоматических</w:t>
            </w:r>
            <w:proofErr w:type="spellEnd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>устройств</w:t>
            </w:r>
            <w:proofErr w:type="spellEnd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>из</w:t>
            </w:r>
            <w:proofErr w:type="spellEnd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>деталей</w:t>
            </w:r>
            <w:proofErr w:type="spellEnd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>конструктора</w:t>
            </w:r>
            <w:proofErr w:type="spellEnd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>.</w:t>
            </w:r>
          </w:p>
        </w:tc>
        <w:tc>
          <w:tcPr>
            <w:tcW w:w="2443" w:type="dxa"/>
          </w:tcPr>
          <w:p w14:paraId="40499B88" w14:textId="77777777" w:rsidR="00166D83" w:rsidRPr="003F295C" w:rsidRDefault="00166D83" w:rsidP="00D1150C">
            <w:pPr>
              <w:widowControl w:val="0"/>
              <w:suppressAutoHyphens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 xml:space="preserve">3. </w:t>
            </w:r>
            <w:proofErr w:type="spellStart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>Сборка</w:t>
            </w:r>
            <w:proofErr w:type="spellEnd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>простых</w:t>
            </w:r>
            <w:proofErr w:type="spellEnd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>автоматических</w:t>
            </w:r>
            <w:proofErr w:type="spellEnd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>устройств</w:t>
            </w:r>
            <w:proofErr w:type="spellEnd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>из</w:t>
            </w:r>
            <w:proofErr w:type="spellEnd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>деталей</w:t>
            </w:r>
            <w:proofErr w:type="spellEnd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3F295C">
              <w:rPr>
                <w:rFonts w:eastAsia="Andale Sans UI" w:cs="Tahoma"/>
                <w:sz w:val="24"/>
                <w:szCs w:val="24"/>
                <w:lang w:val="de-DE" w:eastAsia="ja-JP" w:bidi="fa-IR"/>
              </w:rPr>
              <w:t>конструктора</w:t>
            </w:r>
            <w:proofErr w:type="spellEnd"/>
          </w:p>
        </w:tc>
      </w:tr>
      <w:tr w:rsidR="00166D83" w:rsidRPr="003F295C" w14:paraId="2BD8B7BF" w14:textId="77777777" w:rsidTr="00D1150C">
        <w:trPr>
          <w:trHeight w:val="324"/>
        </w:trPr>
        <w:tc>
          <w:tcPr>
            <w:tcW w:w="2235" w:type="dxa"/>
            <w:gridSpan w:val="2"/>
            <w:vMerge w:val="restart"/>
          </w:tcPr>
          <w:p w14:paraId="580B0840" w14:textId="77777777" w:rsidR="00166D83" w:rsidRPr="003F295C" w:rsidRDefault="00166D83" w:rsidP="00D1150C">
            <w:pPr>
              <w:spacing w:line="265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5.Технологии получения, обработки, преобразования и использования материалов:</w:t>
            </w:r>
          </w:p>
          <w:p w14:paraId="3A487184" w14:textId="77777777" w:rsidR="00166D83" w:rsidRPr="003F295C" w:rsidRDefault="00166D83" w:rsidP="00D1150C">
            <w:pPr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а) мальчики – 10 (ч);</w:t>
            </w:r>
          </w:p>
          <w:p w14:paraId="0837AEDF" w14:textId="77777777" w:rsidR="00166D83" w:rsidRPr="003F295C" w:rsidRDefault="00166D83" w:rsidP="00D1150C">
            <w:pPr>
              <w:spacing w:line="265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б) девочки – 7 (ч).</w:t>
            </w:r>
          </w:p>
        </w:tc>
        <w:tc>
          <w:tcPr>
            <w:tcW w:w="1440" w:type="dxa"/>
            <w:gridSpan w:val="2"/>
          </w:tcPr>
          <w:p w14:paraId="5B3C534A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Мальчики</w:t>
            </w:r>
          </w:p>
        </w:tc>
        <w:tc>
          <w:tcPr>
            <w:tcW w:w="1396" w:type="dxa"/>
            <w:gridSpan w:val="2"/>
          </w:tcPr>
          <w:p w14:paraId="34541327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Девочки</w:t>
            </w:r>
          </w:p>
        </w:tc>
        <w:tc>
          <w:tcPr>
            <w:tcW w:w="2409" w:type="dxa"/>
            <w:gridSpan w:val="2"/>
            <w:vMerge w:val="restart"/>
          </w:tcPr>
          <w:p w14:paraId="186F8DC5" w14:textId="77777777" w:rsidR="00166D83" w:rsidRPr="003F295C" w:rsidRDefault="00166D83" w:rsidP="00D1150C">
            <w:pPr>
              <w:rPr>
                <w:sz w:val="24"/>
                <w:szCs w:val="28"/>
              </w:rPr>
            </w:pPr>
            <w:r w:rsidRPr="003F295C">
              <w:rPr>
                <w:sz w:val="24"/>
                <w:szCs w:val="28"/>
              </w:rPr>
              <w:t xml:space="preserve">4. Изготовление проектного изделия посредством технологий плавления и литья. </w:t>
            </w:r>
          </w:p>
          <w:p w14:paraId="0A9E86CD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  <w:szCs w:val="28"/>
              </w:rPr>
              <w:t>5. Изготовление проектног</w:t>
            </w:r>
            <w:r w:rsidRPr="003F295C">
              <w:rPr>
                <w:sz w:val="24"/>
              </w:rPr>
              <w:t>о изделия посредством технологий плавления и литья.</w:t>
            </w:r>
          </w:p>
          <w:p w14:paraId="7EA61DD7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6.Закалка и испытание твёрдости металла.</w:t>
            </w:r>
          </w:p>
          <w:p w14:paraId="45D3CA39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7. Пайка металлов.</w:t>
            </w:r>
          </w:p>
          <w:p w14:paraId="6901D621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8. Сварка пластмасс.</w:t>
            </w:r>
          </w:p>
        </w:tc>
        <w:tc>
          <w:tcPr>
            <w:tcW w:w="2443" w:type="dxa"/>
            <w:vMerge w:val="restart"/>
          </w:tcPr>
          <w:p w14:paraId="06809FA3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4. Изготовление проектного изделия посредством технологий плавления и литья.</w:t>
            </w:r>
          </w:p>
          <w:p w14:paraId="0F78D60F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5. Пайка металлов.</w:t>
            </w:r>
          </w:p>
          <w:p w14:paraId="29B8A683" w14:textId="77777777" w:rsidR="00166D83" w:rsidRPr="003F295C" w:rsidRDefault="00166D83" w:rsidP="00D1150C">
            <w:r w:rsidRPr="003F295C">
              <w:rPr>
                <w:sz w:val="24"/>
              </w:rPr>
              <w:t>6. Сварка пластмасс</w:t>
            </w:r>
            <w:r w:rsidRPr="003F295C">
              <w:t>.</w:t>
            </w:r>
          </w:p>
        </w:tc>
      </w:tr>
      <w:tr w:rsidR="00166D83" w:rsidRPr="003F295C" w14:paraId="3F8597AC" w14:textId="77777777" w:rsidTr="00D1150C">
        <w:trPr>
          <w:trHeight w:val="1284"/>
        </w:trPr>
        <w:tc>
          <w:tcPr>
            <w:tcW w:w="2235" w:type="dxa"/>
            <w:gridSpan w:val="2"/>
            <w:vMerge/>
          </w:tcPr>
          <w:p w14:paraId="340DF128" w14:textId="77777777" w:rsidR="00166D83" w:rsidRPr="003F295C" w:rsidRDefault="00166D83" w:rsidP="00D1150C">
            <w:pPr>
              <w:spacing w:line="265" w:lineRule="exac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14:paraId="15E94C0C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Плавление материалов и отливка  изделий. Пайка металлов.</w:t>
            </w:r>
          </w:p>
          <w:p w14:paraId="32172AE6" w14:textId="77777777" w:rsidR="00166D83" w:rsidRPr="003F295C" w:rsidRDefault="00166D83" w:rsidP="00D1150C">
            <w:pPr>
              <w:rPr>
                <w:sz w:val="20"/>
                <w:szCs w:val="20"/>
              </w:rPr>
            </w:pPr>
            <w:r w:rsidRPr="003F295C">
              <w:rPr>
                <w:sz w:val="24"/>
              </w:rPr>
              <w:t xml:space="preserve">Сварка материалов. </w:t>
            </w:r>
            <w:r w:rsidRPr="003F295C">
              <w:rPr>
                <w:rFonts w:eastAsia="Times New Roman"/>
                <w:sz w:val="24"/>
                <w:szCs w:val="24"/>
              </w:rPr>
              <w:t>Закалка</w:t>
            </w:r>
          </w:p>
          <w:p w14:paraId="3DD5786C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материалов. Электроискровая обработка материалов. Электрохимическая обработка металлов.</w:t>
            </w:r>
          </w:p>
          <w:p w14:paraId="417989EC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Ультразвуковая обработка материалов.</w:t>
            </w:r>
          </w:p>
          <w:p w14:paraId="6EACEF89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Лучевые методы обработки материалов.</w:t>
            </w:r>
          </w:p>
          <w:p w14:paraId="7B6E3B93" w14:textId="77777777" w:rsidR="00166D83" w:rsidRPr="003F295C" w:rsidRDefault="00166D83" w:rsidP="00D1150C">
            <w:r w:rsidRPr="003F295C">
              <w:rPr>
                <w:sz w:val="24"/>
              </w:rPr>
              <w:t>Особенности технологий  обработки жидкостей и газов.</w:t>
            </w:r>
          </w:p>
        </w:tc>
        <w:tc>
          <w:tcPr>
            <w:tcW w:w="1396" w:type="dxa"/>
            <w:gridSpan w:val="2"/>
          </w:tcPr>
          <w:p w14:paraId="4EF06A51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Плавление материалов и отливка изделий.</w:t>
            </w:r>
          </w:p>
          <w:p w14:paraId="782B7F43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Сварка материалов</w:t>
            </w:r>
          </w:p>
        </w:tc>
        <w:tc>
          <w:tcPr>
            <w:tcW w:w="2409" w:type="dxa"/>
            <w:gridSpan w:val="2"/>
            <w:vMerge/>
          </w:tcPr>
          <w:p w14:paraId="37BE2560" w14:textId="77777777" w:rsidR="00166D83" w:rsidRPr="003F295C" w:rsidRDefault="00166D83" w:rsidP="00D1150C">
            <w:pPr>
              <w:widowControl w:val="0"/>
              <w:suppressAutoHyphens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2443" w:type="dxa"/>
            <w:vMerge/>
          </w:tcPr>
          <w:p w14:paraId="14ACAD6B" w14:textId="77777777" w:rsidR="00166D83" w:rsidRPr="003F295C" w:rsidRDefault="00166D83" w:rsidP="00D1150C">
            <w:pPr>
              <w:widowControl w:val="0"/>
              <w:suppressAutoHyphens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</w:p>
        </w:tc>
      </w:tr>
      <w:tr w:rsidR="00166D83" w:rsidRPr="003F295C" w14:paraId="6BD81825" w14:textId="77777777" w:rsidTr="00D1150C">
        <w:tc>
          <w:tcPr>
            <w:tcW w:w="2235" w:type="dxa"/>
            <w:gridSpan w:val="2"/>
          </w:tcPr>
          <w:p w14:paraId="03186500" w14:textId="77777777" w:rsidR="00166D83" w:rsidRPr="003F295C" w:rsidRDefault="00166D83" w:rsidP="00D1150C">
            <w:pPr>
              <w:spacing w:line="265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6.Технологии обработки пищевых продуктов:</w:t>
            </w:r>
          </w:p>
          <w:p w14:paraId="59E7575D" w14:textId="77777777" w:rsidR="00166D83" w:rsidRPr="003F295C" w:rsidRDefault="00166D83" w:rsidP="00D1150C">
            <w:pPr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w w:val="98"/>
                <w:sz w:val="24"/>
                <w:szCs w:val="24"/>
              </w:rPr>
              <w:t>а) мальчики – 3 (ч);</w:t>
            </w:r>
          </w:p>
          <w:p w14:paraId="1B0F64A1" w14:textId="77777777" w:rsidR="00166D83" w:rsidRPr="003F295C" w:rsidRDefault="00166D83" w:rsidP="00D1150C">
            <w:pPr>
              <w:spacing w:line="265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б) девочки – 6 (ч).</w:t>
            </w:r>
          </w:p>
        </w:tc>
        <w:tc>
          <w:tcPr>
            <w:tcW w:w="2836" w:type="dxa"/>
            <w:gridSpan w:val="4"/>
          </w:tcPr>
          <w:p w14:paraId="389436CD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Мясо птицы. Мясо животных.</w:t>
            </w:r>
          </w:p>
        </w:tc>
        <w:tc>
          <w:tcPr>
            <w:tcW w:w="2409" w:type="dxa"/>
            <w:gridSpan w:val="2"/>
          </w:tcPr>
          <w:p w14:paraId="290726CC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9.Определение доброкачественности мяса птицы.</w:t>
            </w:r>
          </w:p>
        </w:tc>
        <w:tc>
          <w:tcPr>
            <w:tcW w:w="2443" w:type="dxa"/>
          </w:tcPr>
          <w:p w14:paraId="12682F29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7.Определение доброкачественности мяса птицы органолептическим методом.</w:t>
            </w:r>
          </w:p>
          <w:p w14:paraId="41E60393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8.Приготовление блюда из птицы.</w:t>
            </w:r>
          </w:p>
          <w:p w14:paraId="3023E36A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9.  Приготовление отбивной из свинины.</w:t>
            </w:r>
          </w:p>
        </w:tc>
      </w:tr>
      <w:tr w:rsidR="00166D83" w:rsidRPr="003F295C" w14:paraId="3130EA87" w14:textId="77777777" w:rsidTr="00D1150C">
        <w:tc>
          <w:tcPr>
            <w:tcW w:w="2235" w:type="dxa"/>
            <w:gridSpan w:val="2"/>
          </w:tcPr>
          <w:p w14:paraId="5C233DF3" w14:textId="77777777" w:rsidR="00166D83" w:rsidRPr="003F295C" w:rsidRDefault="00166D83" w:rsidP="00D1150C">
            <w:pPr>
              <w:spacing w:line="265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7. Технологии получения, преобразования и использования энергии – (1 ч).</w:t>
            </w:r>
          </w:p>
        </w:tc>
        <w:tc>
          <w:tcPr>
            <w:tcW w:w="2836" w:type="dxa"/>
            <w:gridSpan w:val="4"/>
          </w:tcPr>
          <w:p w14:paraId="4F0C6C84" w14:textId="77777777" w:rsidR="00166D83" w:rsidRPr="003F295C" w:rsidRDefault="00166D83" w:rsidP="00D1150C">
            <w:pPr>
              <w:rPr>
                <w:sz w:val="18"/>
                <w:szCs w:val="20"/>
              </w:rPr>
            </w:pPr>
            <w:r w:rsidRPr="003F295C">
              <w:rPr>
                <w:sz w:val="24"/>
              </w:rPr>
              <w:t>Выделение энергии при химических реакциях.</w:t>
            </w:r>
          </w:p>
          <w:p w14:paraId="2AABEA9B" w14:textId="77777777" w:rsidR="00166D83" w:rsidRPr="003F295C" w:rsidRDefault="00166D83" w:rsidP="00D1150C">
            <w:pPr>
              <w:rPr>
                <w:sz w:val="18"/>
                <w:szCs w:val="20"/>
              </w:rPr>
            </w:pPr>
            <w:r w:rsidRPr="003F295C">
              <w:rPr>
                <w:sz w:val="24"/>
              </w:rPr>
              <w:t>Химическая обработка материалов и получение</w:t>
            </w:r>
          </w:p>
          <w:p w14:paraId="2054104E" w14:textId="77777777" w:rsidR="00166D83" w:rsidRPr="003F295C" w:rsidRDefault="00166D83" w:rsidP="00D1150C">
            <w:r w:rsidRPr="003F295C">
              <w:rPr>
                <w:sz w:val="24"/>
              </w:rPr>
              <w:t>новых веществ.</w:t>
            </w:r>
          </w:p>
        </w:tc>
        <w:tc>
          <w:tcPr>
            <w:tcW w:w="2409" w:type="dxa"/>
            <w:gridSpan w:val="2"/>
          </w:tcPr>
          <w:p w14:paraId="54024B90" w14:textId="77777777" w:rsidR="00166D83" w:rsidRPr="003F295C" w:rsidRDefault="00166D83" w:rsidP="00D1150C">
            <w:pPr>
              <w:widowControl w:val="0"/>
              <w:suppressAutoHyphens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2443" w:type="dxa"/>
          </w:tcPr>
          <w:p w14:paraId="7719BB3C" w14:textId="77777777" w:rsidR="00166D83" w:rsidRPr="003F295C" w:rsidRDefault="00166D83" w:rsidP="00D1150C">
            <w:pPr>
              <w:rPr>
                <w:sz w:val="24"/>
              </w:rPr>
            </w:pPr>
          </w:p>
        </w:tc>
      </w:tr>
      <w:tr w:rsidR="00166D83" w:rsidRPr="003F295C" w14:paraId="23C66CD5" w14:textId="77777777" w:rsidTr="00D1150C">
        <w:tc>
          <w:tcPr>
            <w:tcW w:w="2235" w:type="dxa"/>
            <w:gridSpan w:val="2"/>
          </w:tcPr>
          <w:p w14:paraId="3CA20F17" w14:textId="77777777" w:rsidR="00166D83" w:rsidRPr="003F295C" w:rsidRDefault="00166D83" w:rsidP="00D1150C">
            <w:pPr>
              <w:spacing w:line="264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8.Технологии получения, обработки и использования информации - (3 ч).</w:t>
            </w:r>
          </w:p>
        </w:tc>
        <w:tc>
          <w:tcPr>
            <w:tcW w:w="2836" w:type="dxa"/>
            <w:gridSpan w:val="4"/>
          </w:tcPr>
          <w:p w14:paraId="3029BB39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Материальные формы представления информации  для  хранения.  Средства  записи информации. Современные технологии записи и хранения информации.</w:t>
            </w:r>
          </w:p>
        </w:tc>
        <w:tc>
          <w:tcPr>
            <w:tcW w:w="2409" w:type="dxa"/>
            <w:gridSpan w:val="2"/>
          </w:tcPr>
          <w:p w14:paraId="4C0059B1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10. Сбор дополнительной информации в   Интернете и справочной литературе об областях хранения информации.</w:t>
            </w:r>
          </w:p>
        </w:tc>
        <w:tc>
          <w:tcPr>
            <w:tcW w:w="2443" w:type="dxa"/>
          </w:tcPr>
          <w:p w14:paraId="447DA8ED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10. Сбор дополнительной информации в   Интернете и справочной литературе об областях хранения информации.</w:t>
            </w:r>
          </w:p>
        </w:tc>
      </w:tr>
      <w:tr w:rsidR="00166D83" w:rsidRPr="003F295C" w14:paraId="6CC49FA8" w14:textId="77777777" w:rsidTr="00D1150C">
        <w:tc>
          <w:tcPr>
            <w:tcW w:w="2235" w:type="dxa"/>
            <w:gridSpan w:val="2"/>
          </w:tcPr>
          <w:p w14:paraId="0E49EDF7" w14:textId="77777777" w:rsidR="00166D83" w:rsidRPr="003F295C" w:rsidRDefault="00166D83" w:rsidP="00D1150C">
            <w:pPr>
              <w:spacing w:line="263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9.Технологии растениеводства - (2 ч)</w:t>
            </w:r>
          </w:p>
        </w:tc>
        <w:tc>
          <w:tcPr>
            <w:tcW w:w="2836" w:type="dxa"/>
            <w:gridSpan w:val="4"/>
          </w:tcPr>
          <w:p w14:paraId="453AD441" w14:textId="77777777" w:rsidR="00166D83" w:rsidRPr="003F295C" w:rsidRDefault="00166D83" w:rsidP="00D1150C">
            <w:r w:rsidRPr="003F295C">
              <w:rPr>
                <w:sz w:val="24"/>
              </w:rPr>
              <w:t>Микроорганизмы, их строение и значение для человека. Бактерии и вирусы в биотехнологиях</w:t>
            </w:r>
          </w:p>
        </w:tc>
        <w:tc>
          <w:tcPr>
            <w:tcW w:w="2409" w:type="dxa"/>
            <w:gridSpan w:val="2"/>
          </w:tcPr>
          <w:p w14:paraId="7CED8BF0" w14:textId="77777777" w:rsidR="00166D83" w:rsidRPr="003F295C" w:rsidRDefault="00166D83" w:rsidP="00D1150C">
            <w:pPr>
              <w:widowControl w:val="0"/>
              <w:suppressAutoHyphens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2443" w:type="dxa"/>
          </w:tcPr>
          <w:p w14:paraId="401E7D95" w14:textId="77777777" w:rsidR="00166D83" w:rsidRPr="003F295C" w:rsidRDefault="00166D83" w:rsidP="00D1150C">
            <w:pPr>
              <w:widowControl w:val="0"/>
              <w:suppressAutoHyphens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</w:p>
        </w:tc>
      </w:tr>
      <w:tr w:rsidR="00166D83" w:rsidRPr="003F295C" w14:paraId="57B8CA26" w14:textId="77777777" w:rsidTr="00D1150C">
        <w:tc>
          <w:tcPr>
            <w:tcW w:w="2235" w:type="dxa"/>
            <w:gridSpan w:val="2"/>
          </w:tcPr>
          <w:p w14:paraId="4E2DEAC3" w14:textId="77777777" w:rsidR="00166D83" w:rsidRPr="003F295C" w:rsidRDefault="00166D83" w:rsidP="00D1150C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10. Технологии животноводства – (2 ч).</w:t>
            </w:r>
          </w:p>
        </w:tc>
        <w:tc>
          <w:tcPr>
            <w:tcW w:w="2836" w:type="dxa"/>
            <w:gridSpan w:val="4"/>
          </w:tcPr>
          <w:p w14:paraId="5294290F" w14:textId="77777777" w:rsidR="00166D83" w:rsidRPr="003F295C" w:rsidRDefault="00166D83" w:rsidP="00D1150C">
            <w:r w:rsidRPr="003F295C">
              <w:rPr>
                <w:sz w:val="24"/>
              </w:rPr>
              <w:t>Получение продукции животноводства. Разведение животных, их породы и продуктивность.</w:t>
            </w:r>
          </w:p>
        </w:tc>
        <w:tc>
          <w:tcPr>
            <w:tcW w:w="2409" w:type="dxa"/>
            <w:gridSpan w:val="2"/>
          </w:tcPr>
          <w:p w14:paraId="18F805B5" w14:textId="77777777" w:rsidR="00166D83" w:rsidRPr="003F295C" w:rsidRDefault="00166D83" w:rsidP="00D1150C">
            <w:pPr>
              <w:widowControl w:val="0"/>
              <w:suppressAutoHyphens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2443" w:type="dxa"/>
          </w:tcPr>
          <w:p w14:paraId="7DFFC1BF" w14:textId="77777777" w:rsidR="00166D83" w:rsidRPr="003F295C" w:rsidRDefault="00166D83" w:rsidP="00D1150C">
            <w:pPr>
              <w:widowControl w:val="0"/>
              <w:suppressAutoHyphens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</w:p>
        </w:tc>
      </w:tr>
      <w:tr w:rsidR="00166D83" w:rsidRPr="003F295C" w14:paraId="73D0BEDC" w14:textId="77777777" w:rsidTr="00D1150C">
        <w:tc>
          <w:tcPr>
            <w:tcW w:w="2235" w:type="dxa"/>
            <w:gridSpan w:val="2"/>
          </w:tcPr>
          <w:p w14:paraId="6730071E" w14:textId="77777777" w:rsidR="00166D83" w:rsidRPr="003F295C" w:rsidRDefault="00166D83" w:rsidP="00D1150C">
            <w:pPr>
              <w:spacing w:line="263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11.Социальные технологии - (3 ч)</w:t>
            </w:r>
          </w:p>
        </w:tc>
        <w:tc>
          <w:tcPr>
            <w:tcW w:w="2836" w:type="dxa"/>
            <w:gridSpan w:val="4"/>
          </w:tcPr>
          <w:p w14:paraId="388DF8A5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Основные категории рыночной экономики. Что такое   рынок.   Маркетинг   как   технология управления  рынком.  Методы  стимулирования сбыта.</w:t>
            </w:r>
          </w:p>
        </w:tc>
        <w:tc>
          <w:tcPr>
            <w:tcW w:w="2409" w:type="dxa"/>
            <w:gridSpan w:val="2"/>
          </w:tcPr>
          <w:p w14:paraId="39889740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11.Оценка  качества  рекламы  в средствах массовой информации.</w:t>
            </w:r>
          </w:p>
        </w:tc>
        <w:tc>
          <w:tcPr>
            <w:tcW w:w="2443" w:type="dxa"/>
          </w:tcPr>
          <w:p w14:paraId="481F4CC3" w14:textId="77777777" w:rsidR="00166D83" w:rsidRPr="003F295C" w:rsidRDefault="00166D83" w:rsidP="00D1150C">
            <w:pPr>
              <w:widowControl w:val="0"/>
              <w:suppressAutoHyphens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</w:p>
        </w:tc>
      </w:tr>
      <w:tr w:rsidR="00166D83" w:rsidRPr="003F295C" w14:paraId="5AFA8849" w14:textId="77777777" w:rsidTr="00D1150C">
        <w:tc>
          <w:tcPr>
            <w:tcW w:w="2235" w:type="dxa"/>
            <w:gridSpan w:val="2"/>
          </w:tcPr>
          <w:p w14:paraId="2A36FEF3" w14:textId="77777777" w:rsidR="00166D83" w:rsidRPr="003F295C" w:rsidRDefault="00166D83" w:rsidP="00D1150C">
            <w:pPr>
              <w:spacing w:line="263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12. Итоговое занятие -1</w:t>
            </w:r>
          </w:p>
        </w:tc>
        <w:tc>
          <w:tcPr>
            <w:tcW w:w="2836" w:type="dxa"/>
            <w:gridSpan w:val="4"/>
          </w:tcPr>
          <w:p w14:paraId="1ADF8207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  <w:szCs w:val="24"/>
              </w:rPr>
              <w:t>Обобщающее занятие по учебному курсу</w:t>
            </w:r>
          </w:p>
        </w:tc>
        <w:tc>
          <w:tcPr>
            <w:tcW w:w="2409" w:type="dxa"/>
            <w:gridSpan w:val="2"/>
          </w:tcPr>
          <w:p w14:paraId="0B8C008A" w14:textId="77777777" w:rsidR="00166D83" w:rsidRPr="003F295C" w:rsidRDefault="00166D83" w:rsidP="00D1150C">
            <w:pPr>
              <w:rPr>
                <w:sz w:val="24"/>
              </w:rPr>
            </w:pPr>
          </w:p>
        </w:tc>
        <w:tc>
          <w:tcPr>
            <w:tcW w:w="2443" w:type="dxa"/>
          </w:tcPr>
          <w:p w14:paraId="14FD783D" w14:textId="77777777" w:rsidR="00166D83" w:rsidRPr="003F295C" w:rsidRDefault="00166D83" w:rsidP="00D1150C">
            <w:pPr>
              <w:widowControl w:val="0"/>
              <w:suppressAutoHyphens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</w:p>
        </w:tc>
      </w:tr>
    </w:tbl>
    <w:p w14:paraId="584B4756" w14:textId="77777777" w:rsidR="00166D83" w:rsidRPr="003F295C" w:rsidRDefault="00166D83" w:rsidP="00166D83">
      <w:pPr>
        <w:spacing w:line="251" w:lineRule="exact"/>
        <w:jc w:val="center"/>
        <w:rPr>
          <w:b/>
          <w:sz w:val="28"/>
          <w:szCs w:val="28"/>
        </w:rPr>
      </w:pPr>
      <w:r w:rsidRPr="003F295C">
        <w:rPr>
          <w:b/>
          <w:sz w:val="28"/>
          <w:szCs w:val="28"/>
        </w:rPr>
        <w:t>9класс</w:t>
      </w:r>
    </w:p>
    <w:tbl>
      <w:tblPr>
        <w:tblStyle w:val="21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419"/>
        <w:gridCol w:w="2409"/>
        <w:gridCol w:w="2411"/>
      </w:tblGrid>
      <w:tr w:rsidR="00166D83" w:rsidRPr="003F295C" w14:paraId="5066FF20" w14:textId="77777777" w:rsidTr="00D1150C">
        <w:trPr>
          <w:trHeight w:val="216"/>
        </w:trPr>
        <w:tc>
          <w:tcPr>
            <w:tcW w:w="2235" w:type="dxa"/>
            <w:vMerge w:val="restart"/>
          </w:tcPr>
          <w:p w14:paraId="5AFCA0E2" w14:textId="77777777" w:rsidR="00166D83" w:rsidRPr="003F295C" w:rsidRDefault="00166D83" w:rsidP="00D1150C">
            <w:pPr>
              <w:spacing w:line="251" w:lineRule="exact"/>
              <w:jc w:val="center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Модули программы</w:t>
            </w:r>
          </w:p>
        </w:tc>
        <w:tc>
          <w:tcPr>
            <w:tcW w:w="2836" w:type="dxa"/>
            <w:gridSpan w:val="2"/>
            <w:vMerge w:val="restart"/>
          </w:tcPr>
          <w:p w14:paraId="28B4D47F" w14:textId="77777777" w:rsidR="00166D83" w:rsidRPr="003F295C" w:rsidRDefault="00166D83" w:rsidP="00D1150C">
            <w:pPr>
              <w:spacing w:line="251" w:lineRule="exact"/>
              <w:jc w:val="center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Теоретические сведения</w:t>
            </w:r>
          </w:p>
        </w:tc>
        <w:tc>
          <w:tcPr>
            <w:tcW w:w="4820" w:type="dxa"/>
            <w:gridSpan w:val="2"/>
          </w:tcPr>
          <w:p w14:paraId="3C48D02C" w14:textId="77777777" w:rsidR="00166D83" w:rsidRPr="003F295C" w:rsidRDefault="00166D83" w:rsidP="00D1150C">
            <w:pPr>
              <w:spacing w:line="251" w:lineRule="exact"/>
              <w:jc w:val="center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</w:tr>
      <w:tr w:rsidR="00166D83" w:rsidRPr="003F295C" w14:paraId="141830B7" w14:textId="77777777" w:rsidTr="00D1150C">
        <w:trPr>
          <w:trHeight w:val="288"/>
        </w:trPr>
        <w:tc>
          <w:tcPr>
            <w:tcW w:w="2235" w:type="dxa"/>
            <w:vMerge/>
          </w:tcPr>
          <w:p w14:paraId="1A5651FC" w14:textId="77777777" w:rsidR="00166D83" w:rsidRPr="003F295C" w:rsidRDefault="00166D83" w:rsidP="00D1150C">
            <w:pPr>
              <w:spacing w:line="251" w:lineRule="exact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vMerge/>
          </w:tcPr>
          <w:p w14:paraId="7C93DE79" w14:textId="77777777" w:rsidR="00166D83" w:rsidRPr="003F295C" w:rsidRDefault="00166D83" w:rsidP="00D1150C">
            <w:pPr>
              <w:spacing w:line="251" w:lineRule="exact"/>
              <w:jc w:val="center"/>
              <w:rPr>
                <w:rFonts w:eastAsia="Times New Roman"/>
                <w:b/>
                <w:bCs/>
                <w:w w:val="99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FCAD56C" w14:textId="77777777" w:rsidR="00166D83" w:rsidRPr="003F295C" w:rsidRDefault="00166D83" w:rsidP="00D1150C">
            <w:pPr>
              <w:spacing w:line="251" w:lineRule="exact"/>
              <w:jc w:val="center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Мальчики</w:t>
            </w:r>
          </w:p>
        </w:tc>
        <w:tc>
          <w:tcPr>
            <w:tcW w:w="2411" w:type="dxa"/>
          </w:tcPr>
          <w:p w14:paraId="336A67AD" w14:textId="77777777" w:rsidR="00166D83" w:rsidRPr="003F295C" w:rsidRDefault="00166D83" w:rsidP="00D1150C">
            <w:pPr>
              <w:spacing w:line="251" w:lineRule="exact"/>
              <w:jc w:val="center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Девочки</w:t>
            </w:r>
          </w:p>
        </w:tc>
      </w:tr>
      <w:tr w:rsidR="00166D83" w:rsidRPr="003F295C" w14:paraId="232205A3" w14:textId="77777777" w:rsidTr="00D1150C">
        <w:tc>
          <w:tcPr>
            <w:tcW w:w="2235" w:type="dxa"/>
          </w:tcPr>
          <w:p w14:paraId="7F11A049" w14:textId="77777777" w:rsidR="00166D83" w:rsidRPr="003F295C" w:rsidRDefault="00166D83" w:rsidP="00D1150C">
            <w:pPr>
              <w:spacing w:line="251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1.</w:t>
            </w:r>
            <w:r w:rsidRPr="003F295C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Методы </w:t>
            </w: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и средства творческой и проектной Деятельности (3ч)</w:t>
            </w:r>
          </w:p>
        </w:tc>
        <w:tc>
          <w:tcPr>
            <w:tcW w:w="2836" w:type="dxa"/>
            <w:gridSpan w:val="2"/>
          </w:tcPr>
          <w:p w14:paraId="623F1F7B" w14:textId="77777777" w:rsidR="00166D83" w:rsidRPr="003F295C" w:rsidRDefault="00166D83" w:rsidP="00D1150C">
            <w:pPr>
              <w:spacing w:line="260" w:lineRule="exact"/>
              <w:ind w:left="80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Проектная   деятельность.   Виды   проектов.</w:t>
            </w:r>
          </w:p>
          <w:p w14:paraId="2AA7A167" w14:textId="77777777" w:rsidR="00166D83" w:rsidRPr="003F295C" w:rsidRDefault="00166D83" w:rsidP="00D1150C">
            <w:pPr>
              <w:spacing w:line="271" w:lineRule="exact"/>
              <w:ind w:left="80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Пирамида  уровней творчества.  Профессии  и производство</w:t>
            </w:r>
          </w:p>
        </w:tc>
        <w:tc>
          <w:tcPr>
            <w:tcW w:w="2409" w:type="dxa"/>
          </w:tcPr>
          <w:p w14:paraId="7BE7BF96" w14:textId="77777777" w:rsidR="00166D83" w:rsidRPr="003F295C" w:rsidRDefault="00166D83" w:rsidP="00D1150C">
            <w:pPr>
              <w:spacing w:line="260" w:lineRule="exact"/>
              <w:ind w:left="-29" w:firstLine="29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 xml:space="preserve">1. Разработка технологической </w:t>
            </w:r>
          </w:p>
          <w:p w14:paraId="04ADCF2A" w14:textId="77777777" w:rsidR="00166D83" w:rsidRPr="003F295C" w:rsidRDefault="00166D83" w:rsidP="00D1150C">
            <w:pPr>
              <w:spacing w:line="251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документации</w:t>
            </w:r>
          </w:p>
        </w:tc>
        <w:tc>
          <w:tcPr>
            <w:tcW w:w="2411" w:type="dxa"/>
          </w:tcPr>
          <w:p w14:paraId="1AF12081" w14:textId="77777777" w:rsidR="00166D83" w:rsidRPr="003F295C" w:rsidRDefault="00166D83" w:rsidP="00D1150C">
            <w:pPr>
              <w:spacing w:line="260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1. Разработка</w:t>
            </w:r>
          </w:p>
          <w:p w14:paraId="2F78A8B7" w14:textId="77777777" w:rsidR="00166D83" w:rsidRPr="003F295C" w:rsidRDefault="00166D83" w:rsidP="00D1150C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 xml:space="preserve">Технологической </w:t>
            </w:r>
          </w:p>
          <w:p w14:paraId="42ED42A1" w14:textId="77777777" w:rsidR="00166D83" w:rsidRPr="003F295C" w:rsidRDefault="00166D83" w:rsidP="00D1150C">
            <w:pPr>
              <w:spacing w:line="251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документации</w:t>
            </w:r>
          </w:p>
        </w:tc>
      </w:tr>
      <w:tr w:rsidR="00166D83" w:rsidRPr="003F295C" w14:paraId="151C466C" w14:textId="77777777" w:rsidTr="00D1150C">
        <w:tc>
          <w:tcPr>
            <w:tcW w:w="2235" w:type="dxa"/>
          </w:tcPr>
          <w:p w14:paraId="6B3F0E50" w14:textId="77777777" w:rsidR="00166D83" w:rsidRPr="003F295C" w:rsidRDefault="00166D83" w:rsidP="00D1150C">
            <w:pPr>
              <w:spacing w:line="251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2. Производство - (3ч)</w:t>
            </w:r>
          </w:p>
        </w:tc>
        <w:tc>
          <w:tcPr>
            <w:tcW w:w="2836" w:type="dxa"/>
            <w:gridSpan w:val="2"/>
          </w:tcPr>
          <w:p w14:paraId="6D14F391" w14:textId="77777777" w:rsidR="00166D83" w:rsidRPr="003F295C" w:rsidRDefault="00166D83" w:rsidP="00D1150C">
            <w:pPr>
              <w:spacing w:line="263" w:lineRule="exact"/>
              <w:ind w:left="80"/>
              <w:rPr>
                <w:rFonts w:eastAsia="Times New Roman"/>
                <w:sz w:val="24"/>
                <w:szCs w:val="24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Что такое техносфера. Что такое потребительские блага. Форма проявления Потребительских благ.</w:t>
            </w:r>
          </w:p>
          <w:p w14:paraId="57D10014" w14:textId="77777777" w:rsidR="00166D83" w:rsidRPr="003F295C" w:rsidRDefault="00166D83" w:rsidP="00D1150C">
            <w:pPr>
              <w:spacing w:line="263" w:lineRule="exact"/>
              <w:ind w:left="80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Производство потребительских благ. Общая характеристика</w:t>
            </w:r>
          </w:p>
          <w:p w14:paraId="07FCE998" w14:textId="77777777" w:rsidR="00166D83" w:rsidRPr="003F295C" w:rsidRDefault="00166D83" w:rsidP="00D1150C">
            <w:pPr>
              <w:spacing w:line="251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производства.</w:t>
            </w:r>
          </w:p>
        </w:tc>
        <w:tc>
          <w:tcPr>
            <w:tcW w:w="2409" w:type="dxa"/>
          </w:tcPr>
          <w:p w14:paraId="0C9A1608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 xml:space="preserve">2. Составление списка основных материальных благ. </w:t>
            </w:r>
          </w:p>
          <w:p w14:paraId="0E4BF206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3. Проанализировать работу специалиста любой сферы деятельности</w:t>
            </w:r>
          </w:p>
        </w:tc>
        <w:tc>
          <w:tcPr>
            <w:tcW w:w="2411" w:type="dxa"/>
          </w:tcPr>
          <w:p w14:paraId="12907DBD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2. Составление списка основных материальных благ.</w:t>
            </w:r>
          </w:p>
          <w:p w14:paraId="4C347FEB" w14:textId="77777777" w:rsidR="00166D83" w:rsidRPr="003F295C" w:rsidRDefault="00166D83" w:rsidP="00D1150C">
            <w:r w:rsidRPr="003F295C">
              <w:rPr>
                <w:sz w:val="24"/>
                <w:szCs w:val="24"/>
              </w:rPr>
              <w:t>3. Проанализировать работу специалиста любой сферы деятельности.</w:t>
            </w:r>
          </w:p>
        </w:tc>
      </w:tr>
      <w:tr w:rsidR="00166D83" w:rsidRPr="003F295C" w14:paraId="0D335ADB" w14:textId="77777777" w:rsidTr="00D1150C">
        <w:tc>
          <w:tcPr>
            <w:tcW w:w="2235" w:type="dxa"/>
          </w:tcPr>
          <w:p w14:paraId="78C64DDC" w14:textId="77777777" w:rsidR="00166D83" w:rsidRPr="003F295C" w:rsidRDefault="00166D83" w:rsidP="00D1150C">
            <w:pPr>
              <w:spacing w:line="251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3. Технология – (3ч)</w:t>
            </w:r>
          </w:p>
        </w:tc>
        <w:tc>
          <w:tcPr>
            <w:tcW w:w="2836" w:type="dxa"/>
            <w:gridSpan w:val="2"/>
          </w:tcPr>
          <w:p w14:paraId="6AA5ECB3" w14:textId="77777777" w:rsidR="00166D83" w:rsidRPr="003F295C" w:rsidRDefault="00166D83" w:rsidP="00D1150C">
            <w:pPr>
              <w:spacing w:line="264" w:lineRule="exact"/>
              <w:ind w:left="80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Что такое технология.</w:t>
            </w:r>
          </w:p>
          <w:p w14:paraId="7A7691EC" w14:textId="77777777" w:rsidR="00166D83" w:rsidRPr="003F295C" w:rsidRDefault="00166D83" w:rsidP="00D1150C">
            <w:pPr>
              <w:spacing w:line="264" w:lineRule="exact"/>
              <w:ind w:left="80" w:right="20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Классификация производств и технологий. Что такое техника.</w:t>
            </w:r>
          </w:p>
          <w:p w14:paraId="31C91773" w14:textId="77777777" w:rsidR="00166D83" w:rsidRPr="003F295C" w:rsidRDefault="00166D83" w:rsidP="00D1150C">
            <w:pPr>
              <w:spacing w:line="271" w:lineRule="exact"/>
              <w:ind w:left="80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Инструменты, механизмы и технические Устройства. Производств и технологий.</w:t>
            </w:r>
          </w:p>
        </w:tc>
        <w:tc>
          <w:tcPr>
            <w:tcW w:w="2409" w:type="dxa"/>
          </w:tcPr>
          <w:p w14:paraId="0A95756A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4.Составление списка</w:t>
            </w:r>
          </w:p>
          <w:p w14:paraId="22C626CC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Технических средств, используемых в быту.</w:t>
            </w:r>
          </w:p>
          <w:p w14:paraId="26CB17EF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5.Классификация технологий.</w:t>
            </w:r>
          </w:p>
          <w:p w14:paraId="5861EBA9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6. Изучение процесса</w:t>
            </w:r>
          </w:p>
          <w:p w14:paraId="3F9AA94E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производства</w:t>
            </w:r>
          </w:p>
        </w:tc>
        <w:tc>
          <w:tcPr>
            <w:tcW w:w="2411" w:type="dxa"/>
          </w:tcPr>
          <w:p w14:paraId="2B5DF94B" w14:textId="77777777" w:rsidR="00166D83" w:rsidRPr="003F295C" w:rsidRDefault="00166D83" w:rsidP="00D1150C">
            <w:pPr>
              <w:spacing w:line="264" w:lineRule="exact"/>
              <w:ind w:left="80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4.Составление списка технических средств, используемых в быту.</w:t>
            </w:r>
          </w:p>
          <w:p w14:paraId="4F31718F" w14:textId="77777777" w:rsidR="00166D83" w:rsidRPr="003F295C" w:rsidRDefault="00166D83" w:rsidP="00D1150C">
            <w:pPr>
              <w:spacing w:line="297" w:lineRule="exact"/>
              <w:ind w:left="80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5</w:t>
            </w:r>
            <w:r w:rsidRPr="003F295C">
              <w:rPr>
                <w:rFonts w:eastAsia="Times New Roman"/>
                <w:szCs w:val="28"/>
              </w:rPr>
              <w:t>.</w:t>
            </w:r>
            <w:r w:rsidRPr="003F295C">
              <w:rPr>
                <w:rFonts w:eastAsia="Times New Roman"/>
                <w:sz w:val="24"/>
                <w:szCs w:val="24"/>
              </w:rPr>
              <w:t xml:space="preserve"> Классификация технологий.</w:t>
            </w:r>
          </w:p>
          <w:p w14:paraId="36DE6772" w14:textId="77777777" w:rsidR="00166D83" w:rsidRPr="003F295C" w:rsidRDefault="00166D83" w:rsidP="00D1150C">
            <w:pPr>
              <w:ind w:left="80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6.Изучение процесса производства.</w:t>
            </w:r>
          </w:p>
        </w:tc>
      </w:tr>
      <w:tr w:rsidR="00166D83" w:rsidRPr="003F295C" w14:paraId="4C91CA8C" w14:textId="77777777" w:rsidTr="00D1150C">
        <w:tc>
          <w:tcPr>
            <w:tcW w:w="2235" w:type="dxa"/>
          </w:tcPr>
          <w:p w14:paraId="06314041" w14:textId="77777777" w:rsidR="00166D83" w:rsidRPr="003F295C" w:rsidRDefault="00166D83" w:rsidP="00D1150C">
            <w:pPr>
              <w:spacing w:line="251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4. Техника – (3 ч)</w:t>
            </w:r>
          </w:p>
        </w:tc>
        <w:tc>
          <w:tcPr>
            <w:tcW w:w="2836" w:type="dxa"/>
            <w:gridSpan w:val="2"/>
          </w:tcPr>
          <w:p w14:paraId="2A7AB609" w14:textId="77777777" w:rsidR="00166D83" w:rsidRPr="003F295C" w:rsidRDefault="00166D83" w:rsidP="00D1150C">
            <w:pPr>
              <w:spacing w:line="264" w:lineRule="exact"/>
              <w:ind w:left="80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Что такое техника. Инструменты, механизмы и технические устройства. Технический рисунок, эскиз, чертеж.</w:t>
            </w:r>
          </w:p>
        </w:tc>
        <w:tc>
          <w:tcPr>
            <w:tcW w:w="2409" w:type="dxa"/>
          </w:tcPr>
          <w:p w14:paraId="40A6487E" w14:textId="77777777" w:rsidR="00166D83" w:rsidRPr="003F295C" w:rsidRDefault="00166D83" w:rsidP="00D1150C">
            <w:pPr>
              <w:spacing w:line="264" w:lineRule="exact"/>
              <w:ind w:left="80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7.</w:t>
            </w:r>
          </w:p>
          <w:p w14:paraId="4637DFB7" w14:textId="77777777" w:rsidR="00166D83" w:rsidRPr="003F295C" w:rsidRDefault="00166D83" w:rsidP="00D1150C">
            <w:pPr>
              <w:spacing w:line="264" w:lineRule="exact"/>
              <w:ind w:left="60"/>
              <w:rPr>
                <w:rFonts w:eastAsia="Times New Roman"/>
                <w:sz w:val="24"/>
                <w:szCs w:val="24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Оборудование рабочего места для ручной  обработки древесины.</w:t>
            </w:r>
          </w:p>
          <w:p w14:paraId="688E566E" w14:textId="77777777" w:rsidR="00166D83" w:rsidRPr="003F295C" w:rsidRDefault="00166D83" w:rsidP="00D1150C">
            <w:pPr>
              <w:ind w:left="80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8. Знакомство  со  сверлильным станком.</w:t>
            </w:r>
          </w:p>
          <w:p w14:paraId="3796A9D4" w14:textId="77777777" w:rsidR="00166D83" w:rsidRPr="003F295C" w:rsidRDefault="00166D83" w:rsidP="00D1150C">
            <w:pPr>
              <w:spacing w:line="264" w:lineRule="exact"/>
              <w:ind w:left="60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9. Выполнение чертежа.</w:t>
            </w:r>
          </w:p>
        </w:tc>
        <w:tc>
          <w:tcPr>
            <w:tcW w:w="2411" w:type="dxa"/>
          </w:tcPr>
          <w:p w14:paraId="29FE0B20" w14:textId="77777777" w:rsidR="00166D83" w:rsidRPr="003F295C" w:rsidRDefault="00166D83" w:rsidP="00D1150C">
            <w:pPr>
              <w:spacing w:line="264" w:lineRule="exact"/>
              <w:ind w:left="80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7. Знакомство с видами швейного оборудования.</w:t>
            </w:r>
          </w:p>
          <w:p w14:paraId="11FD8DB0" w14:textId="77777777" w:rsidR="00166D83" w:rsidRPr="003F295C" w:rsidRDefault="00166D83" w:rsidP="00D1150C">
            <w:pPr>
              <w:ind w:left="80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8. Изучение устройства швейной машины.</w:t>
            </w:r>
          </w:p>
          <w:p w14:paraId="47316238" w14:textId="77777777" w:rsidR="00166D83" w:rsidRPr="003F295C" w:rsidRDefault="00166D83" w:rsidP="00D1150C">
            <w:pPr>
              <w:ind w:left="80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9. Выполнение чертежа.</w:t>
            </w:r>
          </w:p>
        </w:tc>
      </w:tr>
      <w:tr w:rsidR="00166D83" w:rsidRPr="003F295C" w14:paraId="6FCEC55F" w14:textId="77777777" w:rsidTr="00D1150C">
        <w:trPr>
          <w:trHeight w:val="228"/>
        </w:trPr>
        <w:tc>
          <w:tcPr>
            <w:tcW w:w="2235" w:type="dxa"/>
            <w:vMerge w:val="restart"/>
          </w:tcPr>
          <w:p w14:paraId="10142C49" w14:textId="77777777" w:rsidR="00166D83" w:rsidRPr="003F295C" w:rsidRDefault="00166D83" w:rsidP="00D1150C">
            <w:pPr>
              <w:spacing w:line="265" w:lineRule="exact"/>
              <w:ind w:left="120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5. Технологии получения, обработки, преобразования и использования материалов:</w:t>
            </w:r>
          </w:p>
          <w:p w14:paraId="70F3B4AC" w14:textId="77777777" w:rsidR="00166D83" w:rsidRPr="003F295C" w:rsidRDefault="00166D83" w:rsidP="00D1150C">
            <w:pPr>
              <w:spacing w:line="264" w:lineRule="exact"/>
              <w:ind w:left="120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А) мальчики – 4 (ч);</w:t>
            </w:r>
          </w:p>
          <w:p w14:paraId="5067279D" w14:textId="77777777" w:rsidR="00166D83" w:rsidRPr="003F295C" w:rsidRDefault="00166D83" w:rsidP="00D1150C">
            <w:pPr>
              <w:spacing w:line="251" w:lineRule="exact"/>
              <w:ind w:left="120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Б) девочки – 4 (ч).</w:t>
            </w:r>
          </w:p>
        </w:tc>
        <w:tc>
          <w:tcPr>
            <w:tcW w:w="1417" w:type="dxa"/>
          </w:tcPr>
          <w:p w14:paraId="20679910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Мальчики</w:t>
            </w:r>
          </w:p>
          <w:p w14:paraId="4167CB49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Плавление материалов и отливка  изделий. Пайка металлов.</w:t>
            </w:r>
          </w:p>
          <w:p w14:paraId="45EE8C81" w14:textId="77777777" w:rsidR="00166D83" w:rsidRPr="003F295C" w:rsidRDefault="00166D83" w:rsidP="00D1150C">
            <w:pPr>
              <w:rPr>
                <w:sz w:val="20"/>
                <w:szCs w:val="20"/>
              </w:rPr>
            </w:pPr>
            <w:r w:rsidRPr="003F295C">
              <w:rPr>
                <w:sz w:val="24"/>
              </w:rPr>
              <w:t xml:space="preserve">Сварка материалов. </w:t>
            </w:r>
            <w:r w:rsidRPr="003F295C">
              <w:rPr>
                <w:rFonts w:eastAsia="Times New Roman"/>
                <w:sz w:val="24"/>
                <w:szCs w:val="24"/>
              </w:rPr>
              <w:t>Закалка</w:t>
            </w:r>
          </w:p>
          <w:p w14:paraId="6B911AA9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материалов. Электроискровая обработка материалов. Электрохимическая обработка металлов.</w:t>
            </w:r>
          </w:p>
          <w:p w14:paraId="38B8B184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lastRenderedPageBreak/>
              <w:t>Ультразвуковая обработка материалов.</w:t>
            </w:r>
          </w:p>
          <w:p w14:paraId="207EF2FE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Лучевые методы обработки материалов.</w:t>
            </w:r>
          </w:p>
          <w:p w14:paraId="413CAC2D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</w:rPr>
              <w:t>Особенности технологий  обработки жидкостей и газов.</w:t>
            </w:r>
          </w:p>
        </w:tc>
        <w:tc>
          <w:tcPr>
            <w:tcW w:w="1419" w:type="dxa"/>
          </w:tcPr>
          <w:p w14:paraId="4FA61323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lastRenderedPageBreak/>
              <w:t>Девочки</w:t>
            </w:r>
          </w:p>
          <w:p w14:paraId="313908EC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Плавление материалов и отливка изделий.</w:t>
            </w:r>
          </w:p>
          <w:p w14:paraId="74180C17" w14:textId="77777777" w:rsidR="00166D83" w:rsidRPr="003F295C" w:rsidRDefault="00166D83" w:rsidP="00D1150C">
            <w:pPr>
              <w:rPr>
                <w:sz w:val="24"/>
                <w:szCs w:val="24"/>
              </w:rPr>
            </w:pPr>
            <w:r w:rsidRPr="003F295C">
              <w:rPr>
                <w:sz w:val="24"/>
              </w:rPr>
              <w:t>Сварка материалов</w:t>
            </w:r>
          </w:p>
        </w:tc>
        <w:tc>
          <w:tcPr>
            <w:tcW w:w="2409" w:type="dxa"/>
            <w:vMerge w:val="restart"/>
          </w:tcPr>
          <w:p w14:paraId="5994BDB3" w14:textId="77777777" w:rsidR="00166D83" w:rsidRPr="003F295C" w:rsidRDefault="00166D83" w:rsidP="00D1150C">
            <w:pPr>
              <w:spacing w:line="270" w:lineRule="exact"/>
              <w:ind w:left="80"/>
              <w:rPr>
                <w:rFonts w:eastAsia="Times New Roman"/>
                <w:sz w:val="24"/>
                <w:szCs w:val="24"/>
              </w:rPr>
            </w:pPr>
            <w:r w:rsidRPr="003F295C">
              <w:rPr>
                <w:rFonts w:ascii="Calibri" w:eastAsia="Calibri" w:hAnsi="Calibri" w:cs="Calibri"/>
                <w:sz w:val="24"/>
                <w:szCs w:val="24"/>
              </w:rPr>
              <w:t xml:space="preserve">10. </w:t>
            </w:r>
            <w:r w:rsidRPr="003F295C">
              <w:rPr>
                <w:rFonts w:eastAsia="Times New Roman"/>
                <w:sz w:val="24"/>
                <w:szCs w:val="24"/>
              </w:rPr>
              <w:t>Изучение образцов.</w:t>
            </w:r>
          </w:p>
          <w:p w14:paraId="3A3E52DF" w14:textId="77777777" w:rsidR="00166D83" w:rsidRPr="003F295C" w:rsidRDefault="00166D83" w:rsidP="00D1150C">
            <w:pPr>
              <w:spacing w:line="270" w:lineRule="exact"/>
              <w:ind w:left="80"/>
              <w:rPr>
                <w:sz w:val="20"/>
                <w:szCs w:val="20"/>
              </w:rPr>
            </w:pPr>
            <w:r w:rsidRPr="003F295C">
              <w:rPr>
                <w:rFonts w:ascii="Calibri" w:eastAsia="Calibri" w:hAnsi="Calibri" w:cs="Calibri"/>
                <w:sz w:val="24"/>
                <w:szCs w:val="24"/>
              </w:rPr>
              <w:t>11.</w:t>
            </w:r>
          </w:p>
          <w:p w14:paraId="03FDFC7F" w14:textId="77777777" w:rsidR="00166D83" w:rsidRPr="003F295C" w:rsidRDefault="00166D83" w:rsidP="00D1150C">
            <w:pPr>
              <w:spacing w:line="263" w:lineRule="exact"/>
              <w:ind w:left="40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Изучение технологической карты.</w:t>
            </w:r>
          </w:p>
          <w:p w14:paraId="41CC528D" w14:textId="77777777" w:rsidR="00166D83" w:rsidRPr="003F295C" w:rsidRDefault="00166D83" w:rsidP="00D1150C">
            <w:pPr>
              <w:spacing w:line="284" w:lineRule="exact"/>
              <w:ind w:left="80"/>
              <w:rPr>
                <w:sz w:val="20"/>
                <w:szCs w:val="20"/>
              </w:rPr>
            </w:pPr>
            <w:r w:rsidRPr="003F295C">
              <w:rPr>
                <w:rFonts w:ascii="Calibri" w:eastAsia="Calibri" w:hAnsi="Calibri" w:cs="Calibri"/>
                <w:sz w:val="24"/>
                <w:szCs w:val="24"/>
              </w:rPr>
              <w:t xml:space="preserve">12. </w:t>
            </w:r>
            <w:r w:rsidRPr="003F295C">
              <w:rPr>
                <w:rFonts w:eastAsia="Times New Roman"/>
                <w:sz w:val="24"/>
                <w:szCs w:val="24"/>
              </w:rPr>
              <w:t>Разметка и пиление.</w:t>
            </w:r>
          </w:p>
          <w:p w14:paraId="5687D0D3" w14:textId="77777777" w:rsidR="00166D83" w:rsidRPr="003F295C" w:rsidRDefault="00166D83" w:rsidP="00D1150C">
            <w:pPr>
              <w:spacing w:line="276" w:lineRule="exact"/>
              <w:ind w:left="80"/>
              <w:rPr>
                <w:sz w:val="20"/>
                <w:szCs w:val="20"/>
              </w:rPr>
            </w:pPr>
            <w:r w:rsidRPr="003F295C">
              <w:rPr>
                <w:rFonts w:ascii="Calibri" w:eastAsia="Calibri" w:hAnsi="Calibri" w:cs="Calibri"/>
                <w:sz w:val="24"/>
                <w:szCs w:val="24"/>
              </w:rPr>
              <w:t xml:space="preserve">13. </w:t>
            </w:r>
            <w:r w:rsidRPr="003F295C">
              <w:rPr>
                <w:rFonts w:eastAsia="Times New Roman"/>
                <w:sz w:val="24"/>
                <w:szCs w:val="24"/>
              </w:rPr>
              <w:t>Строгание заготовок.</w:t>
            </w:r>
          </w:p>
          <w:p w14:paraId="3363142E" w14:textId="77777777" w:rsidR="00166D83" w:rsidRPr="003F295C" w:rsidRDefault="00166D83" w:rsidP="00D1150C">
            <w:pPr>
              <w:spacing w:line="276" w:lineRule="exact"/>
              <w:ind w:left="80"/>
              <w:rPr>
                <w:sz w:val="20"/>
                <w:szCs w:val="20"/>
              </w:rPr>
            </w:pPr>
            <w:r w:rsidRPr="003F295C">
              <w:rPr>
                <w:rFonts w:ascii="Calibri" w:eastAsia="Calibri" w:hAnsi="Calibri" w:cs="Calibri"/>
                <w:sz w:val="24"/>
                <w:szCs w:val="24"/>
              </w:rPr>
              <w:t xml:space="preserve">14. </w:t>
            </w:r>
            <w:r w:rsidRPr="003F295C">
              <w:rPr>
                <w:rFonts w:eastAsia="Times New Roman"/>
                <w:sz w:val="24"/>
                <w:szCs w:val="24"/>
              </w:rPr>
              <w:t>Сверление отверстий.</w:t>
            </w:r>
          </w:p>
          <w:p w14:paraId="7B0A0744" w14:textId="77777777" w:rsidR="00166D83" w:rsidRPr="003F295C" w:rsidRDefault="00166D83" w:rsidP="00D1150C">
            <w:pPr>
              <w:spacing w:line="276" w:lineRule="exact"/>
              <w:ind w:left="80"/>
              <w:rPr>
                <w:sz w:val="20"/>
                <w:szCs w:val="20"/>
              </w:rPr>
            </w:pPr>
            <w:r w:rsidRPr="003F295C">
              <w:rPr>
                <w:rFonts w:ascii="Calibri" w:eastAsia="Calibri" w:hAnsi="Calibri" w:cs="Calibri"/>
                <w:sz w:val="24"/>
                <w:szCs w:val="24"/>
              </w:rPr>
              <w:t xml:space="preserve">15. </w:t>
            </w:r>
            <w:r w:rsidRPr="003F295C">
              <w:rPr>
                <w:rFonts w:eastAsia="Times New Roman"/>
                <w:sz w:val="24"/>
                <w:szCs w:val="24"/>
              </w:rPr>
              <w:t>Соединение деталей.</w:t>
            </w:r>
          </w:p>
          <w:p w14:paraId="4AC5C4BF" w14:textId="77777777" w:rsidR="00166D83" w:rsidRPr="003F295C" w:rsidRDefault="00166D83" w:rsidP="00D1150C">
            <w:pPr>
              <w:spacing w:line="281" w:lineRule="exact"/>
              <w:ind w:left="80"/>
              <w:rPr>
                <w:sz w:val="20"/>
                <w:szCs w:val="20"/>
              </w:rPr>
            </w:pPr>
            <w:r w:rsidRPr="003F295C">
              <w:rPr>
                <w:rFonts w:ascii="Calibri" w:eastAsia="Calibri" w:hAnsi="Calibri" w:cs="Calibri"/>
                <w:sz w:val="24"/>
                <w:szCs w:val="24"/>
              </w:rPr>
              <w:t xml:space="preserve">16. </w:t>
            </w:r>
            <w:r w:rsidRPr="003F295C">
              <w:rPr>
                <w:rFonts w:eastAsia="Times New Roman"/>
                <w:sz w:val="24"/>
                <w:szCs w:val="24"/>
              </w:rPr>
              <w:t>Соединение деталей клеем.</w:t>
            </w:r>
          </w:p>
          <w:p w14:paraId="2019B5C5" w14:textId="77777777" w:rsidR="00166D83" w:rsidRPr="003F295C" w:rsidRDefault="00166D83" w:rsidP="00D1150C">
            <w:pPr>
              <w:spacing w:line="276" w:lineRule="exact"/>
              <w:ind w:left="80"/>
              <w:rPr>
                <w:sz w:val="20"/>
                <w:szCs w:val="20"/>
              </w:rPr>
            </w:pPr>
            <w:r w:rsidRPr="003F295C">
              <w:rPr>
                <w:rFonts w:ascii="Calibri" w:eastAsia="Calibri" w:hAnsi="Calibri" w:cs="Calibri"/>
                <w:sz w:val="24"/>
                <w:szCs w:val="24"/>
              </w:rPr>
              <w:t xml:space="preserve">17. </w:t>
            </w:r>
            <w:r w:rsidRPr="003F295C">
              <w:rPr>
                <w:rFonts w:eastAsia="Times New Roman"/>
                <w:w w:val="99"/>
                <w:sz w:val="24"/>
                <w:szCs w:val="24"/>
              </w:rPr>
              <w:t>Зачистка деталей.</w:t>
            </w:r>
          </w:p>
          <w:p w14:paraId="155F0D00" w14:textId="77777777" w:rsidR="00166D83" w:rsidRPr="003F295C" w:rsidRDefault="00166D83" w:rsidP="00D1150C">
            <w:pPr>
              <w:spacing w:line="279" w:lineRule="exact"/>
              <w:ind w:left="80"/>
              <w:rPr>
                <w:sz w:val="20"/>
                <w:szCs w:val="20"/>
              </w:rPr>
            </w:pPr>
            <w:r w:rsidRPr="003F295C">
              <w:rPr>
                <w:rFonts w:ascii="Calibri" w:eastAsia="Calibri" w:hAnsi="Calibri" w:cs="Calibri"/>
                <w:sz w:val="24"/>
                <w:szCs w:val="24"/>
              </w:rPr>
              <w:t xml:space="preserve">18. </w:t>
            </w:r>
            <w:r w:rsidRPr="003F295C">
              <w:rPr>
                <w:rFonts w:eastAsia="Times New Roman"/>
                <w:sz w:val="24"/>
                <w:szCs w:val="24"/>
              </w:rPr>
              <w:t>Выпиливание изделия.</w:t>
            </w:r>
          </w:p>
          <w:p w14:paraId="7A8288F2" w14:textId="77777777" w:rsidR="00166D83" w:rsidRPr="003F295C" w:rsidRDefault="00166D83" w:rsidP="00D1150C">
            <w:pPr>
              <w:spacing w:line="282" w:lineRule="exact"/>
              <w:ind w:left="80"/>
              <w:rPr>
                <w:sz w:val="20"/>
                <w:szCs w:val="20"/>
              </w:rPr>
            </w:pPr>
            <w:r w:rsidRPr="003F295C">
              <w:rPr>
                <w:rFonts w:ascii="Calibri" w:eastAsia="Calibri" w:hAnsi="Calibri" w:cs="Calibri"/>
                <w:sz w:val="24"/>
                <w:szCs w:val="24"/>
              </w:rPr>
              <w:t xml:space="preserve">19. </w:t>
            </w:r>
            <w:r w:rsidRPr="003F295C">
              <w:rPr>
                <w:rFonts w:eastAsia="Times New Roman"/>
                <w:sz w:val="24"/>
                <w:szCs w:val="24"/>
              </w:rPr>
              <w:t>Приемы выжигания</w:t>
            </w:r>
          </w:p>
        </w:tc>
        <w:tc>
          <w:tcPr>
            <w:tcW w:w="2411" w:type="dxa"/>
            <w:vMerge w:val="restart"/>
          </w:tcPr>
          <w:p w14:paraId="7CCCA4D8" w14:textId="77777777" w:rsidR="00166D83" w:rsidRPr="003F295C" w:rsidRDefault="00166D83" w:rsidP="00D1150C">
            <w:pPr>
              <w:spacing w:line="269" w:lineRule="exact"/>
              <w:ind w:left="34"/>
              <w:rPr>
                <w:sz w:val="24"/>
                <w:szCs w:val="24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10. Изучение волокон</w:t>
            </w:r>
            <w:r w:rsidRPr="003F295C">
              <w:rPr>
                <w:rFonts w:eastAsia="Calibri"/>
                <w:sz w:val="24"/>
                <w:szCs w:val="24"/>
              </w:rPr>
              <w:t>.</w:t>
            </w:r>
          </w:p>
          <w:p w14:paraId="51DCF944" w14:textId="77777777" w:rsidR="00166D83" w:rsidRPr="003F295C" w:rsidRDefault="00166D83" w:rsidP="00D1150C">
            <w:pPr>
              <w:spacing w:line="253" w:lineRule="exact"/>
              <w:ind w:left="34"/>
              <w:rPr>
                <w:sz w:val="24"/>
                <w:szCs w:val="24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11.Снятие мерок с фигуры человека.</w:t>
            </w:r>
          </w:p>
          <w:p w14:paraId="255376DA" w14:textId="77777777" w:rsidR="00166D83" w:rsidRPr="003F295C" w:rsidRDefault="00166D83" w:rsidP="00D1150C">
            <w:pPr>
              <w:spacing w:line="273" w:lineRule="exact"/>
              <w:ind w:left="34"/>
              <w:rPr>
                <w:sz w:val="24"/>
                <w:szCs w:val="24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12.</w:t>
            </w:r>
            <w:r w:rsidRPr="003F295C">
              <w:rPr>
                <w:sz w:val="24"/>
                <w:szCs w:val="24"/>
              </w:rPr>
              <w:t>Изготовление выкройки проектного</w:t>
            </w:r>
            <w:r w:rsidRPr="003F295C">
              <w:rPr>
                <w:rFonts w:eastAsia="Times New Roman"/>
                <w:sz w:val="24"/>
                <w:szCs w:val="24"/>
              </w:rPr>
              <w:t xml:space="preserve"> изделия.</w:t>
            </w:r>
          </w:p>
          <w:p w14:paraId="0E03582C" w14:textId="77777777" w:rsidR="00166D83" w:rsidRPr="003F295C" w:rsidRDefault="00166D83" w:rsidP="00D1150C">
            <w:pPr>
              <w:spacing w:line="266" w:lineRule="exact"/>
              <w:ind w:left="34"/>
              <w:rPr>
                <w:sz w:val="24"/>
                <w:szCs w:val="24"/>
              </w:rPr>
            </w:pPr>
            <w:r w:rsidRPr="003F295C">
              <w:rPr>
                <w:rFonts w:eastAsia="Times New Roman"/>
                <w:sz w:val="24"/>
                <w:szCs w:val="24"/>
              </w:rPr>
              <w:t xml:space="preserve">13. Раскрой швейного изделия. </w:t>
            </w:r>
            <w:r w:rsidRPr="003F295C">
              <w:rPr>
                <w:rFonts w:eastAsia="Times New Roman"/>
                <w:w w:val="99"/>
                <w:sz w:val="24"/>
                <w:szCs w:val="24"/>
              </w:rPr>
              <w:t>14.Обработка изделия.</w:t>
            </w:r>
          </w:p>
          <w:p w14:paraId="315A54B2" w14:textId="77777777" w:rsidR="00166D83" w:rsidRPr="003F295C" w:rsidRDefault="00166D83" w:rsidP="00D1150C">
            <w:pPr>
              <w:spacing w:line="266" w:lineRule="exact"/>
              <w:ind w:left="34"/>
              <w:rPr>
                <w:sz w:val="24"/>
                <w:szCs w:val="24"/>
              </w:rPr>
            </w:pPr>
            <w:r w:rsidRPr="003F295C">
              <w:rPr>
                <w:rFonts w:eastAsia="Times New Roman"/>
                <w:w w:val="99"/>
                <w:sz w:val="24"/>
                <w:szCs w:val="24"/>
              </w:rPr>
              <w:t>15.Обработка изделия.</w:t>
            </w:r>
          </w:p>
          <w:p w14:paraId="716FF9CB" w14:textId="77777777" w:rsidR="00166D83" w:rsidRPr="003F295C" w:rsidRDefault="00166D83" w:rsidP="00D1150C">
            <w:pPr>
              <w:spacing w:line="251" w:lineRule="exact"/>
              <w:ind w:left="34"/>
              <w:rPr>
                <w:sz w:val="20"/>
                <w:szCs w:val="20"/>
              </w:rPr>
            </w:pPr>
            <w:r w:rsidRPr="003F295C">
              <w:rPr>
                <w:rFonts w:eastAsia="Times New Roman"/>
                <w:sz w:val="24"/>
                <w:szCs w:val="24"/>
              </w:rPr>
              <w:t>16.Обработка изделия</w:t>
            </w:r>
            <w:r w:rsidRPr="003F295C">
              <w:rPr>
                <w:rFonts w:eastAsia="Calibri"/>
                <w:sz w:val="24"/>
                <w:szCs w:val="24"/>
              </w:rPr>
              <w:t>.</w:t>
            </w:r>
          </w:p>
        </w:tc>
      </w:tr>
    </w:tbl>
    <w:tbl>
      <w:tblPr>
        <w:tblStyle w:val="3"/>
        <w:tblW w:w="9891" w:type="dxa"/>
        <w:tblLayout w:type="fixed"/>
        <w:tblLook w:val="04A0" w:firstRow="1" w:lastRow="0" w:firstColumn="1" w:lastColumn="0" w:noHBand="0" w:noVBand="1"/>
      </w:tblPr>
      <w:tblGrid>
        <w:gridCol w:w="2235"/>
        <w:gridCol w:w="2836"/>
        <w:gridCol w:w="2409"/>
        <w:gridCol w:w="2411"/>
      </w:tblGrid>
      <w:tr w:rsidR="00166D83" w:rsidRPr="003F295C" w14:paraId="6EDA1718" w14:textId="77777777" w:rsidTr="00D1150C">
        <w:tc>
          <w:tcPr>
            <w:tcW w:w="2235" w:type="dxa"/>
          </w:tcPr>
          <w:p w14:paraId="6A76CB9D" w14:textId="77777777" w:rsidR="00166D83" w:rsidRPr="003F295C" w:rsidRDefault="00166D83" w:rsidP="00D1150C">
            <w:pPr>
              <w:spacing w:line="265" w:lineRule="exact"/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6.Технологии обработки пищевых продуктов:</w:t>
            </w:r>
          </w:p>
          <w:p w14:paraId="6A6E3AD9" w14:textId="77777777" w:rsidR="00166D83" w:rsidRPr="003F295C" w:rsidRDefault="00166D83" w:rsidP="00D1150C">
            <w:pPr>
              <w:rPr>
                <w:sz w:val="20"/>
                <w:szCs w:val="20"/>
              </w:rPr>
            </w:pPr>
            <w:r w:rsidRPr="003F295C">
              <w:rPr>
                <w:rFonts w:eastAsia="Times New Roman"/>
                <w:b/>
                <w:bCs/>
                <w:w w:val="98"/>
                <w:sz w:val="24"/>
                <w:szCs w:val="24"/>
              </w:rPr>
              <w:t>а) мальчики – 4(ч);</w:t>
            </w:r>
          </w:p>
          <w:p w14:paraId="21D4777E" w14:textId="77777777" w:rsidR="00166D83" w:rsidRPr="003F295C" w:rsidRDefault="00166D83" w:rsidP="00D1150C">
            <w:pPr>
              <w:spacing w:line="265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б) девочки – 4 (ч).</w:t>
            </w:r>
          </w:p>
        </w:tc>
        <w:tc>
          <w:tcPr>
            <w:tcW w:w="2836" w:type="dxa"/>
          </w:tcPr>
          <w:p w14:paraId="6EF8DC63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Мясо птицы. Мясо животных.</w:t>
            </w:r>
          </w:p>
        </w:tc>
        <w:tc>
          <w:tcPr>
            <w:tcW w:w="2409" w:type="dxa"/>
          </w:tcPr>
          <w:p w14:paraId="5C2BA3F8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9.Определение доброкачественности мяса птицы.</w:t>
            </w:r>
          </w:p>
        </w:tc>
        <w:tc>
          <w:tcPr>
            <w:tcW w:w="2411" w:type="dxa"/>
          </w:tcPr>
          <w:p w14:paraId="113E516A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7.Определение доброкачественности мяса птицы органолептическим методом.</w:t>
            </w:r>
          </w:p>
          <w:p w14:paraId="1EC60DB3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8.Приготовление блюда из птицы.</w:t>
            </w:r>
          </w:p>
          <w:p w14:paraId="2F085CBA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9.  Приготовление отбивной из свинины.</w:t>
            </w:r>
          </w:p>
        </w:tc>
      </w:tr>
      <w:tr w:rsidR="00166D83" w:rsidRPr="003F295C" w14:paraId="1094E49E" w14:textId="77777777" w:rsidTr="00D1150C">
        <w:tc>
          <w:tcPr>
            <w:tcW w:w="2235" w:type="dxa"/>
          </w:tcPr>
          <w:p w14:paraId="3FB4F785" w14:textId="77777777" w:rsidR="00166D83" w:rsidRPr="003F295C" w:rsidRDefault="00166D83" w:rsidP="00D1150C">
            <w:pPr>
              <w:spacing w:line="265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7. Технологии получения, преобразования и использования энергии – (1 ч).</w:t>
            </w:r>
          </w:p>
        </w:tc>
        <w:tc>
          <w:tcPr>
            <w:tcW w:w="2836" w:type="dxa"/>
          </w:tcPr>
          <w:p w14:paraId="1C887047" w14:textId="77777777" w:rsidR="00166D83" w:rsidRPr="003F295C" w:rsidRDefault="00166D83" w:rsidP="00D1150C">
            <w:pPr>
              <w:rPr>
                <w:sz w:val="18"/>
                <w:szCs w:val="20"/>
              </w:rPr>
            </w:pPr>
            <w:r w:rsidRPr="003F295C">
              <w:rPr>
                <w:sz w:val="24"/>
              </w:rPr>
              <w:t>Выделение энергии при химических реакциях.</w:t>
            </w:r>
          </w:p>
          <w:p w14:paraId="394807CB" w14:textId="77777777" w:rsidR="00166D83" w:rsidRPr="003F295C" w:rsidRDefault="00166D83" w:rsidP="00D1150C">
            <w:pPr>
              <w:rPr>
                <w:sz w:val="18"/>
                <w:szCs w:val="20"/>
              </w:rPr>
            </w:pPr>
            <w:r w:rsidRPr="003F295C">
              <w:rPr>
                <w:sz w:val="24"/>
              </w:rPr>
              <w:t>Химическая обработка материалов и получение</w:t>
            </w:r>
          </w:p>
          <w:p w14:paraId="1B5FD2D6" w14:textId="77777777" w:rsidR="00166D83" w:rsidRPr="003F295C" w:rsidRDefault="00166D83" w:rsidP="00D1150C">
            <w:r w:rsidRPr="003F295C">
              <w:rPr>
                <w:sz w:val="24"/>
              </w:rPr>
              <w:t>новых веществ.</w:t>
            </w:r>
          </w:p>
        </w:tc>
        <w:tc>
          <w:tcPr>
            <w:tcW w:w="2409" w:type="dxa"/>
          </w:tcPr>
          <w:p w14:paraId="46281849" w14:textId="77777777" w:rsidR="00166D83" w:rsidRPr="003F295C" w:rsidRDefault="00166D83" w:rsidP="00D1150C">
            <w:pPr>
              <w:widowControl w:val="0"/>
              <w:suppressAutoHyphens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2411" w:type="dxa"/>
          </w:tcPr>
          <w:p w14:paraId="0B38795F" w14:textId="77777777" w:rsidR="00166D83" w:rsidRPr="003F295C" w:rsidRDefault="00166D83" w:rsidP="00D1150C">
            <w:pPr>
              <w:rPr>
                <w:sz w:val="24"/>
              </w:rPr>
            </w:pPr>
          </w:p>
        </w:tc>
      </w:tr>
      <w:tr w:rsidR="00166D83" w:rsidRPr="003F295C" w14:paraId="065470B3" w14:textId="77777777" w:rsidTr="00D1150C">
        <w:tc>
          <w:tcPr>
            <w:tcW w:w="2235" w:type="dxa"/>
          </w:tcPr>
          <w:p w14:paraId="3B13303B" w14:textId="77777777" w:rsidR="00166D83" w:rsidRPr="003F295C" w:rsidRDefault="00166D83" w:rsidP="00D1150C">
            <w:pPr>
              <w:spacing w:line="264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8.Технологии получения, обработки и использования информации - (3 ч).</w:t>
            </w:r>
          </w:p>
        </w:tc>
        <w:tc>
          <w:tcPr>
            <w:tcW w:w="2836" w:type="dxa"/>
          </w:tcPr>
          <w:p w14:paraId="6A2E0F10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Материальные формы представления информации  для  хранения.  Средства  записи информации. Современные технологии записи и хранения информации.</w:t>
            </w:r>
          </w:p>
        </w:tc>
        <w:tc>
          <w:tcPr>
            <w:tcW w:w="2409" w:type="dxa"/>
          </w:tcPr>
          <w:p w14:paraId="0404CB88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10. Сбор дополнительной информации в   Интернете и справочной литературе об областях хранения информации.</w:t>
            </w:r>
          </w:p>
        </w:tc>
        <w:tc>
          <w:tcPr>
            <w:tcW w:w="2411" w:type="dxa"/>
          </w:tcPr>
          <w:p w14:paraId="4700D767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>10. Сбор дополнительной информации в   Интернете и справочной литературе об областях хранения информации.</w:t>
            </w:r>
          </w:p>
        </w:tc>
      </w:tr>
      <w:tr w:rsidR="00166D83" w:rsidRPr="003F295C" w14:paraId="7A8F0A76" w14:textId="77777777" w:rsidTr="00D1150C">
        <w:tc>
          <w:tcPr>
            <w:tcW w:w="2235" w:type="dxa"/>
          </w:tcPr>
          <w:p w14:paraId="7074342D" w14:textId="77777777" w:rsidR="00166D83" w:rsidRPr="003F295C" w:rsidRDefault="00166D83" w:rsidP="00D1150C">
            <w:pPr>
              <w:spacing w:line="263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9.Технологии растениеводства - (4 ч)</w:t>
            </w:r>
          </w:p>
        </w:tc>
        <w:tc>
          <w:tcPr>
            <w:tcW w:w="2836" w:type="dxa"/>
          </w:tcPr>
          <w:p w14:paraId="3502A88C" w14:textId="77777777" w:rsidR="00166D83" w:rsidRPr="003F295C" w:rsidRDefault="00166D83" w:rsidP="00D1150C">
            <w:r w:rsidRPr="003F295C">
              <w:rPr>
                <w:sz w:val="24"/>
              </w:rPr>
              <w:t>Микроорганизмы, их строение и значение для человека. Бактерии и вирусы в биотехнологиях</w:t>
            </w:r>
          </w:p>
        </w:tc>
        <w:tc>
          <w:tcPr>
            <w:tcW w:w="2409" w:type="dxa"/>
          </w:tcPr>
          <w:p w14:paraId="4208C2A0" w14:textId="77777777" w:rsidR="00166D83" w:rsidRPr="003F295C" w:rsidRDefault="00166D83" w:rsidP="00D1150C">
            <w:pPr>
              <w:widowControl w:val="0"/>
              <w:suppressAutoHyphens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2411" w:type="dxa"/>
          </w:tcPr>
          <w:p w14:paraId="651F3DB4" w14:textId="77777777" w:rsidR="00166D83" w:rsidRPr="003F295C" w:rsidRDefault="00166D83" w:rsidP="00D1150C">
            <w:pPr>
              <w:widowControl w:val="0"/>
              <w:suppressAutoHyphens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</w:p>
        </w:tc>
      </w:tr>
      <w:tr w:rsidR="00166D83" w:rsidRPr="003F295C" w14:paraId="7BF673D9" w14:textId="77777777" w:rsidTr="00D1150C">
        <w:tc>
          <w:tcPr>
            <w:tcW w:w="2235" w:type="dxa"/>
          </w:tcPr>
          <w:p w14:paraId="5C915C88" w14:textId="77777777" w:rsidR="00166D83" w:rsidRPr="003F295C" w:rsidRDefault="00166D83" w:rsidP="00D1150C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10. Технологии животноводства – (3 ч).</w:t>
            </w:r>
          </w:p>
        </w:tc>
        <w:tc>
          <w:tcPr>
            <w:tcW w:w="2836" w:type="dxa"/>
          </w:tcPr>
          <w:p w14:paraId="4F97BD6C" w14:textId="77777777" w:rsidR="00166D83" w:rsidRPr="003F295C" w:rsidRDefault="00166D83" w:rsidP="00D1150C">
            <w:r w:rsidRPr="003F295C">
              <w:rPr>
                <w:sz w:val="24"/>
              </w:rPr>
              <w:t>Получение продукции животноводства. Разведение животных, их породы и продуктивность.</w:t>
            </w:r>
          </w:p>
        </w:tc>
        <w:tc>
          <w:tcPr>
            <w:tcW w:w="2409" w:type="dxa"/>
          </w:tcPr>
          <w:p w14:paraId="0B4AC748" w14:textId="77777777" w:rsidR="00166D83" w:rsidRPr="003F295C" w:rsidRDefault="00166D83" w:rsidP="00D1150C">
            <w:pPr>
              <w:widowControl w:val="0"/>
              <w:suppressAutoHyphens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2411" w:type="dxa"/>
          </w:tcPr>
          <w:p w14:paraId="4ECBCFF9" w14:textId="77777777" w:rsidR="00166D83" w:rsidRPr="003F295C" w:rsidRDefault="00166D83" w:rsidP="00D1150C">
            <w:pPr>
              <w:widowControl w:val="0"/>
              <w:suppressAutoHyphens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</w:p>
        </w:tc>
      </w:tr>
      <w:tr w:rsidR="00166D83" w:rsidRPr="003F295C" w14:paraId="66251F67" w14:textId="77777777" w:rsidTr="00D1150C">
        <w:tc>
          <w:tcPr>
            <w:tcW w:w="2235" w:type="dxa"/>
          </w:tcPr>
          <w:p w14:paraId="38C7375B" w14:textId="77777777" w:rsidR="00166D83" w:rsidRPr="003F295C" w:rsidRDefault="00166D83" w:rsidP="00D1150C">
            <w:pPr>
              <w:spacing w:line="263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rFonts w:eastAsia="Times New Roman"/>
                <w:b/>
                <w:bCs/>
                <w:sz w:val="24"/>
                <w:szCs w:val="24"/>
              </w:rPr>
              <w:t>11.Социальные технологии - (3 ч)</w:t>
            </w:r>
          </w:p>
        </w:tc>
        <w:tc>
          <w:tcPr>
            <w:tcW w:w="2836" w:type="dxa"/>
          </w:tcPr>
          <w:p w14:paraId="4DA36AB6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t xml:space="preserve">Основные категории рыночной экономики. Что такое   рынок.   </w:t>
            </w:r>
            <w:r w:rsidRPr="003F295C">
              <w:rPr>
                <w:sz w:val="24"/>
              </w:rPr>
              <w:lastRenderedPageBreak/>
              <w:t>Маркетинг   как   технология управления  рынком.  Методы  стимулирования сбыта.</w:t>
            </w:r>
          </w:p>
        </w:tc>
        <w:tc>
          <w:tcPr>
            <w:tcW w:w="2409" w:type="dxa"/>
          </w:tcPr>
          <w:p w14:paraId="11419AFE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</w:rPr>
              <w:lastRenderedPageBreak/>
              <w:t xml:space="preserve">11.Оценка  качества  рекламы  в средствах </w:t>
            </w:r>
            <w:r w:rsidRPr="003F295C">
              <w:rPr>
                <w:sz w:val="24"/>
              </w:rPr>
              <w:lastRenderedPageBreak/>
              <w:t>массовой информации.</w:t>
            </w:r>
          </w:p>
        </w:tc>
        <w:tc>
          <w:tcPr>
            <w:tcW w:w="2411" w:type="dxa"/>
          </w:tcPr>
          <w:p w14:paraId="1CE3B1B5" w14:textId="77777777" w:rsidR="00166D83" w:rsidRPr="003F295C" w:rsidRDefault="00166D83" w:rsidP="00D1150C">
            <w:pPr>
              <w:widowControl w:val="0"/>
              <w:suppressAutoHyphens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</w:p>
        </w:tc>
      </w:tr>
      <w:tr w:rsidR="00166D83" w:rsidRPr="003F295C" w14:paraId="781B3FA7" w14:textId="77777777" w:rsidTr="00D1150C">
        <w:tc>
          <w:tcPr>
            <w:tcW w:w="2235" w:type="dxa"/>
          </w:tcPr>
          <w:p w14:paraId="3932AA87" w14:textId="77777777" w:rsidR="00166D83" w:rsidRPr="003F295C" w:rsidRDefault="00166D83" w:rsidP="00D1150C">
            <w:pPr>
              <w:spacing w:line="263" w:lineRule="exact"/>
              <w:rPr>
                <w:rFonts w:eastAsia="Times New Roman"/>
                <w:b/>
                <w:bCs/>
                <w:sz w:val="24"/>
                <w:szCs w:val="24"/>
              </w:rPr>
            </w:pPr>
            <w:r w:rsidRPr="003F295C">
              <w:rPr>
                <w:sz w:val="24"/>
                <w:szCs w:val="24"/>
              </w:rPr>
              <w:t>12. Итоговое занятие –(1 ч)</w:t>
            </w:r>
          </w:p>
        </w:tc>
        <w:tc>
          <w:tcPr>
            <w:tcW w:w="2836" w:type="dxa"/>
          </w:tcPr>
          <w:p w14:paraId="67C4DD66" w14:textId="77777777" w:rsidR="00166D83" w:rsidRPr="003F295C" w:rsidRDefault="00166D83" w:rsidP="00D1150C">
            <w:pPr>
              <w:rPr>
                <w:sz w:val="24"/>
              </w:rPr>
            </w:pPr>
            <w:r w:rsidRPr="003F295C">
              <w:rPr>
                <w:sz w:val="24"/>
                <w:szCs w:val="24"/>
              </w:rPr>
              <w:t>Обобщающее занятие по учебному курсу</w:t>
            </w:r>
          </w:p>
        </w:tc>
        <w:tc>
          <w:tcPr>
            <w:tcW w:w="2409" w:type="dxa"/>
          </w:tcPr>
          <w:p w14:paraId="066E8287" w14:textId="77777777" w:rsidR="00166D83" w:rsidRPr="003F295C" w:rsidRDefault="00166D83" w:rsidP="00D1150C">
            <w:pPr>
              <w:rPr>
                <w:sz w:val="24"/>
              </w:rPr>
            </w:pPr>
          </w:p>
        </w:tc>
        <w:tc>
          <w:tcPr>
            <w:tcW w:w="2411" w:type="dxa"/>
          </w:tcPr>
          <w:p w14:paraId="58921ACE" w14:textId="77777777" w:rsidR="00166D83" w:rsidRPr="003F295C" w:rsidRDefault="00166D83" w:rsidP="00D1150C">
            <w:pPr>
              <w:widowControl w:val="0"/>
              <w:suppressAutoHyphens/>
              <w:rPr>
                <w:rFonts w:eastAsia="Andale Sans UI" w:cs="Tahoma"/>
                <w:sz w:val="24"/>
                <w:szCs w:val="24"/>
                <w:lang w:val="de-DE" w:eastAsia="ja-JP" w:bidi="fa-IR"/>
              </w:rPr>
            </w:pPr>
          </w:p>
        </w:tc>
      </w:tr>
    </w:tbl>
    <w:p w14:paraId="4865DC4F" w14:textId="77777777" w:rsidR="00166D83" w:rsidRPr="003A6EF3" w:rsidRDefault="00166D83" w:rsidP="00166D83">
      <w:pPr>
        <w:widowControl w:val="0"/>
        <w:autoSpaceDE w:val="0"/>
        <w:autoSpaceDN w:val="0"/>
        <w:ind w:firstLine="709"/>
        <w:rPr>
          <w:sz w:val="24"/>
          <w:szCs w:val="24"/>
        </w:rPr>
        <w:sectPr w:rsidR="00166D83" w:rsidRPr="003A6EF3" w:rsidSect="0087320C">
          <w:pgSz w:w="11906" w:h="16840"/>
          <w:pgMar w:top="1247" w:right="849" w:bottom="1140" w:left="1135" w:header="0" w:footer="0" w:gutter="0"/>
          <w:cols w:space="720" w:equalWidth="0">
            <w:col w:w="14560"/>
          </w:cols>
          <w:docGrid w:linePitch="299"/>
        </w:sectPr>
      </w:pPr>
    </w:p>
    <w:p w14:paraId="06C1993F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b/>
          <w:sz w:val="28"/>
          <w:szCs w:val="28"/>
          <w:lang w:eastAsia="en-US"/>
        </w:rPr>
      </w:pPr>
      <w:r w:rsidRPr="006A4E2E">
        <w:rPr>
          <w:rFonts w:eastAsiaTheme="minorHAnsi"/>
          <w:b/>
          <w:color w:val="000000"/>
          <w:sz w:val="28"/>
          <w:szCs w:val="28"/>
          <w:lang w:eastAsia="en-US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14:paraId="4C20B17F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bookmarkStart w:id="1" w:name="_Toc141791749"/>
      <w:bookmarkEnd w:id="1"/>
      <w:r w:rsidRPr="006A4E2E">
        <w:rPr>
          <w:rFonts w:eastAsiaTheme="minorHAnsi"/>
          <w:b/>
          <w:color w:val="000000"/>
          <w:sz w:val="28"/>
          <w:szCs w:val="28"/>
          <w:lang w:eastAsia="en-US"/>
        </w:rPr>
        <w:t>ЛИЧНОСТНЫЕ РЕЗУЛЬТАТЫ</w:t>
      </w:r>
    </w:p>
    <w:p w14:paraId="1D46240A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14:paraId="26E15160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b/>
          <w:color w:val="000000"/>
          <w:sz w:val="28"/>
          <w:szCs w:val="28"/>
          <w:lang w:eastAsia="en-US"/>
        </w:rPr>
        <w:t>1) патриотического воспитания</w:t>
      </w:r>
      <w:r w:rsidRPr="006A4E2E">
        <w:rPr>
          <w:rFonts w:eastAsiaTheme="minorHAnsi"/>
          <w:color w:val="000000"/>
          <w:sz w:val="28"/>
          <w:szCs w:val="28"/>
          <w:lang w:eastAsia="en-US"/>
        </w:rPr>
        <w:t>:</w:t>
      </w:r>
    </w:p>
    <w:p w14:paraId="2CFB9D21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проявление интереса к истории и современному состоянию российской науки и технологии;</w:t>
      </w:r>
    </w:p>
    <w:p w14:paraId="4BC7B8E1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ценностное отношение к достижениям российских инженеров и учёных.</w:t>
      </w:r>
    </w:p>
    <w:p w14:paraId="480C6AED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b/>
          <w:color w:val="000000"/>
          <w:sz w:val="28"/>
          <w:szCs w:val="28"/>
          <w:lang w:eastAsia="en-US"/>
        </w:rPr>
        <w:t>2)</w:t>
      </w:r>
      <w:r w:rsidRPr="006A4E2E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A4E2E">
        <w:rPr>
          <w:rFonts w:eastAsiaTheme="minorHAnsi"/>
          <w:b/>
          <w:color w:val="000000"/>
          <w:sz w:val="28"/>
          <w:szCs w:val="28"/>
          <w:lang w:eastAsia="en-US"/>
        </w:rPr>
        <w:t>гражданского и духовно-нравственного воспитания</w:t>
      </w:r>
      <w:r w:rsidRPr="006A4E2E">
        <w:rPr>
          <w:rFonts w:eastAsiaTheme="minorHAnsi"/>
          <w:color w:val="000000"/>
          <w:sz w:val="28"/>
          <w:szCs w:val="28"/>
          <w:lang w:eastAsia="en-US"/>
        </w:rPr>
        <w:t>:</w:t>
      </w:r>
    </w:p>
    <w:p w14:paraId="1F6EE21D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7BE5281B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осознание важности морально-этических принципов в деятельности, связанной с реализацией технологий;</w:t>
      </w:r>
    </w:p>
    <w:p w14:paraId="21408F25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44C03151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b/>
          <w:color w:val="000000"/>
          <w:sz w:val="28"/>
          <w:szCs w:val="28"/>
          <w:lang w:eastAsia="en-US"/>
        </w:rPr>
        <w:t>3)</w:t>
      </w:r>
      <w:r w:rsidRPr="006A4E2E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A4E2E">
        <w:rPr>
          <w:rFonts w:eastAsiaTheme="minorHAnsi"/>
          <w:b/>
          <w:color w:val="000000"/>
          <w:sz w:val="28"/>
          <w:szCs w:val="28"/>
          <w:lang w:eastAsia="en-US"/>
        </w:rPr>
        <w:t>эстетического воспитания</w:t>
      </w:r>
      <w:r w:rsidRPr="006A4E2E">
        <w:rPr>
          <w:rFonts w:eastAsiaTheme="minorHAnsi"/>
          <w:color w:val="000000"/>
          <w:sz w:val="28"/>
          <w:szCs w:val="28"/>
          <w:lang w:eastAsia="en-US"/>
        </w:rPr>
        <w:t>:</w:t>
      </w:r>
    </w:p>
    <w:p w14:paraId="1C30D714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восприятие эстетических качеств предметов труда;</w:t>
      </w:r>
    </w:p>
    <w:p w14:paraId="18B7EE43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умение создавать эстетически значимые изделия из различных материалов;</w:t>
      </w:r>
    </w:p>
    <w:p w14:paraId="633C4B91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1B2BE19B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осознание роли художественной культуры как средства коммуникации и самовыражения в современном обществе.</w:t>
      </w:r>
    </w:p>
    <w:p w14:paraId="7D7AA84F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b/>
          <w:color w:val="000000"/>
          <w:sz w:val="28"/>
          <w:szCs w:val="28"/>
          <w:lang w:eastAsia="en-US"/>
        </w:rPr>
        <w:t>4) ценности научного познания и практической деятельности</w:t>
      </w:r>
      <w:r w:rsidRPr="006A4E2E">
        <w:rPr>
          <w:rFonts w:eastAsiaTheme="minorHAnsi"/>
          <w:color w:val="000000"/>
          <w:sz w:val="28"/>
          <w:szCs w:val="28"/>
          <w:lang w:eastAsia="en-US"/>
        </w:rPr>
        <w:t>:</w:t>
      </w:r>
    </w:p>
    <w:p w14:paraId="6597D6F5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осознание ценности науки как фундамента технологий;</w:t>
      </w:r>
    </w:p>
    <w:p w14:paraId="0D1E6360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развитие интереса к исследовательской деятельности, реализации на практике достижений науки.</w:t>
      </w:r>
    </w:p>
    <w:p w14:paraId="61D722B4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b/>
          <w:color w:val="000000"/>
          <w:sz w:val="28"/>
          <w:szCs w:val="28"/>
          <w:lang w:eastAsia="en-US"/>
        </w:rPr>
        <w:t>5) формирования культуры здоровья и эмоционального благополучия</w:t>
      </w:r>
      <w:r w:rsidRPr="006A4E2E">
        <w:rPr>
          <w:rFonts w:eastAsiaTheme="minorHAnsi"/>
          <w:color w:val="000000"/>
          <w:sz w:val="28"/>
          <w:szCs w:val="28"/>
          <w:lang w:eastAsia="en-US"/>
        </w:rPr>
        <w:t>:</w:t>
      </w:r>
    </w:p>
    <w:p w14:paraId="155B4283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69135D60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умение распознавать информационные угрозы и осуществлять защиту личности от этих угроз.</w:t>
      </w:r>
    </w:p>
    <w:p w14:paraId="26F21826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b/>
          <w:color w:val="000000"/>
          <w:sz w:val="28"/>
          <w:szCs w:val="28"/>
          <w:lang w:eastAsia="en-US"/>
        </w:rPr>
        <w:t>6)</w:t>
      </w:r>
      <w:r w:rsidRPr="006A4E2E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A4E2E">
        <w:rPr>
          <w:rFonts w:eastAsiaTheme="minorHAnsi"/>
          <w:b/>
          <w:color w:val="000000"/>
          <w:sz w:val="28"/>
          <w:szCs w:val="28"/>
          <w:lang w:eastAsia="en-US"/>
        </w:rPr>
        <w:t>трудового воспитания</w:t>
      </w:r>
      <w:r w:rsidRPr="006A4E2E">
        <w:rPr>
          <w:rFonts w:eastAsiaTheme="minorHAnsi"/>
          <w:color w:val="000000"/>
          <w:sz w:val="28"/>
          <w:szCs w:val="28"/>
          <w:lang w:eastAsia="en-US"/>
        </w:rPr>
        <w:t>:</w:t>
      </w:r>
    </w:p>
    <w:p w14:paraId="30952F57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lastRenderedPageBreak/>
        <w:t>уважение к труду, трудящимся, результатам труда (своего и других людей);</w:t>
      </w:r>
    </w:p>
    <w:p w14:paraId="6645E5A9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2288620F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65268EDF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умение ориентироваться в мире современных профессий;</w:t>
      </w:r>
    </w:p>
    <w:p w14:paraId="1343EE69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pacing w:val="-4"/>
          <w:sz w:val="28"/>
          <w:szCs w:val="28"/>
          <w:lang w:eastAsia="en-US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301DED1D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ориентация на достижение выдающихся результатов в профессиональной деятельности.</w:t>
      </w:r>
    </w:p>
    <w:p w14:paraId="071E4981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b/>
          <w:color w:val="000000"/>
          <w:sz w:val="28"/>
          <w:szCs w:val="28"/>
          <w:lang w:eastAsia="en-US"/>
        </w:rPr>
        <w:t>7)</w:t>
      </w:r>
      <w:r w:rsidRPr="006A4E2E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A4E2E">
        <w:rPr>
          <w:rFonts w:eastAsiaTheme="minorHAnsi"/>
          <w:b/>
          <w:color w:val="000000"/>
          <w:sz w:val="28"/>
          <w:szCs w:val="28"/>
          <w:lang w:eastAsia="en-US"/>
        </w:rPr>
        <w:t>экологического воспитания</w:t>
      </w:r>
      <w:r w:rsidRPr="006A4E2E">
        <w:rPr>
          <w:rFonts w:eastAsiaTheme="minorHAnsi"/>
          <w:color w:val="000000"/>
          <w:sz w:val="28"/>
          <w:szCs w:val="28"/>
          <w:lang w:eastAsia="en-US"/>
        </w:rPr>
        <w:t>:</w:t>
      </w:r>
    </w:p>
    <w:p w14:paraId="2FF696C8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220343FC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осознание пределов преобразовательной деятельности человека.</w:t>
      </w:r>
    </w:p>
    <w:p w14:paraId="7253DF67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bookmarkStart w:id="2" w:name="_Toc141791750"/>
      <w:bookmarkEnd w:id="2"/>
      <w:r w:rsidRPr="006A4E2E">
        <w:rPr>
          <w:rFonts w:eastAsiaTheme="minorHAnsi"/>
          <w:b/>
          <w:color w:val="000000"/>
          <w:sz w:val="28"/>
          <w:szCs w:val="28"/>
          <w:lang w:eastAsia="en-US"/>
        </w:rPr>
        <w:t>МЕТАПРЕДМЕТНЫЕ РЕЗУЛЬТАТЫ</w:t>
      </w:r>
    </w:p>
    <w:p w14:paraId="16AE6FDA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14:paraId="3D05B45E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b/>
          <w:color w:val="000000"/>
          <w:sz w:val="28"/>
          <w:szCs w:val="28"/>
          <w:lang w:eastAsia="en-US"/>
        </w:rPr>
        <w:t>Универсальные познавательные учебные действия</w:t>
      </w:r>
    </w:p>
    <w:p w14:paraId="1EE56081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</w:p>
    <w:p w14:paraId="60B3ECFC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b/>
          <w:color w:val="000000"/>
          <w:sz w:val="28"/>
          <w:szCs w:val="28"/>
          <w:lang w:eastAsia="en-US"/>
        </w:rPr>
        <w:t>Базовые логические действия:</w:t>
      </w:r>
    </w:p>
    <w:p w14:paraId="71975B42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выявлять и характеризовать существенные признаки природных и рукотворных объектов;</w:t>
      </w:r>
    </w:p>
    <w:p w14:paraId="5694D967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устанавливать существенный признак классификации, основание для обобщения и сравнения;</w:t>
      </w:r>
    </w:p>
    <w:p w14:paraId="276529F3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pacing w:val="-2"/>
          <w:sz w:val="28"/>
          <w:szCs w:val="28"/>
          <w:lang w:eastAsia="en-US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6F070779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7BB68FA2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25B14299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b/>
          <w:color w:val="000000"/>
          <w:sz w:val="28"/>
          <w:szCs w:val="28"/>
          <w:lang w:eastAsia="en-US"/>
        </w:rPr>
        <w:t>Базовые исследовательские действия</w:t>
      </w:r>
      <w:r w:rsidRPr="006A4E2E">
        <w:rPr>
          <w:rFonts w:eastAsiaTheme="minorHAnsi"/>
          <w:color w:val="000000"/>
          <w:sz w:val="28"/>
          <w:szCs w:val="28"/>
          <w:lang w:eastAsia="en-US"/>
        </w:rPr>
        <w:t>:</w:t>
      </w:r>
    </w:p>
    <w:p w14:paraId="1C54AE18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использовать вопросы как исследовательский инструмент познания;</w:t>
      </w:r>
    </w:p>
    <w:p w14:paraId="77A77F45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lastRenderedPageBreak/>
        <w:t>формировать запросы к информационной системе с целью получения необходимой информации;</w:t>
      </w:r>
    </w:p>
    <w:p w14:paraId="6FCA6EE1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оценивать полноту, достоверность и актуальность полученной информации;</w:t>
      </w:r>
    </w:p>
    <w:p w14:paraId="440C8E79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опытным путём изучать свойства различных материалов;</w:t>
      </w:r>
    </w:p>
    <w:p w14:paraId="30C27E9E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308031E4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строить и оценивать модели объектов, явлений и процессов;</w:t>
      </w:r>
    </w:p>
    <w:p w14:paraId="4106BE09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3AB540AD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уметь оценивать правильность выполнения учебной задачи, собственные возможности её решения;</w:t>
      </w:r>
    </w:p>
    <w:p w14:paraId="567F0BC8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прогнозировать поведение технической системы, в том числе с учётом синергетических эффектов.</w:t>
      </w:r>
    </w:p>
    <w:p w14:paraId="62F3D6D0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b/>
          <w:color w:val="000000"/>
          <w:sz w:val="28"/>
          <w:szCs w:val="28"/>
          <w:lang w:eastAsia="en-US"/>
        </w:rPr>
        <w:t>Работа с информацией</w:t>
      </w:r>
      <w:r w:rsidRPr="006A4E2E">
        <w:rPr>
          <w:rFonts w:eastAsiaTheme="minorHAnsi"/>
          <w:color w:val="000000"/>
          <w:sz w:val="28"/>
          <w:szCs w:val="28"/>
          <w:lang w:eastAsia="en-US"/>
        </w:rPr>
        <w:t>:</w:t>
      </w:r>
    </w:p>
    <w:p w14:paraId="3F84DDA0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выбирать форму представления информации в зависимости от поставленной задачи;</w:t>
      </w:r>
    </w:p>
    <w:p w14:paraId="67372AD3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понимать различие между данными, информацией и знаниями;</w:t>
      </w:r>
    </w:p>
    <w:p w14:paraId="4A72C97A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pacing w:val="-2"/>
          <w:sz w:val="28"/>
          <w:szCs w:val="28"/>
          <w:lang w:eastAsia="en-US"/>
        </w:rPr>
        <w:t>владеть начальными навыками работы с «большими данными»;</w:t>
      </w:r>
    </w:p>
    <w:p w14:paraId="30A82B95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владеть технологией трансформации данных в информацию, информации в знания.</w:t>
      </w:r>
    </w:p>
    <w:p w14:paraId="3E9CB9F0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b/>
          <w:color w:val="000000"/>
          <w:sz w:val="28"/>
          <w:szCs w:val="28"/>
          <w:lang w:eastAsia="en-US"/>
        </w:rPr>
        <w:t>Регулятивные универсальные учебные действия</w:t>
      </w:r>
    </w:p>
    <w:p w14:paraId="1D95F89E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</w:p>
    <w:p w14:paraId="1D6F835E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b/>
          <w:color w:val="000000"/>
          <w:sz w:val="28"/>
          <w:szCs w:val="28"/>
          <w:lang w:eastAsia="en-US"/>
        </w:rPr>
        <w:t>Самоорганизация:</w:t>
      </w:r>
    </w:p>
    <w:p w14:paraId="5A0F68F1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1C39BD72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6E25745C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делать выбор и брать ответственность за решение.</w:t>
      </w:r>
    </w:p>
    <w:p w14:paraId="2DEDE53C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b/>
          <w:color w:val="000000"/>
          <w:sz w:val="28"/>
          <w:szCs w:val="28"/>
          <w:lang w:eastAsia="en-US"/>
        </w:rPr>
        <w:t>Самоконтроль (рефлексия):</w:t>
      </w:r>
    </w:p>
    <w:p w14:paraId="1A7FF35C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давать адекватную оценку ситуации и предлагать план её изменения;</w:t>
      </w:r>
    </w:p>
    <w:p w14:paraId="39A7CB9E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объяснять причины достижения (недостижения) результатов преобразовательной деятельности;</w:t>
      </w:r>
    </w:p>
    <w:p w14:paraId="753B32E7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вносить необходимые коррективы в деятельность по решению задачи или по осуществлению проекта;</w:t>
      </w:r>
    </w:p>
    <w:p w14:paraId="7B1CC532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lastRenderedPageBreak/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19C603FB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b/>
          <w:color w:val="000000"/>
          <w:sz w:val="28"/>
          <w:szCs w:val="28"/>
          <w:lang w:eastAsia="en-US"/>
        </w:rPr>
        <w:t>Умения принятия себя и других:</w:t>
      </w:r>
    </w:p>
    <w:p w14:paraId="5C936E8D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1F05042C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b/>
          <w:color w:val="000000"/>
          <w:sz w:val="28"/>
          <w:szCs w:val="28"/>
          <w:lang w:eastAsia="en-US"/>
        </w:rPr>
        <w:t>Коммуникативные универсальные учебные действия</w:t>
      </w:r>
    </w:p>
    <w:p w14:paraId="1E7DC382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</w:p>
    <w:p w14:paraId="59C21C8E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 xml:space="preserve">У обучающегося будут сформированы умения </w:t>
      </w:r>
      <w:r w:rsidRPr="006A4E2E">
        <w:rPr>
          <w:rFonts w:eastAsiaTheme="minorHAnsi"/>
          <w:b/>
          <w:i/>
          <w:color w:val="000000"/>
          <w:sz w:val="28"/>
          <w:szCs w:val="28"/>
          <w:lang w:eastAsia="en-US"/>
        </w:rPr>
        <w:t>общения</w:t>
      </w:r>
      <w:r w:rsidRPr="006A4E2E">
        <w:rPr>
          <w:rFonts w:eastAsiaTheme="minorHAnsi"/>
          <w:color w:val="000000"/>
          <w:sz w:val="28"/>
          <w:szCs w:val="28"/>
          <w:lang w:eastAsia="en-US"/>
        </w:rPr>
        <w:t xml:space="preserve"> как часть коммуникативных универсальных учебных действий:</w:t>
      </w:r>
    </w:p>
    <w:p w14:paraId="06CE549F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в ходе обсуждения учебного материала, планирования и осуществления учебного проекта;</w:t>
      </w:r>
    </w:p>
    <w:p w14:paraId="349113DB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в рамках публичного представления результатов проектной деятельности;</w:t>
      </w:r>
    </w:p>
    <w:p w14:paraId="3CB385F6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в ходе совместного решения задачи с использованием облачных сервисов;</w:t>
      </w:r>
    </w:p>
    <w:p w14:paraId="4E26FA32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в ходе общения с представителями других культур, в частности в социальных сетях.</w:t>
      </w:r>
    </w:p>
    <w:p w14:paraId="4859231C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b/>
          <w:color w:val="000000"/>
          <w:sz w:val="28"/>
          <w:szCs w:val="28"/>
          <w:lang w:eastAsia="en-US"/>
        </w:rPr>
        <w:t>Совместная деятельность:</w:t>
      </w:r>
    </w:p>
    <w:p w14:paraId="1EA4C5EF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понимать и использовать преимущества командной работы при реализации учебного проекта;</w:t>
      </w:r>
    </w:p>
    <w:p w14:paraId="324A36B8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642202F7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уметь адекватно интерпретировать высказывания собеседника – участника совместной деятельности;</w:t>
      </w:r>
    </w:p>
    <w:p w14:paraId="07D89A92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владеть навыками отстаивания своей точки зрения, используя при этом законы логики;</w:t>
      </w:r>
    </w:p>
    <w:p w14:paraId="1BAE888A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уметь распознавать некорректную аргументацию.</w:t>
      </w:r>
    </w:p>
    <w:p w14:paraId="11B8E423" w14:textId="77777777" w:rsidR="00166D83" w:rsidRPr="006A4E2E" w:rsidRDefault="00166D83" w:rsidP="00166D83">
      <w:pPr>
        <w:autoSpaceDE w:val="0"/>
        <w:autoSpaceDN w:val="0"/>
        <w:adjustRightInd w:val="0"/>
        <w:ind w:firstLine="709"/>
        <w:jc w:val="both"/>
        <w:textAlignment w:val="center"/>
        <w:rPr>
          <w:rFonts w:eastAsia="Times New Roman"/>
          <w:color w:val="000000"/>
          <w:sz w:val="24"/>
          <w:szCs w:val="24"/>
        </w:rPr>
      </w:pPr>
    </w:p>
    <w:p w14:paraId="7D14C98F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b/>
          <w:color w:val="000000"/>
          <w:sz w:val="28"/>
          <w:szCs w:val="28"/>
          <w:lang w:eastAsia="en-US"/>
        </w:rPr>
        <w:t>ПРЕДМЕТНЫЕ РЕЗУЛЬТАТЫ</w:t>
      </w:r>
    </w:p>
    <w:p w14:paraId="218571A8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Для всех модулей обязательные предметные результаты:</w:t>
      </w:r>
    </w:p>
    <w:p w14:paraId="1765F381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ascii="Symbol" w:eastAsiaTheme="minorHAnsi" w:hAnsi="Symbol"/>
          <w:color w:val="000000"/>
          <w:sz w:val="28"/>
          <w:szCs w:val="28"/>
          <w:lang w:eastAsia="en-US"/>
        </w:rPr>
        <w:t></w:t>
      </w:r>
      <w:r w:rsidRPr="006A4E2E">
        <w:rPr>
          <w:rFonts w:eastAsiaTheme="minorHAnsi"/>
          <w:color w:val="000000"/>
          <w:sz w:val="28"/>
          <w:szCs w:val="28"/>
          <w:lang w:eastAsia="en-US"/>
        </w:rPr>
        <w:t xml:space="preserve"> организовывать рабочее место в соответствии с изучаемой технологией;</w:t>
      </w:r>
    </w:p>
    <w:p w14:paraId="3D3B5B8E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ascii="Symbol" w:eastAsiaTheme="minorHAnsi" w:hAnsi="Symbol"/>
          <w:color w:val="000000"/>
          <w:sz w:val="28"/>
          <w:szCs w:val="28"/>
          <w:lang w:eastAsia="en-US"/>
        </w:rPr>
        <w:t></w:t>
      </w:r>
      <w:r w:rsidRPr="006A4E2E">
        <w:rPr>
          <w:rFonts w:eastAsiaTheme="minorHAnsi"/>
          <w:color w:val="000000"/>
          <w:sz w:val="28"/>
          <w:szCs w:val="28"/>
          <w:lang w:eastAsia="en-US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14:paraId="29341933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ascii="Symbol" w:eastAsiaTheme="minorHAnsi" w:hAnsi="Symbol"/>
          <w:color w:val="000000"/>
          <w:sz w:val="28"/>
          <w:szCs w:val="28"/>
          <w:lang w:eastAsia="en-US"/>
        </w:rPr>
        <w:t></w:t>
      </w:r>
      <w:r w:rsidRPr="006A4E2E">
        <w:rPr>
          <w:rFonts w:eastAsiaTheme="minorHAnsi"/>
          <w:color w:val="000000"/>
          <w:sz w:val="28"/>
          <w:szCs w:val="28"/>
          <w:lang w:eastAsia="en-US"/>
        </w:rPr>
        <w:t xml:space="preserve"> грамотно и осознанно выполнять технологические операции в соответствии с изучаемой технологией.</w:t>
      </w:r>
    </w:p>
    <w:p w14:paraId="4EB77F5C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</w:p>
    <w:p w14:paraId="709DD159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i/>
          <w:color w:val="000000"/>
          <w:sz w:val="28"/>
          <w:szCs w:val="28"/>
          <w:lang w:eastAsia="en-US"/>
        </w:rPr>
        <w:t xml:space="preserve">Предметные результаты освоения содержания </w:t>
      </w:r>
      <w:r w:rsidRPr="006A4E2E">
        <w:rPr>
          <w:rFonts w:eastAsiaTheme="minorHAnsi"/>
          <w:b/>
          <w:i/>
          <w:color w:val="000000"/>
          <w:sz w:val="28"/>
          <w:szCs w:val="28"/>
          <w:lang w:eastAsia="en-US"/>
        </w:rPr>
        <w:t>модуля «Производство и технологии»</w:t>
      </w:r>
    </w:p>
    <w:p w14:paraId="717536DE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К концу обучения </w:t>
      </w:r>
      <w:r w:rsidRPr="006A4E2E">
        <w:rPr>
          <w:rFonts w:eastAsiaTheme="minorHAnsi"/>
          <w:b/>
          <w:i/>
          <w:color w:val="000000"/>
          <w:sz w:val="28"/>
          <w:szCs w:val="28"/>
          <w:lang w:eastAsia="en-US"/>
        </w:rPr>
        <w:t>в 7 классе:</w:t>
      </w:r>
    </w:p>
    <w:p w14:paraId="38C6E673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приводить примеры развития технологий;</w:t>
      </w:r>
    </w:p>
    <w:p w14:paraId="418390BC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приводить примеры эстетичных промышленных изделий;</w:t>
      </w:r>
    </w:p>
    <w:p w14:paraId="6F5456A8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называть и характеризовать народные промыслы и ремёсла России;</w:t>
      </w:r>
    </w:p>
    <w:p w14:paraId="118D6D7C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называть производства и производственные процессы;</w:t>
      </w:r>
    </w:p>
    <w:p w14:paraId="79ADEAA9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называть современные и перспективные технологии;</w:t>
      </w:r>
    </w:p>
    <w:p w14:paraId="20105393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оценивать области применения технологий, понимать их возможности и ограничения;</w:t>
      </w:r>
    </w:p>
    <w:p w14:paraId="2D6303BF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оценивать условия и риски применимости технологий с позиций экологических последствий;</w:t>
      </w:r>
    </w:p>
    <w:p w14:paraId="4A938BF4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выявлять экологические проблемы;</w:t>
      </w:r>
    </w:p>
    <w:p w14:paraId="196CFA1E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называть и характеризовать виды транспорта, оценивать перспективы развития;</w:t>
      </w:r>
    </w:p>
    <w:p w14:paraId="04C408A6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характеризовать технологии на транспорте, транспортную логистику.</w:t>
      </w:r>
    </w:p>
    <w:p w14:paraId="6F8C812C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 xml:space="preserve">К концу обучения </w:t>
      </w:r>
      <w:r w:rsidRPr="006A4E2E">
        <w:rPr>
          <w:rFonts w:eastAsiaTheme="minorHAnsi"/>
          <w:b/>
          <w:i/>
          <w:color w:val="000000"/>
          <w:sz w:val="28"/>
          <w:szCs w:val="28"/>
          <w:lang w:eastAsia="en-US"/>
        </w:rPr>
        <w:t>в 8 классе</w:t>
      </w:r>
      <w:r w:rsidRPr="006A4E2E">
        <w:rPr>
          <w:rFonts w:eastAsiaTheme="minorHAnsi"/>
          <w:b/>
          <w:color w:val="000000"/>
          <w:sz w:val="28"/>
          <w:szCs w:val="28"/>
          <w:lang w:eastAsia="en-US"/>
        </w:rPr>
        <w:t>:</w:t>
      </w:r>
    </w:p>
    <w:p w14:paraId="7C447003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характеризовать общие принципы управления;</w:t>
      </w:r>
    </w:p>
    <w:p w14:paraId="688A2D2E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анализировать возможности и сферу применения современных технологий;</w:t>
      </w:r>
    </w:p>
    <w:p w14:paraId="17F434ED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характеризовать технологии получения, преобразования и использования энергии;</w:t>
      </w:r>
    </w:p>
    <w:p w14:paraId="0E9F1B34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называть и характеризовать биотехнологии, их применение;</w:t>
      </w:r>
    </w:p>
    <w:p w14:paraId="08E348B9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характеризовать направления развития и особенности перспективных технологий;</w:t>
      </w:r>
    </w:p>
    <w:p w14:paraId="1269A8D7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предлагать предпринимательские идеи, обосновывать их решение;</w:t>
      </w:r>
    </w:p>
    <w:p w14:paraId="7A7F0C74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pacing w:val="-2"/>
          <w:sz w:val="28"/>
          <w:szCs w:val="28"/>
          <w:lang w:eastAsia="en-US"/>
        </w:rPr>
        <w:t>определять проблему, анализировать потребности в продукте;</w:t>
      </w:r>
    </w:p>
    <w:p w14:paraId="770DC1DD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65D321B6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характеризовать мир профессий, связанных с изучаемыми технологиями, их востребованность на рынке труда.</w:t>
      </w:r>
    </w:p>
    <w:p w14:paraId="6FC128A4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 xml:space="preserve">К концу обучения </w:t>
      </w:r>
      <w:r w:rsidRPr="006A4E2E">
        <w:rPr>
          <w:rFonts w:eastAsiaTheme="minorHAnsi"/>
          <w:b/>
          <w:i/>
          <w:color w:val="000000"/>
          <w:sz w:val="28"/>
          <w:szCs w:val="28"/>
          <w:lang w:eastAsia="en-US"/>
        </w:rPr>
        <w:t>в 9 классе:</w:t>
      </w:r>
    </w:p>
    <w:p w14:paraId="60412080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перечислять и характеризовать виды современных информационно-когнитивных технологий;</w:t>
      </w:r>
    </w:p>
    <w:p w14:paraId="3D88B155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овладеть информационно-когнитивными технологиями преобразования данных в информацию и информации в знание;</w:t>
      </w:r>
    </w:p>
    <w:p w14:paraId="4007D3C2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характеризовать культуру предпринимательства, виды предпринимательской деятельности;</w:t>
      </w:r>
    </w:p>
    <w:p w14:paraId="07539711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создавать модели экономической деятельности;</w:t>
      </w:r>
    </w:p>
    <w:p w14:paraId="2CD715A2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разрабатывать бизнес-проект;</w:t>
      </w:r>
    </w:p>
    <w:p w14:paraId="5265B301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pacing w:val="-4"/>
          <w:sz w:val="28"/>
          <w:szCs w:val="28"/>
          <w:lang w:eastAsia="en-US"/>
        </w:rPr>
        <w:lastRenderedPageBreak/>
        <w:t>оценивать эффективность предпринимательской деятельности;</w:t>
      </w:r>
    </w:p>
    <w:p w14:paraId="22910E53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характеризовать закономерности технологического развития цивилизации;</w:t>
      </w:r>
    </w:p>
    <w:p w14:paraId="31DF3B47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планировать своё профессиональное образование и профессиональную карьеру.</w:t>
      </w:r>
    </w:p>
    <w:p w14:paraId="5BF1E450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</w:p>
    <w:p w14:paraId="69D0C2E0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i/>
          <w:color w:val="000000"/>
          <w:sz w:val="28"/>
          <w:szCs w:val="28"/>
          <w:lang w:eastAsia="en-US"/>
        </w:rPr>
        <w:t xml:space="preserve">Предметные результаты освоения содержания </w:t>
      </w:r>
      <w:r w:rsidRPr="006A4E2E">
        <w:rPr>
          <w:rFonts w:eastAsiaTheme="minorHAnsi"/>
          <w:b/>
          <w:i/>
          <w:color w:val="000000"/>
          <w:sz w:val="28"/>
          <w:szCs w:val="28"/>
          <w:lang w:eastAsia="en-US"/>
        </w:rPr>
        <w:t>модуля «Технологии обработки материалов и пищевых продуктов»</w:t>
      </w:r>
    </w:p>
    <w:p w14:paraId="08D10836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</w:p>
    <w:p w14:paraId="5634A442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 xml:space="preserve">К концу обучения </w:t>
      </w:r>
      <w:r w:rsidRPr="006A4E2E">
        <w:rPr>
          <w:rFonts w:eastAsiaTheme="minorHAnsi"/>
          <w:b/>
          <w:i/>
          <w:color w:val="000000"/>
          <w:sz w:val="28"/>
          <w:szCs w:val="28"/>
          <w:lang w:eastAsia="en-US"/>
        </w:rPr>
        <w:t>в 7 классе</w:t>
      </w:r>
      <w:r w:rsidRPr="006A4E2E">
        <w:rPr>
          <w:rFonts w:eastAsiaTheme="minorHAnsi"/>
          <w:color w:val="000000"/>
          <w:sz w:val="28"/>
          <w:szCs w:val="28"/>
          <w:lang w:eastAsia="en-US"/>
        </w:rPr>
        <w:t>:</w:t>
      </w:r>
    </w:p>
    <w:p w14:paraId="3C8E4AFF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исследовать и анализировать свойства конструкционных материалов;</w:t>
      </w:r>
    </w:p>
    <w:p w14:paraId="39DFFC5E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60E172EB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применять технологии механической обработки конструкционных материалов;</w:t>
      </w:r>
    </w:p>
    <w:p w14:paraId="44029A3B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32E3A2C0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выполнять художественное оформление изделий;</w:t>
      </w:r>
    </w:p>
    <w:p w14:paraId="61E76701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0567879B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осуществлять изготовление субъективно нового продукта, опираясь на общую технологическую схему;</w:t>
      </w:r>
    </w:p>
    <w:p w14:paraId="6FC9EA8C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оценивать пределы применимости данной технологии, в том числе с экономических и экологических позиций;</w:t>
      </w:r>
    </w:p>
    <w:p w14:paraId="3037E144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знать и называть пищевую ценность рыбы, морепродуктов продуктов; определять качество рыбы;</w:t>
      </w:r>
    </w:p>
    <w:p w14:paraId="6AC9B076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знать и называть пищевую ценность мяса животных, мяса птицы, определять качество;</w:t>
      </w:r>
    </w:p>
    <w:p w14:paraId="56839900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называть и выполнять технологии приготовления блюд из рыбы,</w:t>
      </w:r>
    </w:p>
    <w:p w14:paraId="119171D7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характеризовать технологии приготовления из мяса животных, мяса птицы;</w:t>
      </w:r>
    </w:p>
    <w:p w14:paraId="13C8FA9B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называть блюда национальной кухни из рыбы, мяса;</w:t>
      </w:r>
    </w:p>
    <w:p w14:paraId="2042DA50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характеризовать мир профессий, связанных с изучаемыми технологиями, их востребованность на рынке труда.</w:t>
      </w:r>
    </w:p>
    <w:p w14:paraId="3FBDE5E9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</w:p>
    <w:p w14:paraId="7329F3FB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i/>
          <w:color w:val="000000"/>
          <w:sz w:val="28"/>
          <w:szCs w:val="28"/>
          <w:lang w:eastAsia="en-US"/>
        </w:rPr>
        <w:t xml:space="preserve">Предметные результаты освоения содержания </w:t>
      </w:r>
      <w:r w:rsidRPr="006A4E2E">
        <w:rPr>
          <w:rFonts w:eastAsiaTheme="minorHAnsi"/>
          <w:b/>
          <w:i/>
          <w:color w:val="000000"/>
          <w:sz w:val="28"/>
          <w:szCs w:val="28"/>
          <w:lang w:eastAsia="en-US"/>
        </w:rPr>
        <w:t>модуля «Робототехника»</w:t>
      </w:r>
    </w:p>
    <w:p w14:paraId="2B81EA4F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</w:p>
    <w:p w14:paraId="32069192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 xml:space="preserve">К концу обучения </w:t>
      </w:r>
      <w:r w:rsidRPr="006A4E2E">
        <w:rPr>
          <w:rFonts w:eastAsiaTheme="minorHAnsi"/>
          <w:b/>
          <w:i/>
          <w:color w:val="000000"/>
          <w:sz w:val="28"/>
          <w:szCs w:val="28"/>
          <w:lang w:eastAsia="en-US"/>
        </w:rPr>
        <w:t>в 7 классе</w:t>
      </w:r>
      <w:r w:rsidRPr="006A4E2E">
        <w:rPr>
          <w:rFonts w:eastAsiaTheme="minorHAnsi"/>
          <w:color w:val="000000"/>
          <w:sz w:val="28"/>
          <w:szCs w:val="28"/>
          <w:lang w:eastAsia="en-US"/>
        </w:rPr>
        <w:t>:</w:t>
      </w:r>
    </w:p>
    <w:p w14:paraId="410B62B5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lastRenderedPageBreak/>
        <w:t>называть виды промышленных роботов, описывать их назначение и функции;</w:t>
      </w:r>
    </w:p>
    <w:p w14:paraId="6CD69D55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назвать виды бытовых роботов, описывать их назначение и функции;</w:t>
      </w:r>
    </w:p>
    <w:p w14:paraId="005EAF15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использовать датчики и программировать действие учебного робота в зависимости от задач проекта;</w:t>
      </w:r>
    </w:p>
    <w:p w14:paraId="4B6F6D01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 xml:space="preserve">осуществлять робототехнические проекты, совершенствовать </w:t>
      </w:r>
      <w:r w:rsidRPr="006A4E2E">
        <w:rPr>
          <w:rFonts w:eastAsiaTheme="minorHAnsi"/>
          <w:color w:val="000000"/>
          <w:spacing w:val="-2"/>
          <w:sz w:val="28"/>
          <w:szCs w:val="28"/>
          <w:lang w:eastAsia="en-US"/>
        </w:rPr>
        <w:t>конструкцию, испытывать и презентовать результат проекта.</w:t>
      </w:r>
    </w:p>
    <w:p w14:paraId="0CB597EF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 xml:space="preserve">К концу обучения </w:t>
      </w:r>
      <w:r w:rsidRPr="006A4E2E">
        <w:rPr>
          <w:rFonts w:eastAsiaTheme="minorHAnsi"/>
          <w:b/>
          <w:i/>
          <w:color w:val="000000"/>
          <w:sz w:val="28"/>
          <w:szCs w:val="28"/>
          <w:lang w:eastAsia="en-US"/>
        </w:rPr>
        <w:t>в 8 классе</w:t>
      </w:r>
      <w:r w:rsidRPr="006A4E2E">
        <w:rPr>
          <w:rFonts w:eastAsiaTheme="minorHAnsi"/>
          <w:color w:val="000000"/>
          <w:sz w:val="28"/>
          <w:szCs w:val="28"/>
          <w:lang w:eastAsia="en-US"/>
        </w:rPr>
        <w:t>:</w:t>
      </w:r>
    </w:p>
    <w:p w14:paraId="2D926226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14:paraId="63CC19BA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реализовывать полный цикл создания робота;</w:t>
      </w:r>
    </w:p>
    <w:p w14:paraId="2803F12E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конструировать и моделировать робототехнические системы;</w:t>
      </w:r>
    </w:p>
    <w:p w14:paraId="3A4827CF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приводить примеры применения роботов из различных областей материального мира;</w:t>
      </w:r>
    </w:p>
    <w:p w14:paraId="7D2C0F94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характеризовать конструкцию беспилотных воздушных судов; описывать сферы их применения;</w:t>
      </w:r>
    </w:p>
    <w:p w14:paraId="1E5EA9BD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 xml:space="preserve">характеризовать возможности роботов, </w:t>
      </w:r>
      <w:proofErr w:type="spellStart"/>
      <w:r w:rsidRPr="006A4E2E">
        <w:rPr>
          <w:rFonts w:eastAsiaTheme="minorHAnsi"/>
          <w:color w:val="000000"/>
          <w:sz w:val="28"/>
          <w:szCs w:val="28"/>
          <w:lang w:eastAsia="en-US"/>
        </w:rPr>
        <w:t>роботехнических</w:t>
      </w:r>
      <w:proofErr w:type="spellEnd"/>
      <w:r w:rsidRPr="006A4E2E">
        <w:rPr>
          <w:rFonts w:eastAsiaTheme="minorHAnsi"/>
          <w:color w:val="000000"/>
          <w:sz w:val="28"/>
          <w:szCs w:val="28"/>
          <w:lang w:eastAsia="en-US"/>
        </w:rPr>
        <w:t xml:space="preserve"> систем и направления их применения.</w:t>
      </w:r>
    </w:p>
    <w:p w14:paraId="30A26CA3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 xml:space="preserve">К концу обучения </w:t>
      </w:r>
      <w:r w:rsidRPr="006A4E2E">
        <w:rPr>
          <w:rFonts w:eastAsiaTheme="minorHAnsi"/>
          <w:b/>
          <w:i/>
          <w:color w:val="000000"/>
          <w:sz w:val="28"/>
          <w:szCs w:val="28"/>
          <w:lang w:eastAsia="en-US"/>
        </w:rPr>
        <w:t>в 9 классе</w:t>
      </w:r>
      <w:r w:rsidRPr="006A4E2E">
        <w:rPr>
          <w:rFonts w:eastAsiaTheme="minorHAnsi"/>
          <w:color w:val="000000"/>
          <w:sz w:val="28"/>
          <w:szCs w:val="28"/>
          <w:lang w:eastAsia="en-US"/>
        </w:rPr>
        <w:t>:</w:t>
      </w:r>
    </w:p>
    <w:p w14:paraId="622E6CCC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характеризовать автоматизированные и роботизированные производственные линии;</w:t>
      </w:r>
    </w:p>
    <w:p w14:paraId="2A10C82B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анализировать перспективы развития робототехники;</w:t>
      </w:r>
    </w:p>
    <w:p w14:paraId="60DBEF56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характеризовать мир профессий, связанных с робототехникой, их востребованность на рынке труда;</w:t>
      </w:r>
    </w:p>
    <w:p w14:paraId="7079AEA6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072E128A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реализовывать полный цикл создания робота;</w:t>
      </w:r>
    </w:p>
    <w:p w14:paraId="0D89F1E8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14:paraId="0012067C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использовать визуальный язык для программирования простых робототехнических систем;</w:t>
      </w:r>
    </w:p>
    <w:p w14:paraId="4E8F752C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составлять алгоритмы и программы по управлению робототехническими системами;</w:t>
      </w:r>
    </w:p>
    <w:p w14:paraId="708F06AE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самостоятельно осуществлять робототехнические проекты.</w:t>
      </w:r>
    </w:p>
    <w:p w14:paraId="3A0025B1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</w:p>
    <w:p w14:paraId="32B2C11B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i/>
          <w:color w:val="000000"/>
          <w:sz w:val="28"/>
          <w:szCs w:val="28"/>
          <w:lang w:eastAsia="en-US"/>
        </w:rPr>
        <w:t xml:space="preserve">Предметные результаты освоения содержания </w:t>
      </w:r>
      <w:r w:rsidRPr="006A4E2E">
        <w:rPr>
          <w:rFonts w:eastAsiaTheme="minorHAnsi"/>
          <w:b/>
          <w:i/>
          <w:color w:val="000000"/>
          <w:sz w:val="28"/>
          <w:szCs w:val="28"/>
          <w:lang w:eastAsia="en-US"/>
        </w:rPr>
        <w:t>модуля «Компьютерная графика. Черчение»</w:t>
      </w:r>
    </w:p>
    <w:p w14:paraId="0EA6FF6E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</w:p>
    <w:p w14:paraId="37A1D18A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 xml:space="preserve">К концу обучения </w:t>
      </w:r>
      <w:r w:rsidRPr="006A4E2E">
        <w:rPr>
          <w:rFonts w:eastAsiaTheme="minorHAnsi"/>
          <w:b/>
          <w:i/>
          <w:color w:val="000000"/>
          <w:sz w:val="28"/>
          <w:szCs w:val="28"/>
          <w:lang w:eastAsia="en-US"/>
        </w:rPr>
        <w:t>в 7 классе</w:t>
      </w:r>
      <w:r w:rsidRPr="006A4E2E">
        <w:rPr>
          <w:rFonts w:eastAsiaTheme="minorHAnsi"/>
          <w:color w:val="000000"/>
          <w:sz w:val="28"/>
          <w:szCs w:val="28"/>
          <w:lang w:eastAsia="en-US"/>
        </w:rPr>
        <w:t>:</w:t>
      </w:r>
    </w:p>
    <w:p w14:paraId="55F065E9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называть виды конструкторской документации;</w:t>
      </w:r>
    </w:p>
    <w:p w14:paraId="02828021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называть и характеризовать виды графических моделей;</w:t>
      </w:r>
    </w:p>
    <w:p w14:paraId="637A155A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выполнять и оформлять сборочный чертёж;</w:t>
      </w:r>
    </w:p>
    <w:p w14:paraId="5D9213B5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владеть ручными способами вычерчивания чертежей, эскизов и технических рисунков деталей;</w:t>
      </w:r>
    </w:p>
    <w:p w14:paraId="480AFAD1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владеть автоматизированными способами вычерчивания чертежей, эскизов и технических рисунков;</w:t>
      </w:r>
    </w:p>
    <w:p w14:paraId="68450BA0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уметь читать чертежи деталей и осуществлять расчёты по чертежам.</w:t>
      </w:r>
    </w:p>
    <w:p w14:paraId="3BDBE1F3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 xml:space="preserve">К концу обучения </w:t>
      </w:r>
      <w:r w:rsidRPr="006A4E2E">
        <w:rPr>
          <w:rFonts w:eastAsiaTheme="minorHAnsi"/>
          <w:b/>
          <w:i/>
          <w:color w:val="000000"/>
          <w:sz w:val="28"/>
          <w:szCs w:val="28"/>
          <w:lang w:eastAsia="en-US"/>
        </w:rPr>
        <w:t>в 8 классе</w:t>
      </w:r>
      <w:r w:rsidRPr="006A4E2E">
        <w:rPr>
          <w:rFonts w:eastAsiaTheme="minorHAnsi"/>
          <w:i/>
          <w:color w:val="000000"/>
          <w:sz w:val="28"/>
          <w:szCs w:val="28"/>
          <w:lang w:eastAsia="en-US"/>
        </w:rPr>
        <w:t>:</w:t>
      </w:r>
    </w:p>
    <w:p w14:paraId="7D780589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использовать программное обеспечение для создания проектной документации;</w:t>
      </w:r>
    </w:p>
    <w:p w14:paraId="007945F2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создавать различные виды документов;</w:t>
      </w:r>
    </w:p>
    <w:p w14:paraId="477CFB0D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владеть способами создания, редактирования и трансформации графических объектов;</w:t>
      </w:r>
    </w:p>
    <w:p w14:paraId="20B80D06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pacing w:val="-2"/>
          <w:sz w:val="28"/>
          <w:szCs w:val="28"/>
          <w:lang w:eastAsia="en-US"/>
        </w:rPr>
        <w:t>выполнять эскизы, схемы, чертежи с использованием чертёж</w:t>
      </w:r>
      <w:r w:rsidRPr="006A4E2E">
        <w:rPr>
          <w:rFonts w:eastAsiaTheme="minorHAnsi"/>
          <w:color w:val="000000"/>
          <w:sz w:val="28"/>
          <w:szCs w:val="28"/>
          <w:lang w:eastAsia="en-US"/>
        </w:rPr>
        <w:t>ных инструментов и приспособлений и (или) с использованием программного обеспечения;</w:t>
      </w:r>
    </w:p>
    <w:p w14:paraId="4FD86251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создавать и редактировать сложные 3D-модели и сборочные чертежи.</w:t>
      </w:r>
    </w:p>
    <w:p w14:paraId="3B408DAD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 xml:space="preserve">К концу обучения </w:t>
      </w:r>
      <w:r w:rsidRPr="006A4E2E">
        <w:rPr>
          <w:rFonts w:eastAsiaTheme="minorHAnsi"/>
          <w:b/>
          <w:i/>
          <w:color w:val="000000"/>
          <w:sz w:val="28"/>
          <w:szCs w:val="28"/>
          <w:lang w:eastAsia="en-US"/>
        </w:rPr>
        <w:t>в 9 классе</w:t>
      </w:r>
      <w:r w:rsidRPr="006A4E2E">
        <w:rPr>
          <w:rFonts w:eastAsiaTheme="minorHAnsi"/>
          <w:i/>
          <w:color w:val="000000"/>
          <w:sz w:val="28"/>
          <w:szCs w:val="28"/>
          <w:lang w:eastAsia="en-US"/>
        </w:rPr>
        <w:t>:</w:t>
      </w:r>
    </w:p>
    <w:p w14:paraId="3687EDEE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pacing w:val="-2"/>
          <w:sz w:val="28"/>
          <w:szCs w:val="28"/>
          <w:lang w:eastAsia="en-US"/>
        </w:rPr>
        <w:t>выполнять эскизы, схемы, чертежи с использованием чертёж</w:t>
      </w:r>
      <w:r w:rsidRPr="006A4E2E">
        <w:rPr>
          <w:rFonts w:eastAsiaTheme="minorHAnsi"/>
          <w:color w:val="000000"/>
          <w:sz w:val="28"/>
          <w:szCs w:val="28"/>
          <w:lang w:eastAsia="en-US"/>
        </w:rPr>
        <w:t>ных инструментов и приспособлений и (или) в системе автоматизированного проектирования (САПР);</w:t>
      </w:r>
    </w:p>
    <w:p w14:paraId="17BF9343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создавать 3D-модели в системе автоматизированного проектирования (САПР);</w:t>
      </w:r>
    </w:p>
    <w:p w14:paraId="2B8135FA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170079FC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характеризовать мир профессий, связанных с изучаемыми технологиями, их востребованность на рынке труда.</w:t>
      </w:r>
    </w:p>
    <w:p w14:paraId="08547AF0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</w:p>
    <w:p w14:paraId="2BFCFA1E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i/>
          <w:color w:val="000000"/>
          <w:sz w:val="28"/>
          <w:szCs w:val="28"/>
          <w:lang w:eastAsia="en-US"/>
        </w:rPr>
        <w:t xml:space="preserve">Предметные результаты освоения содержания </w:t>
      </w:r>
      <w:r w:rsidRPr="006A4E2E">
        <w:rPr>
          <w:rFonts w:eastAsiaTheme="minorHAnsi"/>
          <w:b/>
          <w:i/>
          <w:color w:val="000000"/>
          <w:sz w:val="28"/>
          <w:szCs w:val="28"/>
          <w:lang w:eastAsia="en-US"/>
        </w:rPr>
        <w:t>модуля «3D-моделирование, прототипирование, макетирование»</w:t>
      </w:r>
    </w:p>
    <w:p w14:paraId="23141BD4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</w:p>
    <w:p w14:paraId="557C6011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 xml:space="preserve">К концу обучения </w:t>
      </w:r>
      <w:r w:rsidRPr="006A4E2E">
        <w:rPr>
          <w:rFonts w:eastAsiaTheme="minorHAnsi"/>
          <w:b/>
          <w:i/>
          <w:color w:val="000000"/>
          <w:sz w:val="28"/>
          <w:szCs w:val="28"/>
          <w:lang w:eastAsia="en-US"/>
        </w:rPr>
        <w:t>в 7 классе</w:t>
      </w:r>
      <w:r w:rsidRPr="006A4E2E">
        <w:rPr>
          <w:rFonts w:eastAsiaTheme="minorHAnsi"/>
          <w:i/>
          <w:color w:val="000000"/>
          <w:sz w:val="28"/>
          <w:szCs w:val="28"/>
          <w:lang w:eastAsia="en-US"/>
        </w:rPr>
        <w:t>:</w:t>
      </w:r>
    </w:p>
    <w:p w14:paraId="1F7E5407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называть виды, свойства и назначение моделей;</w:t>
      </w:r>
    </w:p>
    <w:p w14:paraId="4C6A60F1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называть виды макетов и их назначение;</w:t>
      </w:r>
    </w:p>
    <w:p w14:paraId="2815D392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создавать макеты различных видов, в том числе с использованием программного обеспечения;</w:t>
      </w:r>
    </w:p>
    <w:p w14:paraId="68624F98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lastRenderedPageBreak/>
        <w:t>выполнять развёртку и соединять фрагменты макета;</w:t>
      </w:r>
    </w:p>
    <w:p w14:paraId="1E9465F8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выполнять сборку деталей макета;</w:t>
      </w:r>
    </w:p>
    <w:p w14:paraId="3E189636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разрабатывать графическую документацию;</w:t>
      </w:r>
    </w:p>
    <w:p w14:paraId="50477B85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615A785A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 xml:space="preserve">К концу обучения </w:t>
      </w:r>
      <w:r w:rsidRPr="006A4E2E">
        <w:rPr>
          <w:rFonts w:eastAsiaTheme="minorHAnsi"/>
          <w:b/>
          <w:i/>
          <w:color w:val="000000"/>
          <w:sz w:val="28"/>
          <w:szCs w:val="28"/>
          <w:lang w:eastAsia="en-US"/>
        </w:rPr>
        <w:t>в 8 классе</w:t>
      </w:r>
      <w:r w:rsidRPr="006A4E2E">
        <w:rPr>
          <w:rFonts w:eastAsiaTheme="minorHAnsi"/>
          <w:i/>
          <w:color w:val="000000"/>
          <w:sz w:val="28"/>
          <w:szCs w:val="28"/>
          <w:lang w:eastAsia="en-US"/>
        </w:rPr>
        <w:t>:</w:t>
      </w:r>
    </w:p>
    <w:p w14:paraId="66C80922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14:paraId="23134188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создавать 3D-модели, используя программное обеспечение;</w:t>
      </w:r>
    </w:p>
    <w:p w14:paraId="34C5D2A0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устанавливать адекватность модели объекту и целям моделирования;</w:t>
      </w:r>
    </w:p>
    <w:p w14:paraId="242E2443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проводить анализ и модернизацию компьютерной модели;</w:t>
      </w:r>
    </w:p>
    <w:p w14:paraId="1931D38B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изготавливать прототипы с использованием технологического оборудования (3D-принтер, лазерный гравёр и другие);</w:t>
      </w:r>
    </w:p>
    <w:p w14:paraId="278D2DA0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модернизировать прототип в соответствии с поставленной задачей;</w:t>
      </w:r>
    </w:p>
    <w:p w14:paraId="6E1C1A74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презентовать изделие.</w:t>
      </w:r>
    </w:p>
    <w:p w14:paraId="472FD158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 xml:space="preserve">К концу обучения </w:t>
      </w:r>
      <w:r w:rsidRPr="006A4E2E">
        <w:rPr>
          <w:rFonts w:eastAsiaTheme="minorHAnsi"/>
          <w:b/>
          <w:i/>
          <w:color w:val="000000"/>
          <w:sz w:val="28"/>
          <w:szCs w:val="28"/>
          <w:lang w:eastAsia="en-US"/>
        </w:rPr>
        <w:t>в 9 классе</w:t>
      </w:r>
      <w:r w:rsidRPr="006A4E2E">
        <w:rPr>
          <w:rFonts w:eastAsiaTheme="minorHAnsi"/>
          <w:color w:val="000000"/>
          <w:sz w:val="28"/>
          <w:szCs w:val="28"/>
          <w:lang w:eastAsia="en-US"/>
        </w:rPr>
        <w:t>:</w:t>
      </w:r>
    </w:p>
    <w:p w14:paraId="107F0AE4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использовать редактор компьютерного трёхмерного проектирования для создания моделей сложных объектов;</w:t>
      </w:r>
    </w:p>
    <w:p w14:paraId="74D19235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изготавливать прототипы с использованием технологического оборудования (3D-принтер, лазерный гравёр и другие);</w:t>
      </w:r>
    </w:p>
    <w:p w14:paraId="26E3031A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называть и выполнять этапы аддитивного производства;</w:t>
      </w:r>
    </w:p>
    <w:p w14:paraId="6DFABC0F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модернизировать прототип в соответствии с поставленной задачей;</w:t>
      </w:r>
    </w:p>
    <w:p w14:paraId="470D6D75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называть области применения 3D-моделирования;</w:t>
      </w:r>
    </w:p>
    <w:p w14:paraId="692CEB75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14:paraId="7B51CC0E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i/>
          <w:color w:val="000000"/>
          <w:sz w:val="28"/>
          <w:szCs w:val="28"/>
          <w:lang w:eastAsia="en-US"/>
        </w:rPr>
        <w:t xml:space="preserve">Предметные результаты освоения содержания вариативного </w:t>
      </w:r>
      <w:r w:rsidRPr="006A4E2E">
        <w:rPr>
          <w:rFonts w:eastAsiaTheme="minorHAnsi"/>
          <w:b/>
          <w:i/>
          <w:color w:val="000000"/>
          <w:sz w:val="28"/>
          <w:szCs w:val="28"/>
          <w:lang w:eastAsia="en-US"/>
        </w:rPr>
        <w:t>модуля «Автоматизированные системы»</w:t>
      </w:r>
    </w:p>
    <w:p w14:paraId="0C0E2C27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</w:p>
    <w:p w14:paraId="16C07969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 xml:space="preserve">К концу обучения </w:t>
      </w:r>
      <w:r w:rsidRPr="006A4E2E">
        <w:rPr>
          <w:rFonts w:eastAsiaTheme="minorHAnsi"/>
          <w:b/>
          <w:i/>
          <w:color w:val="000000"/>
          <w:sz w:val="28"/>
          <w:szCs w:val="28"/>
          <w:lang w:eastAsia="en-US"/>
        </w:rPr>
        <w:t>в 8–9 классах:</w:t>
      </w:r>
    </w:p>
    <w:p w14:paraId="70FE6F2F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называть признаки автоматизированных систем, их виды;</w:t>
      </w:r>
    </w:p>
    <w:p w14:paraId="6BFC4732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называть принципы управления технологическими процессами;</w:t>
      </w:r>
    </w:p>
    <w:p w14:paraId="4844435F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характеризовать управляющие и управляемые системы, функции обратной связи;</w:t>
      </w:r>
    </w:p>
    <w:p w14:paraId="7DD9773D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pacing w:val="-4"/>
          <w:sz w:val="28"/>
          <w:szCs w:val="28"/>
          <w:lang w:eastAsia="en-US"/>
        </w:rPr>
        <w:t>осуществлять управление учебными техническими системами;</w:t>
      </w:r>
    </w:p>
    <w:p w14:paraId="1AC0564C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конструировать автоматизированные системы;</w:t>
      </w:r>
    </w:p>
    <w:p w14:paraId="5FBB7441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называть основные электрические устройства и их функции для создания автоматизированных систем;</w:t>
      </w:r>
    </w:p>
    <w:p w14:paraId="3567C8DE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объяснять принцип сборки электрических схем;</w:t>
      </w:r>
    </w:p>
    <w:p w14:paraId="6991ABA9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lastRenderedPageBreak/>
        <w:t>выполнять сборку электрических схем с использованием электрических устройств и систем;</w:t>
      </w:r>
    </w:p>
    <w:p w14:paraId="14736962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определять результат работы электрической схемы при использовании различных элементов;</w:t>
      </w:r>
    </w:p>
    <w:p w14:paraId="2A9E992A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21669B74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786677A5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0E08F23A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</w:p>
    <w:p w14:paraId="08414329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i/>
          <w:color w:val="000000"/>
          <w:sz w:val="28"/>
          <w:szCs w:val="28"/>
          <w:lang w:eastAsia="en-US"/>
        </w:rPr>
        <w:t xml:space="preserve">Предметные результаты освоения содержания </w:t>
      </w:r>
      <w:r w:rsidRPr="006A4E2E">
        <w:rPr>
          <w:rFonts w:eastAsiaTheme="minorHAnsi"/>
          <w:b/>
          <w:i/>
          <w:color w:val="000000"/>
          <w:sz w:val="28"/>
          <w:szCs w:val="28"/>
          <w:lang w:eastAsia="en-US"/>
        </w:rPr>
        <w:t>модуля «Животноводство»</w:t>
      </w:r>
    </w:p>
    <w:p w14:paraId="4ABA3630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</w:p>
    <w:p w14:paraId="64BDB56A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 xml:space="preserve">К концу обучения </w:t>
      </w:r>
      <w:r w:rsidRPr="006A4E2E">
        <w:rPr>
          <w:rFonts w:eastAsiaTheme="minorHAnsi"/>
          <w:b/>
          <w:i/>
          <w:color w:val="000000"/>
          <w:sz w:val="28"/>
          <w:szCs w:val="28"/>
          <w:lang w:eastAsia="en-US"/>
        </w:rPr>
        <w:t>в 7–8 классах:</w:t>
      </w:r>
    </w:p>
    <w:p w14:paraId="5CE58583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характеризовать основные направления животноводства;</w:t>
      </w:r>
    </w:p>
    <w:p w14:paraId="6C3FE2E8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характеризовать особенности основных видов сельскохозяйственных животных своего региона;</w:t>
      </w:r>
    </w:p>
    <w:p w14:paraId="69F0C2D5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описывать полный технологический цикл получения продукции животноводства своего региона;</w:t>
      </w:r>
    </w:p>
    <w:p w14:paraId="546F5C97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называть виды сельскохозяйственных животных, характерных для данного региона;</w:t>
      </w:r>
    </w:p>
    <w:p w14:paraId="4F3FE652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оценивать условия содержания животных в различных условиях;</w:t>
      </w:r>
    </w:p>
    <w:p w14:paraId="6173ACFB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владеть навыками оказания первой помощи заболевшим или пораненным животным;</w:t>
      </w:r>
    </w:p>
    <w:p w14:paraId="2DC0072E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характеризовать способы переработки и хранения продукции животноводства;</w:t>
      </w:r>
    </w:p>
    <w:p w14:paraId="3AE03C10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характеризовать пути цифровизации животноводческого производства;</w:t>
      </w:r>
    </w:p>
    <w:p w14:paraId="476D0F2C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объяснять особенности сельскохозяйственного производства своего региона;</w:t>
      </w:r>
    </w:p>
    <w:p w14:paraId="3DEBF143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1F936EDC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</w:p>
    <w:p w14:paraId="7610A764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i/>
          <w:color w:val="000000"/>
          <w:sz w:val="28"/>
          <w:szCs w:val="28"/>
          <w:lang w:eastAsia="en-US"/>
        </w:rPr>
        <w:t xml:space="preserve">Предметные результаты освоения содержания </w:t>
      </w:r>
      <w:r w:rsidRPr="006A4E2E">
        <w:rPr>
          <w:rFonts w:eastAsiaTheme="minorHAnsi"/>
          <w:b/>
          <w:i/>
          <w:color w:val="000000"/>
          <w:sz w:val="28"/>
          <w:szCs w:val="28"/>
          <w:lang w:eastAsia="en-US"/>
        </w:rPr>
        <w:t>модуля «Растениеводство»</w:t>
      </w:r>
    </w:p>
    <w:p w14:paraId="77F28D61" w14:textId="77777777" w:rsidR="00166D83" w:rsidRPr="006A4E2E" w:rsidRDefault="00166D83" w:rsidP="00166D83">
      <w:pPr>
        <w:spacing w:line="264" w:lineRule="auto"/>
        <w:ind w:left="120" w:firstLine="544"/>
        <w:jc w:val="both"/>
        <w:rPr>
          <w:rFonts w:eastAsiaTheme="minorHAnsi"/>
          <w:sz w:val="28"/>
          <w:szCs w:val="28"/>
          <w:lang w:eastAsia="en-US"/>
        </w:rPr>
      </w:pPr>
    </w:p>
    <w:p w14:paraId="2F26AB5D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 xml:space="preserve">К концу обучения </w:t>
      </w:r>
      <w:r w:rsidRPr="006A4E2E">
        <w:rPr>
          <w:rFonts w:eastAsiaTheme="minorHAnsi"/>
          <w:b/>
          <w:i/>
          <w:color w:val="000000"/>
          <w:sz w:val="28"/>
          <w:szCs w:val="28"/>
          <w:lang w:eastAsia="en-US"/>
        </w:rPr>
        <w:t>в 7–8 классах</w:t>
      </w:r>
      <w:r w:rsidRPr="006A4E2E">
        <w:rPr>
          <w:rFonts w:eastAsiaTheme="minorHAnsi"/>
          <w:b/>
          <w:color w:val="000000"/>
          <w:sz w:val="28"/>
          <w:szCs w:val="28"/>
          <w:lang w:eastAsia="en-US"/>
        </w:rPr>
        <w:t>:</w:t>
      </w:r>
    </w:p>
    <w:p w14:paraId="7988E2A0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характеризовать основные направления растениеводства;</w:t>
      </w:r>
    </w:p>
    <w:p w14:paraId="136B1E25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lastRenderedPageBreak/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0F703B66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характеризовать виды и свойства почв данного региона;</w:t>
      </w:r>
    </w:p>
    <w:p w14:paraId="5FA3763E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называть ручные и механизированные инструменты обработки почвы;</w:t>
      </w:r>
    </w:p>
    <w:p w14:paraId="1CFC1F96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классифицировать культурные растения по различным основаниям;</w:t>
      </w:r>
    </w:p>
    <w:p w14:paraId="0F548906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называть полезные дикорастущие растения и знать их свойства;</w:t>
      </w:r>
    </w:p>
    <w:p w14:paraId="39196241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назвать опасные для человека дикорастущие растения;</w:t>
      </w:r>
    </w:p>
    <w:p w14:paraId="1DDB1E7F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называть полезные для человека грибы;</w:t>
      </w:r>
    </w:p>
    <w:p w14:paraId="7A2DC187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называть опасные для человека грибы;</w:t>
      </w:r>
    </w:p>
    <w:p w14:paraId="48665E9D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владеть методами сбора, переработки и хранения полезных дикорастущих растений и их плодов;</w:t>
      </w:r>
    </w:p>
    <w:p w14:paraId="1A488F92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владеть методами сбора, переработки и хранения полезных для человека грибов;</w:t>
      </w:r>
    </w:p>
    <w:p w14:paraId="6CB8820B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характеризовать основные направления цифровизации и роботизации в растениеводстве;</w:t>
      </w:r>
    </w:p>
    <w:p w14:paraId="7D61CE10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получить опыт использования цифровых устройств и программных сервисов в технологии растениеводства;</w:t>
      </w:r>
    </w:p>
    <w:p w14:paraId="2C2B3593" w14:textId="77777777" w:rsidR="00166D83" w:rsidRPr="006A4E2E" w:rsidRDefault="00166D83" w:rsidP="00166D83">
      <w:pPr>
        <w:spacing w:line="264" w:lineRule="auto"/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6A4E2E">
        <w:rPr>
          <w:rFonts w:eastAsiaTheme="minorHAnsi"/>
          <w:color w:val="000000"/>
          <w:sz w:val="28"/>
          <w:szCs w:val="28"/>
          <w:lang w:eastAsia="en-US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10B30253" w14:textId="77777777" w:rsidR="00166D83" w:rsidRPr="006A4E2E" w:rsidRDefault="00166D83" w:rsidP="00166D83">
      <w:pPr>
        <w:ind w:firstLine="544"/>
        <w:jc w:val="both"/>
        <w:rPr>
          <w:rFonts w:eastAsiaTheme="minorHAnsi"/>
          <w:sz w:val="28"/>
          <w:szCs w:val="28"/>
          <w:lang w:eastAsia="en-US"/>
        </w:rPr>
        <w:sectPr w:rsidR="00166D83" w:rsidRPr="006A4E2E">
          <w:pgSz w:w="11906" w:h="16383"/>
          <w:pgMar w:top="1134" w:right="850" w:bottom="1134" w:left="1701" w:header="720" w:footer="720" w:gutter="0"/>
          <w:cols w:space="720"/>
        </w:sectPr>
      </w:pPr>
    </w:p>
    <w:p w14:paraId="3E6CED4A" w14:textId="77777777" w:rsidR="00166D83" w:rsidRPr="00BD3439" w:rsidRDefault="00166D83" w:rsidP="00166D83">
      <w:pPr>
        <w:autoSpaceDE w:val="0"/>
        <w:autoSpaceDN w:val="0"/>
        <w:adjustRightInd w:val="0"/>
        <w:ind w:firstLine="709"/>
        <w:jc w:val="center"/>
        <w:textAlignment w:val="center"/>
        <w:rPr>
          <w:rFonts w:eastAsia="Times New Roman"/>
          <w:b/>
          <w:color w:val="000000"/>
          <w:sz w:val="24"/>
          <w:szCs w:val="24"/>
        </w:rPr>
      </w:pPr>
      <w:r w:rsidRPr="00BD3439">
        <w:rPr>
          <w:rFonts w:eastAsia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tbl>
      <w:tblPr>
        <w:tblW w:w="1530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9"/>
      </w:tblGrid>
      <w:tr w:rsidR="00166D83" w:rsidRPr="00BD3439" w14:paraId="4089E06F" w14:textId="77777777" w:rsidTr="00D1150C">
        <w:tc>
          <w:tcPr>
            <w:tcW w:w="15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D80021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center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7</w:t>
            </w:r>
            <w:r w:rsidRPr="00BD3439">
              <w:rPr>
                <w:rFonts w:eastAsia="Times New Roman"/>
                <w:b/>
                <w:color w:val="000000"/>
                <w:sz w:val="24"/>
                <w:szCs w:val="24"/>
              </w:rPr>
              <w:t>класс</w:t>
            </w:r>
          </w:p>
        </w:tc>
      </w:tr>
    </w:tbl>
    <w:tbl>
      <w:tblPr>
        <w:tblStyle w:val="4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9"/>
        <w:gridCol w:w="2976"/>
        <w:gridCol w:w="851"/>
        <w:gridCol w:w="638"/>
        <w:gridCol w:w="638"/>
        <w:gridCol w:w="3969"/>
        <w:gridCol w:w="1842"/>
        <w:gridCol w:w="3715"/>
      </w:tblGrid>
      <w:tr w:rsidR="00166D83" w:rsidRPr="00BD3439" w14:paraId="2124941C" w14:textId="77777777" w:rsidTr="00D1150C">
        <w:tc>
          <w:tcPr>
            <w:tcW w:w="539" w:type="dxa"/>
            <w:vMerge w:val="restart"/>
          </w:tcPr>
          <w:p w14:paraId="0473D247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</w:rPr>
            </w:pPr>
            <w:r w:rsidRPr="00BD3439">
              <w:rPr>
                <w:rFonts w:eastAsia="Times New Roman"/>
                <w:b/>
                <w:bCs/>
                <w:color w:val="000000"/>
              </w:rPr>
              <w:t xml:space="preserve">№ п/п </w:t>
            </w:r>
          </w:p>
        </w:tc>
        <w:tc>
          <w:tcPr>
            <w:tcW w:w="2976" w:type="dxa"/>
            <w:vMerge w:val="restart"/>
          </w:tcPr>
          <w:p w14:paraId="6A569A00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</w:rPr>
            </w:pPr>
            <w:r w:rsidRPr="00BD3439">
              <w:rPr>
                <w:rFonts w:eastAsia="Times New Roman"/>
                <w:b/>
                <w:color w:val="000000"/>
              </w:rPr>
              <w:t>Наименование разделов и тем программы</w:t>
            </w:r>
          </w:p>
        </w:tc>
        <w:tc>
          <w:tcPr>
            <w:tcW w:w="2127" w:type="dxa"/>
            <w:gridSpan w:val="3"/>
          </w:tcPr>
          <w:p w14:paraId="175ED249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bCs/>
                <w:color w:val="000000"/>
              </w:rPr>
            </w:pPr>
            <w:r w:rsidRPr="00BD3439">
              <w:rPr>
                <w:rFonts w:eastAsia="Times New Roman"/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3969" w:type="dxa"/>
            <w:vMerge w:val="restart"/>
          </w:tcPr>
          <w:p w14:paraId="2BB5FDA8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bCs/>
                <w:color w:val="000000"/>
              </w:rPr>
            </w:pPr>
            <w:r w:rsidRPr="00BD3439">
              <w:rPr>
                <w:rFonts w:eastAsia="Times New Roman"/>
                <w:b/>
                <w:color w:val="000000"/>
              </w:rPr>
              <w:t>Виды деятельности</w:t>
            </w:r>
          </w:p>
        </w:tc>
        <w:tc>
          <w:tcPr>
            <w:tcW w:w="1842" w:type="dxa"/>
            <w:vMerge w:val="restart"/>
          </w:tcPr>
          <w:p w14:paraId="7FD0E647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</w:rPr>
            </w:pPr>
            <w:r w:rsidRPr="00BD3439">
              <w:rPr>
                <w:rFonts w:eastAsia="Times New Roman"/>
                <w:b/>
                <w:bCs/>
                <w:color w:val="000000"/>
              </w:rPr>
              <w:t>Виды, формы контроля</w:t>
            </w:r>
          </w:p>
        </w:tc>
        <w:tc>
          <w:tcPr>
            <w:tcW w:w="3715" w:type="dxa"/>
            <w:vMerge w:val="restart"/>
          </w:tcPr>
          <w:p w14:paraId="0C1F203E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</w:rPr>
            </w:pPr>
            <w:r w:rsidRPr="00A3358A">
              <w:rPr>
                <w:b/>
              </w:rPr>
              <w:t>Воспитательный потенциал урока (виды/формы деятельности</w:t>
            </w:r>
          </w:p>
        </w:tc>
      </w:tr>
      <w:tr w:rsidR="00166D83" w:rsidRPr="00BD3439" w14:paraId="55C075D0" w14:textId="77777777" w:rsidTr="00D1150C">
        <w:tc>
          <w:tcPr>
            <w:tcW w:w="539" w:type="dxa"/>
            <w:vMerge/>
          </w:tcPr>
          <w:p w14:paraId="1352C8BF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2976" w:type="dxa"/>
            <w:vMerge/>
          </w:tcPr>
          <w:p w14:paraId="69EC014E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851" w:type="dxa"/>
          </w:tcPr>
          <w:p w14:paraId="1DFAF6D6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</w:rPr>
            </w:pPr>
            <w:r w:rsidRPr="00BD3439">
              <w:rPr>
                <w:rFonts w:eastAsia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638" w:type="dxa"/>
          </w:tcPr>
          <w:p w14:paraId="3FDC3FFE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bCs/>
                <w:color w:val="000000"/>
              </w:rPr>
            </w:pPr>
            <w:r w:rsidRPr="00BD3439">
              <w:rPr>
                <w:rFonts w:eastAsia="Times New Roman"/>
                <w:b/>
                <w:bCs/>
                <w:color w:val="000000"/>
              </w:rPr>
              <w:t>Контрольные работы</w:t>
            </w:r>
          </w:p>
        </w:tc>
        <w:tc>
          <w:tcPr>
            <w:tcW w:w="638" w:type="dxa"/>
          </w:tcPr>
          <w:p w14:paraId="7F8FBB5A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</w:rPr>
            </w:pPr>
            <w:r w:rsidRPr="00BD3439">
              <w:rPr>
                <w:rFonts w:eastAsia="Times New Roman"/>
                <w:b/>
                <w:bCs/>
                <w:color w:val="000000"/>
              </w:rPr>
              <w:t>Практические работы</w:t>
            </w:r>
          </w:p>
        </w:tc>
        <w:tc>
          <w:tcPr>
            <w:tcW w:w="3969" w:type="dxa"/>
            <w:vMerge/>
          </w:tcPr>
          <w:p w14:paraId="481361DB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842" w:type="dxa"/>
            <w:vMerge/>
          </w:tcPr>
          <w:p w14:paraId="2A9DF9A2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3715" w:type="dxa"/>
            <w:vMerge/>
          </w:tcPr>
          <w:p w14:paraId="097E84FC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</w:rPr>
            </w:pPr>
          </w:p>
        </w:tc>
      </w:tr>
      <w:tr w:rsidR="00166D83" w:rsidRPr="00BD3439" w14:paraId="536EEFCD" w14:textId="77777777" w:rsidTr="00D1150C">
        <w:tc>
          <w:tcPr>
            <w:tcW w:w="539" w:type="dxa"/>
          </w:tcPr>
          <w:p w14:paraId="5374843A" w14:textId="77777777" w:rsidR="00166D83" w:rsidRPr="00BD3439" w:rsidRDefault="00166D83" w:rsidP="00D1150C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2976" w:type="dxa"/>
          </w:tcPr>
          <w:p w14:paraId="380192D7" w14:textId="77777777" w:rsidR="00166D83" w:rsidRPr="00BD3439" w:rsidRDefault="00166D83" w:rsidP="00D1150C">
            <w:pPr>
              <w:autoSpaceDE w:val="0"/>
              <w:autoSpaceDN w:val="0"/>
              <w:adjustRightInd w:val="0"/>
              <w:jc w:val="both"/>
            </w:pPr>
            <w:r w:rsidRPr="00BD3439">
              <w:t xml:space="preserve"> Методы и средства творческой и проектной деятельности</w:t>
            </w:r>
          </w:p>
        </w:tc>
        <w:tc>
          <w:tcPr>
            <w:tcW w:w="851" w:type="dxa"/>
          </w:tcPr>
          <w:p w14:paraId="2F6B1FEB" w14:textId="77777777" w:rsidR="00166D83" w:rsidRPr="00BD3439" w:rsidRDefault="00166D83" w:rsidP="00D1150C">
            <w:pPr>
              <w:jc w:val="both"/>
            </w:pPr>
            <w:r w:rsidRPr="00BD3439">
              <w:t xml:space="preserve">  4</w:t>
            </w:r>
          </w:p>
        </w:tc>
        <w:tc>
          <w:tcPr>
            <w:tcW w:w="638" w:type="dxa"/>
          </w:tcPr>
          <w:p w14:paraId="3BB43DBB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638" w:type="dxa"/>
          </w:tcPr>
          <w:p w14:paraId="0CB11417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3969" w:type="dxa"/>
          </w:tcPr>
          <w:p w14:paraId="005C7214" w14:textId="77777777" w:rsidR="00166D83" w:rsidRPr="00BD3439" w:rsidRDefault="00166D83" w:rsidP="00D1150C">
            <w:pPr>
              <w:ind w:firstLine="544"/>
              <w:jc w:val="both"/>
            </w:pPr>
            <w:r w:rsidRPr="00BD3439">
              <w:rPr>
                <w:rFonts w:eastAsia="№Е"/>
                <w:u w:val="single"/>
              </w:rPr>
              <w:t xml:space="preserve">Инициирование и поддержка исследовательской деятельности обучающихся в рамках реализации ими индивидуальных и групповых исследовательских проектов. </w:t>
            </w:r>
            <w:r w:rsidRPr="00BD3439">
              <w:rPr>
                <w:bCs/>
              </w:rPr>
              <w:t xml:space="preserve">Получать представление </w:t>
            </w:r>
            <w:r w:rsidRPr="00BD3439">
              <w:t xml:space="preserve">о методе фокальных объектов при создании инновации. </w:t>
            </w:r>
            <w:r w:rsidRPr="00BD3439">
              <w:rPr>
                <w:bCs/>
              </w:rPr>
              <w:t xml:space="preserve">Проектировать </w:t>
            </w:r>
            <w:r w:rsidRPr="00BD3439">
              <w:t>изделия при помощи метода фокальных объектов.</w:t>
            </w:r>
          </w:p>
        </w:tc>
        <w:tc>
          <w:tcPr>
            <w:tcW w:w="1842" w:type="dxa"/>
          </w:tcPr>
          <w:p w14:paraId="759113D2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Устный опрос;</w:t>
            </w:r>
          </w:p>
          <w:p w14:paraId="59B26616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Самооценка с использованием «Оценочного листа»;</w:t>
            </w:r>
          </w:p>
          <w:p w14:paraId="2C033987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3715" w:type="dxa"/>
          </w:tcPr>
          <w:p w14:paraId="12C2BA3A" w14:textId="77777777" w:rsidR="00166D83" w:rsidRPr="00FE3D67" w:rsidRDefault="00166D83" w:rsidP="00D1150C">
            <w:r w:rsidRPr="00FE3D67">
              <w:rPr>
                <w:rStyle w:val="CharAttribute501"/>
                <w:rFonts w:eastAsia="№Е"/>
                <w:i w:val="0"/>
                <w:u w:val="none"/>
              </w:rPr>
      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</w:t>
            </w:r>
          </w:p>
        </w:tc>
      </w:tr>
      <w:tr w:rsidR="00166D83" w:rsidRPr="00BD3439" w14:paraId="184003B5" w14:textId="77777777" w:rsidTr="00D1150C">
        <w:tc>
          <w:tcPr>
            <w:tcW w:w="539" w:type="dxa"/>
          </w:tcPr>
          <w:p w14:paraId="61F2762B" w14:textId="77777777" w:rsidR="00166D83" w:rsidRPr="00BD3439" w:rsidRDefault="00166D83" w:rsidP="00D1150C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2976" w:type="dxa"/>
          </w:tcPr>
          <w:p w14:paraId="2DAC42A3" w14:textId="77777777" w:rsidR="00166D83" w:rsidRPr="00BD3439" w:rsidRDefault="00166D83" w:rsidP="00D1150C">
            <w:pPr>
              <w:jc w:val="both"/>
            </w:pPr>
            <w:r w:rsidRPr="00BD3439">
              <w:t xml:space="preserve"> Производство</w:t>
            </w:r>
          </w:p>
        </w:tc>
        <w:tc>
          <w:tcPr>
            <w:tcW w:w="851" w:type="dxa"/>
          </w:tcPr>
          <w:p w14:paraId="44853A16" w14:textId="77777777" w:rsidR="00166D83" w:rsidRPr="00BD3439" w:rsidRDefault="00166D83" w:rsidP="00D1150C">
            <w:pPr>
              <w:jc w:val="both"/>
            </w:pPr>
            <w:r w:rsidRPr="00BD3439">
              <w:t xml:space="preserve">  4</w:t>
            </w:r>
          </w:p>
        </w:tc>
        <w:tc>
          <w:tcPr>
            <w:tcW w:w="638" w:type="dxa"/>
          </w:tcPr>
          <w:p w14:paraId="461233C9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638" w:type="dxa"/>
          </w:tcPr>
          <w:p w14:paraId="43597F09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3969" w:type="dxa"/>
          </w:tcPr>
          <w:p w14:paraId="5B6B4E04" w14:textId="77777777" w:rsidR="00166D83" w:rsidRPr="00BD3439" w:rsidRDefault="00166D83" w:rsidP="00D1150C">
            <w:pPr>
              <w:ind w:firstLine="544"/>
              <w:jc w:val="both"/>
            </w:pPr>
            <w:r w:rsidRPr="00BD3439">
              <w:t>О</w:t>
            </w:r>
            <w:r w:rsidRPr="00BD3439">
              <w:rPr>
                <w:rFonts w:eastAsia="№Е"/>
                <w:u w:val="single"/>
              </w:rPr>
              <w:t xml:space="preserve">рганизация   работы обучающихся с получаемой на уроке   информацией – инициирование ее обсуждения, высказывания обучающимися своего мнения по ее поводу. </w:t>
            </w:r>
            <w:r w:rsidRPr="00BD3439">
              <w:rPr>
                <w:bCs/>
              </w:rPr>
              <w:t xml:space="preserve">Получать представление </w:t>
            </w:r>
            <w:r w:rsidRPr="00BD3439">
              <w:t xml:space="preserve">о современных средствах труда, агрегатах и производственных линиях. </w:t>
            </w:r>
            <w:r w:rsidRPr="00BD3439">
              <w:rPr>
                <w:bCs/>
              </w:rPr>
              <w:t xml:space="preserve">Наблюдать </w:t>
            </w:r>
            <w:r w:rsidRPr="00BD3439">
              <w:t xml:space="preserve">за средствами труда, </w:t>
            </w:r>
            <w:r w:rsidRPr="00BD3439">
              <w:rPr>
                <w:bCs/>
              </w:rPr>
              <w:t xml:space="preserve">собирать </w:t>
            </w:r>
            <w:r w:rsidRPr="00BD3439">
              <w:t xml:space="preserve">о них дополнительную информацию и </w:t>
            </w:r>
            <w:r w:rsidRPr="00BD3439">
              <w:rPr>
                <w:bCs/>
              </w:rPr>
              <w:t>выполнять</w:t>
            </w:r>
            <w:r w:rsidRPr="00BD3439">
              <w:t xml:space="preserve"> реферат по соответствующей теме.</w:t>
            </w:r>
          </w:p>
        </w:tc>
        <w:tc>
          <w:tcPr>
            <w:tcW w:w="1842" w:type="dxa"/>
          </w:tcPr>
          <w:p w14:paraId="3E9CCFD0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Устный опрос;</w:t>
            </w:r>
          </w:p>
          <w:p w14:paraId="20DD28AB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Практическая работа</w:t>
            </w:r>
          </w:p>
        </w:tc>
        <w:tc>
          <w:tcPr>
            <w:tcW w:w="3715" w:type="dxa"/>
          </w:tcPr>
          <w:p w14:paraId="5F6DF43F" w14:textId="77777777" w:rsidR="00166D83" w:rsidRPr="00A3358A" w:rsidRDefault="00166D83" w:rsidP="00D1150C">
            <w:r w:rsidRPr="00007E94">
              <w:t>О</w:t>
            </w:r>
            <w:r w:rsidRPr="00007E94">
              <w:rPr>
                <w:rStyle w:val="CharAttribute501"/>
                <w:rFonts w:eastAsia="№Е"/>
                <w:i w:val="0"/>
                <w:u w:val="none"/>
              </w:rPr>
              <w:t>рганизация   работы обучающихся с получаемой на уроке   информацией – инициирование ее обсуждения, высказывания обучающимися своего мнения по ее поводу</w:t>
            </w:r>
          </w:p>
        </w:tc>
      </w:tr>
      <w:tr w:rsidR="00166D83" w:rsidRPr="00BD3439" w14:paraId="4F9C05CA" w14:textId="77777777" w:rsidTr="00D1150C">
        <w:tc>
          <w:tcPr>
            <w:tcW w:w="539" w:type="dxa"/>
          </w:tcPr>
          <w:p w14:paraId="6ADB0307" w14:textId="77777777" w:rsidR="00166D83" w:rsidRPr="00BD3439" w:rsidRDefault="00166D83" w:rsidP="00D1150C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2976" w:type="dxa"/>
          </w:tcPr>
          <w:p w14:paraId="6F10204C" w14:textId="77777777" w:rsidR="00166D83" w:rsidRPr="00BD3439" w:rsidRDefault="00166D83" w:rsidP="00D1150C">
            <w:pPr>
              <w:jc w:val="both"/>
            </w:pPr>
            <w:r w:rsidRPr="00BD3439">
              <w:t xml:space="preserve"> Технология</w:t>
            </w:r>
          </w:p>
        </w:tc>
        <w:tc>
          <w:tcPr>
            <w:tcW w:w="851" w:type="dxa"/>
          </w:tcPr>
          <w:p w14:paraId="58B3EE15" w14:textId="77777777" w:rsidR="00166D83" w:rsidRPr="00BD3439" w:rsidRDefault="00166D83" w:rsidP="00D1150C">
            <w:pPr>
              <w:jc w:val="both"/>
            </w:pPr>
            <w:r w:rsidRPr="00BD3439">
              <w:t xml:space="preserve">  6</w:t>
            </w:r>
          </w:p>
        </w:tc>
        <w:tc>
          <w:tcPr>
            <w:tcW w:w="638" w:type="dxa"/>
          </w:tcPr>
          <w:p w14:paraId="09C179D1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638" w:type="dxa"/>
          </w:tcPr>
          <w:p w14:paraId="5E6B06C3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3969" w:type="dxa"/>
          </w:tcPr>
          <w:p w14:paraId="4AEF5DC0" w14:textId="77777777" w:rsidR="00166D83" w:rsidRPr="00BD3439" w:rsidRDefault="00166D83" w:rsidP="00D1150C">
            <w:pPr>
              <w:ind w:firstLine="544"/>
              <w:jc w:val="both"/>
              <w:rPr>
                <w:sz w:val="28"/>
                <w:szCs w:val="28"/>
              </w:rPr>
            </w:pPr>
            <w:r w:rsidRPr="00BD3439">
              <w:rPr>
                <w:rFonts w:eastAsia="№Е"/>
                <w:u w:val="single"/>
              </w:rPr>
              <w:t>Привлечение внимания обучающихся к ценностному аспекту изучаемого на уроках материала,  инициирование   обсуждения полученной информации, высказывания обучающимися своего мнения по ее поводу, выработки своего к ней отношения.</w:t>
            </w:r>
            <w:r w:rsidRPr="00BD3439">
              <w:rPr>
                <w:b/>
                <w:bCs/>
              </w:rPr>
              <w:t xml:space="preserve"> </w:t>
            </w:r>
            <w:r w:rsidRPr="00BD3439">
              <w:rPr>
                <w:bCs/>
              </w:rPr>
              <w:t xml:space="preserve">Осваивать </w:t>
            </w:r>
            <w:r w:rsidRPr="00BD3439">
              <w:t xml:space="preserve">новые понятия: культура производства, технологическая культура и культура труда. </w:t>
            </w:r>
            <w:r w:rsidRPr="00BD3439">
              <w:rPr>
                <w:bCs/>
              </w:rPr>
              <w:t xml:space="preserve">Собирать </w:t>
            </w:r>
            <w:r w:rsidRPr="00BD3439">
              <w:t>дополнительную информацию о технологической культуре работника производства</w:t>
            </w:r>
          </w:p>
        </w:tc>
        <w:tc>
          <w:tcPr>
            <w:tcW w:w="1842" w:type="dxa"/>
          </w:tcPr>
          <w:p w14:paraId="5BEC72B4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Устный опрос;</w:t>
            </w:r>
          </w:p>
          <w:p w14:paraId="18F94912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Самооценка с использованием «Оценочного листа»;</w:t>
            </w:r>
          </w:p>
          <w:p w14:paraId="2E74FDAC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Практическая работа</w:t>
            </w:r>
          </w:p>
        </w:tc>
        <w:tc>
          <w:tcPr>
            <w:tcW w:w="3715" w:type="dxa"/>
          </w:tcPr>
          <w:p w14:paraId="593489EC" w14:textId="77777777" w:rsidR="00166D83" w:rsidRPr="00007E94" w:rsidRDefault="00166D83" w:rsidP="00D1150C">
            <w:r w:rsidRPr="00007E94">
              <w:rPr>
                <w:rStyle w:val="CharAttribute501"/>
                <w:rFonts w:eastAsia="№Е"/>
                <w:i w:val="0"/>
                <w:u w:val="none"/>
              </w:rPr>
              <w:t>Привлечение внимания обучающихся к ценностному аспекту изучаемого на уроках материала,  инициирование   обсуждения полученной информации, высказывания обучающимися своего мнения по ее поводу, выработки своего к ней отношения</w:t>
            </w:r>
          </w:p>
        </w:tc>
      </w:tr>
      <w:tr w:rsidR="00166D83" w:rsidRPr="00BD3439" w14:paraId="23A9BF7E" w14:textId="77777777" w:rsidTr="00D1150C">
        <w:tc>
          <w:tcPr>
            <w:tcW w:w="539" w:type="dxa"/>
          </w:tcPr>
          <w:p w14:paraId="2F96F52B" w14:textId="77777777" w:rsidR="00166D83" w:rsidRPr="00BD3439" w:rsidRDefault="00166D83" w:rsidP="00D1150C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2976" w:type="dxa"/>
          </w:tcPr>
          <w:p w14:paraId="4D4843D8" w14:textId="77777777" w:rsidR="00166D83" w:rsidRPr="00BD3439" w:rsidRDefault="00166D83" w:rsidP="00D1150C">
            <w:pPr>
              <w:jc w:val="both"/>
            </w:pPr>
            <w:r w:rsidRPr="00BD3439">
              <w:t xml:space="preserve"> Техника</w:t>
            </w:r>
          </w:p>
        </w:tc>
        <w:tc>
          <w:tcPr>
            <w:tcW w:w="851" w:type="dxa"/>
          </w:tcPr>
          <w:p w14:paraId="685F8B69" w14:textId="77777777" w:rsidR="00166D83" w:rsidRPr="00BD3439" w:rsidRDefault="00166D83" w:rsidP="00D1150C">
            <w:pPr>
              <w:jc w:val="both"/>
            </w:pPr>
            <w:r w:rsidRPr="00BD3439">
              <w:t xml:space="preserve">  6</w:t>
            </w:r>
          </w:p>
        </w:tc>
        <w:tc>
          <w:tcPr>
            <w:tcW w:w="638" w:type="dxa"/>
          </w:tcPr>
          <w:p w14:paraId="34742219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638" w:type="dxa"/>
          </w:tcPr>
          <w:p w14:paraId="664CE296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3969" w:type="dxa"/>
          </w:tcPr>
          <w:p w14:paraId="2E9D759A" w14:textId="77777777" w:rsidR="00166D83" w:rsidRPr="00BD3439" w:rsidRDefault="00166D83" w:rsidP="00D1150C">
            <w:pPr>
              <w:ind w:firstLine="544"/>
              <w:jc w:val="both"/>
              <w:rPr>
                <w:rFonts w:eastAsia="№Е"/>
              </w:rPr>
            </w:pPr>
            <w:r w:rsidRPr="00BD3439">
              <w:rPr>
                <w:rFonts w:eastAsia="№Е"/>
                <w:u w:val="single"/>
              </w:rPr>
              <w:t>Организация работы обучающихся с получаемой на уроке социально значимой информацией – инициирование ее обсуждения, высказывания обучающимися своего мнения по ее поводу.</w:t>
            </w:r>
            <w:r w:rsidRPr="00BD3439">
              <w:rPr>
                <w:b/>
                <w:bCs/>
              </w:rPr>
              <w:t xml:space="preserve"> </w:t>
            </w:r>
            <w:r w:rsidRPr="00BD3439">
              <w:rPr>
                <w:bCs/>
              </w:rPr>
              <w:t xml:space="preserve">Получать представление </w:t>
            </w:r>
            <w:r w:rsidRPr="00BD3439">
              <w:t xml:space="preserve">о двигателях и их видах. </w:t>
            </w:r>
            <w:r w:rsidRPr="00BD3439">
              <w:rPr>
                <w:bCs/>
              </w:rPr>
              <w:t xml:space="preserve">Ознакомиться </w:t>
            </w:r>
            <w:r w:rsidRPr="00BD3439">
              <w:t xml:space="preserve">с различиями конструкций двигателей. </w:t>
            </w:r>
            <w:r w:rsidRPr="00BD3439">
              <w:rPr>
                <w:bCs/>
              </w:rPr>
              <w:t xml:space="preserve">Выполнять </w:t>
            </w:r>
            <w:r w:rsidRPr="00BD3439">
              <w:t>работы на станках.</w:t>
            </w:r>
          </w:p>
        </w:tc>
        <w:tc>
          <w:tcPr>
            <w:tcW w:w="1842" w:type="dxa"/>
          </w:tcPr>
          <w:p w14:paraId="69B55801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Устный опрос;</w:t>
            </w:r>
          </w:p>
          <w:p w14:paraId="6CFE0E01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Самооценка с использованием «Оценочного листа»;</w:t>
            </w:r>
          </w:p>
          <w:p w14:paraId="696C2EED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Практическая работа</w:t>
            </w:r>
          </w:p>
        </w:tc>
        <w:tc>
          <w:tcPr>
            <w:tcW w:w="3715" w:type="dxa"/>
          </w:tcPr>
          <w:p w14:paraId="76512FF5" w14:textId="77777777" w:rsidR="00166D83" w:rsidRPr="00FE3D67" w:rsidRDefault="00166D83" w:rsidP="00D1150C">
            <w:pPr>
              <w:rPr>
                <w:rFonts w:eastAsia="№Е"/>
              </w:rPr>
            </w:pPr>
            <w:r w:rsidRPr="00FE3D67">
              <w:rPr>
                <w:rStyle w:val="CharAttribute501"/>
                <w:rFonts w:eastAsia="№Е"/>
                <w:i w:val="0"/>
                <w:u w:val="none"/>
              </w:rPr>
              <w:t>Организация</w:t>
            </w:r>
            <w:r>
              <w:rPr>
                <w:rStyle w:val="CharAttribute501"/>
                <w:rFonts w:eastAsia="№Е"/>
                <w:i w:val="0"/>
                <w:u w:val="none"/>
              </w:rPr>
              <w:t xml:space="preserve"> </w:t>
            </w:r>
            <w:r w:rsidRPr="00FE3D67">
              <w:rPr>
                <w:rStyle w:val="CharAttribute501"/>
                <w:rFonts w:eastAsia="№Е"/>
                <w:i w:val="0"/>
                <w:u w:val="none"/>
              </w:rPr>
              <w:t xml:space="preserve">работы </w:t>
            </w:r>
            <w:r>
              <w:rPr>
                <w:rStyle w:val="CharAttribute501"/>
                <w:rFonts w:eastAsia="№Е"/>
                <w:i w:val="0"/>
                <w:u w:val="none"/>
              </w:rPr>
              <w:t xml:space="preserve">обучающихся </w:t>
            </w:r>
            <w:r w:rsidRPr="00FE3D67">
              <w:rPr>
                <w:rStyle w:val="CharAttribute501"/>
                <w:rFonts w:eastAsia="№Е"/>
                <w:i w:val="0"/>
                <w:u w:val="none"/>
              </w:rPr>
              <w:t>с получаемой на уроке социально значимой информацией – инициирование ее обсуждения, высказывания обучающим</w:t>
            </w:r>
            <w:r>
              <w:rPr>
                <w:rStyle w:val="CharAttribute501"/>
                <w:rFonts w:eastAsia="№Е"/>
                <w:i w:val="0"/>
                <w:u w:val="none"/>
              </w:rPr>
              <w:t>ися своего мнения по ее поводу.</w:t>
            </w:r>
          </w:p>
        </w:tc>
      </w:tr>
      <w:tr w:rsidR="00166D83" w:rsidRPr="00BD3439" w14:paraId="02188BA7" w14:textId="77777777" w:rsidTr="00D1150C">
        <w:tc>
          <w:tcPr>
            <w:tcW w:w="539" w:type="dxa"/>
          </w:tcPr>
          <w:p w14:paraId="4224176B" w14:textId="77777777" w:rsidR="00166D83" w:rsidRPr="00BD3439" w:rsidRDefault="00166D83" w:rsidP="00D1150C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2976" w:type="dxa"/>
          </w:tcPr>
          <w:p w14:paraId="7DA34B1E" w14:textId="77777777" w:rsidR="00166D83" w:rsidRPr="00BD3439" w:rsidRDefault="00166D83" w:rsidP="00D1150C">
            <w:pPr>
              <w:autoSpaceDE w:val="0"/>
              <w:autoSpaceDN w:val="0"/>
              <w:adjustRightInd w:val="0"/>
              <w:jc w:val="both"/>
            </w:pPr>
            <w:r w:rsidRPr="00BD3439">
              <w:t xml:space="preserve"> Технологии получения, обработки, преобразования и использования материалов</w:t>
            </w:r>
          </w:p>
        </w:tc>
        <w:tc>
          <w:tcPr>
            <w:tcW w:w="851" w:type="dxa"/>
          </w:tcPr>
          <w:p w14:paraId="7C85C9A3" w14:textId="77777777" w:rsidR="00166D83" w:rsidRPr="00BD3439" w:rsidRDefault="00166D83" w:rsidP="00D1150C">
            <w:pPr>
              <w:jc w:val="both"/>
            </w:pPr>
            <w:r w:rsidRPr="00BD3439">
              <w:rPr>
                <w:rFonts w:eastAsia="Times New Roman"/>
              </w:rPr>
              <w:t xml:space="preserve">  8</w:t>
            </w:r>
          </w:p>
        </w:tc>
        <w:tc>
          <w:tcPr>
            <w:tcW w:w="638" w:type="dxa"/>
          </w:tcPr>
          <w:p w14:paraId="33956947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638" w:type="dxa"/>
          </w:tcPr>
          <w:p w14:paraId="05F49466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3969" w:type="dxa"/>
          </w:tcPr>
          <w:p w14:paraId="12EDCB19" w14:textId="77777777" w:rsidR="00166D83" w:rsidRPr="00BD3439" w:rsidRDefault="00166D83" w:rsidP="00D1150C">
            <w:pPr>
              <w:spacing w:line="238" w:lineRule="auto"/>
              <w:ind w:firstLine="544"/>
              <w:jc w:val="both"/>
            </w:pPr>
            <w:r w:rsidRPr="00BD3439">
              <w:rPr>
                <w:rFonts w:eastAsia="№Е"/>
                <w:u w:val="single"/>
              </w:rPr>
              <w:t xml:space="preserve">Привлечение внимания обучающихся к </w:t>
            </w:r>
            <w:r w:rsidRPr="00BD3439">
              <w:rPr>
                <w:rFonts w:eastAsia="Times New Roman"/>
              </w:rPr>
              <w:t>бережному отношению к природным и хозяйственным ресурсам;</w:t>
            </w:r>
          </w:p>
          <w:p w14:paraId="479540D8" w14:textId="77777777" w:rsidR="00166D83" w:rsidRPr="00BD3439" w:rsidRDefault="00166D83" w:rsidP="00D1150C">
            <w:pPr>
              <w:spacing w:line="2" w:lineRule="exact"/>
              <w:ind w:firstLine="544"/>
              <w:jc w:val="both"/>
            </w:pPr>
          </w:p>
          <w:p w14:paraId="43E5723D" w14:textId="77777777" w:rsidR="00166D83" w:rsidRPr="00BD3439" w:rsidRDefault="00166D83" w:rsidP="00D1150C">
            <w:pPr>
              <w:autoSpaceDE w:val="0"/>
              <w:autoSpaceDN w:val="0"/>
              <w:adjustRightInd w:val="0"/>
              <w:ind w:firstLine="544"/>
              <w:jc w:val="both"/>
            </w:pPr>
            <w:r w:rsidRPr="00BD3439">
              <w:rPr>
                <w:rFonts w:eastAsia="Times New Roman"/>
              </w:rPr>
              <w:t xml:space="preserve">формирование технико-технологического  и экономического мышления и их </w:t>
            </w:r>
            <w:r w:rsidRPr="00BD3439">
              <w:rPr>
                <w:rFonts w:eastAsia="Times New Roman"/>
              </w:rPr>
              <w:lastRenderedPageBreak/>
              <w:t>использование при организации своей деятельности.</w:t>
            </w:r>
            <w:r w:rsidRPr="00BD3439">
              <w:rPr>
                <w:b/>
                <w:bCs/>
              </w:rPr>
              <w:t xml:space="preserve"> </w:t>
            </w:r>
            <w:r w:rsidRPr="00BD3439">
              <w:rPr>
                <w:bCs/>
              </w:rPr>
              <w:t xml:space="preserve">Получать представление </w:t>
            </w:r>
            <w:r w:rsidRPr="00BD3439">
              <w:t xml:space="preserve">о производстве различных материалов и их свойствах. </w:t>
            </w:r>
            <w:r w:rsidRPr="00BD3439">
              <w:rPr>
                <w:bCs/>
              </w:rPr>
              <w:t xml:space="preserve">Знакомиться </w:t>
            </w:r>
            <w:r w:rsidRPr="00BD3439">
              <w:t xml:space="preserve">с видами машинной обработки конструкционных и текстильных материалов, </w:t>
            </w:r>
            <w:r w:rsidRPr="00BD3439">
              <w:rPr>
                <w:bCs/>
              </w:rPr>
              <w:t xml:space="preserve">делать </w:t>
            </w:r>
            <w:r w:rsidRPr="00BD3439">
              <w:t xml:space="preserve">выводы об их сходстве и различиях. </w:t>
            </w:r>
            <w:r w:rsidRPr="00BD3439">
              <w:rPr>
                <w:bCs/>
              </w:rPr>
              <w:t xml:space="preserve">Выполнить </w:t>
            </w:r>
            <w:r w:rsidRPr="00BD3439">
              <w:t>практические работы по изготовлению проектных изделий на основе обработки</w:t>
            </w:r>
          </w:p>
          <w:p w14:paraId="545C6AD8" w14:textId="77777777" w:rsidR="00166D83" w:rsidRPr="00BD3439" w:rsidRDefault="00166D83" w:rsidP="00D1150C">
            <w:pPr>
              <w:ind w:firstLine="544"/>
              <w:jc w:val="both"/>
            </w:pPr>
            <w:r w:rsidRPr="00BD3439">
              <w:t>конструкционных и текстильных материалов с помощью ручных инструментов, приспособлений, станков, машин.</w:t>
            </w:r>
          </w:p>
          <w:p w14:paraId="787BD4C1" w14:textId="77777777" w:rsidR="00166D83" w:rsidRPr="00BD3439" w:rsidRDefault="00166D83" w:rsidP="00D1150C">
            <w:pPr>
              <w:ind w:firstLine="544"/>
              <w:jc w:val="both"/>
            </w:pPr>
          </w:p>
        </w:tc>
        <w:tc>
          <w:tcPr>
            <w:tcW w:w="1842" w:type="dxa"/>
          </w:tcPr>
          <w:p w14:paraId="419DECB8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lastRenderedPageBreak/>
              <w:t>Устный опрос;</w:t>
            </w:r>
          </w:p>
          <w:p w14:paraId="628F2B61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Практическая работа</w:t>
            </w:r>
          </w:p>
        </w:tc>
        <w:tc>
          <w:tcPr>
            <w:tcW w:w="3715" w:type="dxa"/>
          </w:tcPr>
          <w:p w14:paraId="29800E98" w14:textId="77777777" w:rsidR="00166D83" w:rsidRPr="00FE3D67" w:rsidRDefault="00166D83" w:rsidP="00D1150C">
            <w:pPr>
              <w:spacing w:line="238" w:lineRule="auto"/>
            </w:pPr>
            <w:r w:rsidRPr="00007E94">
              <w:rPr>
                <w:rStyle w:val="CharAttribute501"/>
                <w:rFonts w:eastAsia="№Е"/>
                <w:i w:val="0"/>
                <w:u w:val="none"/>
              </w:rPr>
              <w:t xml:space="preserve">Привлечение внимания обучающихся к </w:t>
            </w:r>
            <w:r w:rsidRPr="00FE3D67">
              <w:rPr>
                <w:rFonts w:eastAsia="Times New Roman"/>
              </w:rPr>
              <w:t>бережно</w:t>
            </w:r>
            <w:r>
              <w:rPr>
                <w:rFonts w:eastAsia="Times New Roman"/>
              </w:rPr>
              <w:t>му отношению</w:t>
            </w:r>
            <w:r w:rsidRPr="00FE3D67">
              <w:rPr>
                <w:rFonts w:eastAsia="Times New Roman"/>
              </w:rPr>
              <w:t xml:space="preserve"> к природным и хозяйственным ресурсам;</w:t>
            </w:r>
          </w:p>
          <w:p w14:paraId="30BC9557" w14:textId="77777777" w:rsidR="00166D83" w:rsidRPr="00FE3D67" w:rsidRDefault="00166D83" w:rsidP="00D1150C">
            <w:pPr>
              <w:spacing w:line="2" w:lineRule="exact"/>
            </w:pPr>
          </w:p>
          <w:p w14:paraId="4DBA0651" w14:textId="77777777" w:rsidR="00166D83" w:rsidRPr="00FE3D67" w:rsidRDefault="00166D83" w:rsidP="00D1150C">
            <w:r>
              <w:rPr>
                <w:rFonts w:eastAsia="Times New Roman"/>
              </w:rPr>
              <w:t xml:space="preserve">формирование </w:t>
            </w:r>
            <w:r w:rsidRPr="00FE3D67">
              <w:rPr>
                <w:rFonts w:eastAsia="Times New Roman"/>
              </w:rPr>
              <w:t>технико-технологическо</w:t>
            </w:r>
            <w:r>
              <w:rPr>
                <w:rFonts w:eastAsia="Times New Roman"/>
              </w:rPr>
              <w:t xml:space="preserve">го </w:t>
            </w:r>
            <w:r w:rsidRPr="00FE3D67">
              <w:rPr>
                <w:rFonts w:eastAsia="Times New Roman"/>
              </w:rPr>
              <w:t xml:space="preserve"> и экономическо</w:t>
            </w:r>
            <w:r>
              <w:rPr>
                <w:rFonts w:eastAsia="Times New Roman"/>
              </w:rPr>
              <w:t>го мышления</w:t>
            </w:r>
            <w:r w:rsidRPr="00FE3D67">
              <w:rPr>
                <w:rFonts w:eastAsia="Times New Roman"/>
              </w:rPr>
              <w:t xml:space="preserve"> и их </w:t>
            </w:r>
            <w:r w:rsidRPr="00FE3D67">
              <w:rPr>
                <w:rFonts w:eastAsia="Times New Roman"/>
              </w:rPr>
              <w:lastRenderedPageBreak/>
              <w:t>использование при организации своей деятельности.</w:t>
            </w:r>
          </w:p>
          <w:p w14:paraId="749137DA" w14:textId="77777777" w:rsidR="00166D83" w:rsidRPr="00A3358A" w:rsidRDefault="00166D83" w:rsidP="00D1150C"/>
        </w:tc>
      </w:tr>
      <w:tr w:rsidR="00166D83" w:rsidRPr="00BD3439" w14:paraId="6EF1F88C" w14:textId="77777777" w:rsidTr="00D1150C">
        <w:tc>
          <w:tcPr>
            <w:tcW w:w="539" w:type="dxa"/>
          </w:tcPr>
          <w:p w14:paraId="02B2370D" w14:textId="77777777" w:rsidR="00166D83" w:rsidRPr="00BD3439" w:rsidRDefault="00166D83" w:rsidP="00D1150C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2976" w:type="dxa"/>
          </w:tcPr>
          <w:p w14:paraId="09F695BE" w14:textId="77777777" w:rsidR="00166D83" w:rsidRPr="00BD3439" w:rsidRDefault="00166D83" w:rsidP="00D1150C">
            <w:pPr>
              <w:autoSpaceDE w:val="0"/>
              <w:autoSpaceDN w:val="0"/>
              <w:adjustRightInd w:val="0"/>
              <w:jc w:val="both"/>
            </w:pPr>
            <w:r w:rsidRPr="00BD3439">
              <w:t xml:space="preserve"> Технологии обработки пищевых продуктов</w:t>
            </w:r>
          </w:p>
        </w:tc>
        <w:tc>
          <w:tcPr>
            <w:tcW w:w="851" w:type="dxa"/>
          </w:tcPr>
          <w:p w14:paraId="53DB3DFC" w14:textId="77777777" w:rsidR="00166D83" w:rsidRPr="00BD3439" w:rsidRDefault="00166D83" w:rsidP="00D1150C">
            <w:pPr>
              <w:jc w:val="both"/>
            </w:pPr>
            <w:r w:rsidRPr="00BD3439">
              <w:rPr>
                <w:rFonts w:eastAsia="Times New Roman"/>
              </w:rPr>
              <w:t xml:space="preserve">  8</w:t>
            </w:r>
          </w:p>
        </w:tc>
        <w:tc>
          <w:tcPr>
            <w:tcW w:w="638" w:type="dxa"/>
          </w:tcPr>
          <w:p w14:paraId="1CE5C5F5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638" w:type="dxa"/>
          </w:tcPr>
          <w:p w14:paraId="35E80E5D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3969" w:type="dxa"/>
          </w:tcPr>
          <w:p w14:paraId="227BCEC4" w14:textId="77777777" w:rsidR="00166D83" w:rsidRPr="00BD3439" w:rsidRDefault="00166D83" w:rsidP="00D1150C">
            <w:pPr>
              <w:ind w:firstLine="544"/>
              <w:jc w:val="both"/>
              <w:rPr>
                <w:sz w:val="28"/>
                <w:szCs w:val="28"/>
              </w:rPr>
            </w:pPr>
            <w:r w:rsidRPr="00BD3439">
              <w:rPr>
                <w:rFonts w:eastAsia="№Е"/>
                <w:u w:val="single"/>
              </w:rPr>
              <w:t xml:space="preserve">Применение на уроке групповой работы, которая </w:t>
            </w:r>
            <w:r w:rsidRPr="00BD3439">
              <w:t xml:space="preserve">учит обучающихся командной работе и взаимодействию с другими обучающимися. </w:t>
            </w:r>
            <w:r w:rsidRPr="00BD3439">
              <w:rPr>
                <w:rFonts w:eastAsia="№Е"/>
                <w:u w:val="single"/>
              </w:rPr>
              <w:t xml:space="preserve"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самоорганизации. </w:t>
            </w:r>
            <w:r w:rsidRPr="00BD3439">
              <w:rPr>
                <w:bCs/>
              </w:rPr>
              <w:t xml:space="preserve">Получать представление </w:t>
            </w:r>
            <w:r w:rsidRPr="00BD3439">
              <w:t xml:space="preserve">о технологиях приготовления мучных кондитерских изделий. </w:t>
            </w:r>
            <w:r w:rsidRPr="00BD3439">
              <w:rPr>
                <w:bCs/>
              </w:rPr>
              <w:t xml:space="preserve">Знакомиться </w:t>
            </w:r>
            <w:r w:rsidRPr="00BD3439">
              <w:t xml:space="preserve">с технологиями обработки рыбы, морепродуктов и их кулинарным </w:t>
            </w:r>
            <w:proofErr w:type="spellStart"/>
            <w:r w:rsidRPr="00BD3439">
              <w:t>использованием.</w:t>
            </w:r>
            <w:r w:rsidRPr="00BD3439">
              <w:rPr>
                <w:bCs/>
              </w:rPr>
              <w:t>Получать</w:t>
            </w:r>
            <w:proofErr w:type="spellEnd"/>
            <w:r w:rsidRPr="00BD3439">
              <w:rPr>
                <w:bCs/>
              </w:rPr>
              <w:t xml:space="preserve"> </w:t>
            </w:r>
            <w:r w:rsidRPr="00BD3439">
              <w:rPr>
                <w:bCs/>
              </w:rPr>
              <w:lastRenderedPageBreak/>
              <w:t>представление</w:t>
            </w:r>
            <w:r w:rsidRPr="00BD3439">
              <w:t xml:space="preserve">, </w:t>
            </w:r>
            <w:r w:rsidRPr="00BD3439">
              <w:rPr>
                <w:bCs/>
              </w:rPr>
              <w:t xml:space="preserve">анализировать </w:t>
            </w:r>
            <w:r w:rsidRPr="00BD3439">
              <w:t xml:space="preserve">полученную информацию и </w:t>
            </w:r>
            <w:r w:rsidRPr="00BD3439">
              <w:rPr>
                <w:bCs/>
              </w:rPr>
              <w:t xml:space="preserve">делать </w:t>
            </w:r>
            <w:r w:rsidRPr="00BD3439">
              <w:t xml:space="preserve">выводы о сходстве и различиях изготовления рыбных консервов и пресервов. </w:t>
            </w:r>
            <w:r w:rsidRPr="00BD3439">
              <w:rPr>
                <w:bCs/>
              </w:rPr>
              <w:t xml:space="preserve">Осваивать </w:t>
            </w:r>
            <w:r w:rsidRPr="00BD3439">
              <w:t xml:space="preserve">методы определения доброкачественности мучных и рыбных продуктов. </w:t>
            </w:r>
            <w:r w:rsidRPr="00BD3439">
              <w:rPr>
                <w:bCs/>
              </w:rPr>
              <w:t xml:space="preserve">Готовить </w:t>
            </w:r>
            <w:r w:rsidRPr="00BD3439">
              <w:t xml:space="preserve">кулинарные блюда из теста, рыбы и морепродуктов </w:t>
            </w:r>
            <w:r w:rsidRPr="00BD3439">
              <w:rPr>
                <w:rFonts w:eastAsia="№Е"/>
                <w:u w:val="single"/>
              </w:rPr>
              <w:t>.</w:t>
            </w:r>
          </w:p>
          <w:p w14:paraId="02B80BE6" w14:textId="77777777" w:rsidR="00166D83" w:rsidRPr="00BD3439" w:rsidRDefault="00166D83" w:rsidP="00D1150C">
            <w:pPr>
              <w:ind w:firstLine="544"/>
              <w:jc w:val="both"/>
            </w:pPr>
          </w:p>
        </w:tc>
        <w:tc>
          <w:tcPr>
            <w:tcW w:w="1842" w:type="dxa"/>
          </w:tcPr>
          <w:p w14:paraId="69AD3019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lastRenderedPageBreak/>
              <w:t>Устный опрос;</w:t>
            </w:r>
          </w:p>
          <w:p w14:paraId="341B1C1B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Практическая работа</w:t>
            </w:r>
          </w:p>
        </w:tc>
        <w:tc>
          <w:tcPr>
            <w:tcW w:w="3715" w:type="dxa"/>
          </w:tcPr>
          <w:p w14:paraId="0F120D4E" w14:textId="77777777" w:rsidR="00166D83" w:rsidRPr="005809FC" w:rsidRDefault="00166D83" w:rsidP="00D1150C">
            <w:r w:rsidRPr="00007E94">
              <w:rPr>
                <w:rStyle w:val="CharAttribute501"/>
                <w:rFonts w:eastAsia="№Е"/>
                <w:i w:val="0"/>
                <w:u w:val="none"/>
              </w:rPr>
              <w:t xml:space="preserve">Применение на уроке групповой работы, которая </w:t>
            </w:r>
            <w:r>
              <w:t>учи</w:t>
            </w:r>
            <w:r w:rsidRPr="00007E94">
              <w:t>т обучающихся командной работе и взаимодействию с другими обучающимися</w:t>
            </w:r>
            <w:r>
              <w:t xml:space="preserve">. </w:t>
            </w:r>
            <w:r w:rsidRPr="005809FC">
              <w:rPr>
                <w:rStyle w:val="CharAttribute501"/>
                <w:rFonts w:eastAsia="№Е"/>
                <w:i w:val="0"/>
                <w:u w:val="none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</w:t>
            </w:r>
          </w:p>
          <w:p w14:paraId="4295267A" w14:textId="77777777" w:rsidR="00166D83" w:rsidRPr="00A3358A" w:rsidRDefault="00166D83" w:rsidP="00D1150C"/>
        </w:tc>
      </w:tr>
      <w:tr w:rsidR="00166D83" w:rsidRPr="00BD3439" w14:paraId="200A90E9" w14:textId="77777777" w:rsidTr="00D1150C">
        <w:tc>
          <w:tcPr>
            <w:tcW w:w="539" w:type="dxa"/>
          </w:tcPr>
          <w:p w14:paraId="53D91815" w14:textId="77777777" w:rsidR="00166D83" w:rsidRPr="00BD3439" w:rsidRDefault="00166D83" w:rsidP="00D1150C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2976" w:type="dxa"/>
          </w:tcPr>
          <w:p w14:paraId="4A7DB5F8" w14:textId="77777777" w:rsidR="00166D83" w:rsidRPr="00BD3439" w:rsidRDefault="00166D83" w:rsidP="00D1150C">
            <w:pPr>
              <w:autoSpaceDE w:val="0"/>
              <w:autoSpaceDN w:val="0"/>
              <w:adjustRightInd w:val="0"/>
              <w:jc w:val="both"/>
            </w:pPr>
            <w:r w:rsidRPr="00BD3439">
              <w:t xml:space="preserve"> Технологии получения, преобразования и использования</w:t>
            </w:r>
          </w:p>
          <w:p w14:paraId="53BACADA" w14:textId="77777777" w:rsidR="00166D83" w:rsidRPr="00BD3439" w:rsidRDefault="00166D83" w:rsidP="00D1150C">
            <w:pPr>
              <w:ind w:firstLine="544"/>
              <w:jc w:val="both"/>
            </w:pPr>
            <w:r w:rsidRPr="00BD3439">
              <w:t>энергии</w:t>
            </w:r>
          </w:p>
        </w:tc>
        <w:tc>
          <w:tcPr>
            <w:tcW w:w="851" w:type="dxa"/>
          </w:tcPr>
          <w:p w14:paraId="4004EC48" w14:textId="77777777" w:rsidR="00166D83" w:rsidRPr="00BD3439" w:rsidRDefault="00166D83" w:rsidP="00D1150C">
            <w:pPr>
              <w:jc w:val="both"/>
            </w:pPr>
            <w:r w:rsidRPr="00BD3439">
              <w:t xml:space="preserve">  6</w:t>
            </w:r>
          </w:p>
        </w:tc>
        <w:tc>
          <w:tcPr>
            <w:tcW w:w="638" w:type="dxa"/>
          </w:tcPr>
          <w:p w14:paraId="17E94CE4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638" w:type="dxa"/>
          </w:tcPr>
          <w:p w14:paraId="6C378C49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3969" w:type="dxa"/>
          </w:tcPr>
          <w:p w14:paraId="2A0DB4F9" w14:textId="77777777" w:rsidR="00166D83" w:rsidRPr="00BD3439" w:rsidRDefault="00166D83" w:rsidP="00D1150C">
            <w:pPr>
              <w:ind w:firstLine="544"/>
              <w:jc w:val="both"/>
            </w:pPr>
            <w:r w:rsidRPr="00BD3439">
              <w:rPr>
                <w:rFonts w:ascii="Tempora LGC Uni" w:eastAsia="Tempora LGC Uni" w:hAnsi="Tempora LGC Uni" w:cs="Tempora LGC Uni"/>
                <w:szCs w:val="28"/>
              </w:rPr>
              <w:t>Установление доброжелательной атмосферы во время урока.  Поддержка мотивации обучающихся  к получению новых знаний  с помощью  импровизации на заданную тему.</w:t>
            </w:r>
            <w:r w:rsidRPr="00BD3439">
              <w:rPr>
                <w:b/>
                <w:bCs/>
              </w:rPr>
              <w:t xml:space="preserve"> </w:t>
            </w:r>
            <w:r w:rsidRPr="00BD3439">
              <w:rPr>
                <w:bCs/>
              </w:rPr>
              <w:t xml:space="preserve">Получать представление </w:t>
            </w:r>
            <w:r w:rsidRPr="00BD3439">
              <w:t xml:space="preserve">о новых понятиях: энергия магнитного поля, энергия электрического тока, энергия электромагнитного поля. </w:t>
            </w:r>
            <w:r w:rsidRPr="00BD3439">
              <w:rPr>
                <w:bCs/>
              </w:rPr>
              <w:t xml:space="preserve">Собирать </w:t>
            </w:r>
            <w:r w:rsidRPr="00BD3439">
              <w:t xml:space="preserve">дополнительную информацию об областях получения и применения магнитной, электрической и электромагнитной энергии. </w:t>
            </w:r>
            <w:r w:rsidRPr="00BD3439">
              <w:rPr>
                <w:bCs/>
              </w:rPr>
              <w:t xml:space="preserve">Анализировать </w:t>
            </w:r>
            <w:r w:rsidRPr="00BD3439">
              <w:t xml:space="preserve">полученные знания и </w:t>
            </w:r>
            <w:r w:rsidRPr="00BD3439">
              <w:rPr>
                <w:bCs/>
              </w:rPr>
              <w:t>выполнять</w:t>
            </w:r>
            <w:r w:rsidRPr="00BD3439">
              <w:rPr>
                <w:b/>
                <w:bCs/>
              </w:rPr>
              <w:t xml:space="preserve"> </w:t>
            </w:r>
            <w:r w:rsidRPr="00BD3439">
              <w:t>реферат.</w:t>
            </w:r>
          </w:p>
        </w:tc>
        <w:tc>
          <w:tcPr>
            <w:tcW w:w="1842" w:type="dxa"/>
          </w:tcPr>
          <w:p w14:paraId="6AE47006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Устный опрос;</w:t>
            </w:r>
          </w:p>
          <w:p w14:paraId="58AA7F87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Практическая работа</w:t>
            </w:r>
          </w:p>
        </w:tc>
        <w:tc>
          <w:tcPr>
            <w:tcW w:w="3715" w:type="dxa"/>
          </w:tcPr>
          <w:p w14:paraId="1FEB46DF" w14:textId="77777777" w:rsidR="00166D83" w:rsidRPr="00A3358A" w:rsidRDefault="00166D83" w:rsidP="00D1150C">
            <w:r>
              <w:rPr>
                <w:rFonts w:ascii="Tempora LGC Uni" w:eastAsia="Tempora LGC Uni" w:hAnsi="Tempora LGC Uni" w:cs="Tempora LGC Uni"/>
              </w:rPr>
              <w:t>Установление доброжелательной атмосферы во время урока.  Поддержка мотивации обучающихся  к получению новых знаний  с помощью  импровизации на заданную тему.</w:t>
            </w:r>
          </w:p>
        </w:tc>
      </w:tr>
      <w:tr w:rsidR="00166D83" w:rsidRPr="00BD3439" w14:paraId="6FB0C30E" w14:textId="77777777" w:rsidTr="00D1150C">
        <w:tc>
          <w:tcPr>
            <w:tcW w:w="539" w:type="dxa"/>
          </w:tcPr>
          <w:p w14:paraId="50660173" w14:textId="77777777" w:rsidR="00166D83" w:rsidRPr="00BD3439" w:rsidRDefault="00166D83" w:rsidP="00D1150C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2976" w:type="dxa"/>
          </w:tcPr>
          <w:p w14:paraId="74528B91" w14:textId="77777777" w:rsidR="00166D83" w:rsidRPr="00BD3439" w:rsidRDefault="00166D83" w:rsidP="00D1150C">
            <w:pPr>
              <w:autoSpaceDE w:val="0"/>
              <w:autoSpaceDN w:val="0"/>
              <w:adjustRightInd w:val="0"/>
              <w:jc w:val="both"/>
            </w:pPr>
            <w:r w:rsidRPr="00BD3439">
              <w:t xml:space="preserve"> Технологии получения, обработки и использования информации</w:t>
            </w:r>
          </w:p>
        </w:tc>
        <w:tc>
          <w:tcPr>
            <w:tcW w:w="851" w:type="dxa"/>
          </w:tcPr>
          <w:p w14:paraId="1DC11E02" w14:textId="77777777" w:rsidR="00166D83" w:rsidRPr="00BD3439" w:rsidRDefault="00166D83" w:rsidP="00D1150C">
            <w:pPr>
              <w:jc w:val="both"/>
            </w:pPr>
            <w:r w:rsidRPr="00BD3439">
              <w:t xml:space="preserve">  6</w:t>
            </w:r>
          </w:p>
        </w:tc>
        <w:tc>
          <w:tcPr>
            <w:tcW w:w="638" w:type="dxa"/>
          </w:tcPr>
          <w:p w14:paraId="14A8EE99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638" w:type="dxa"/>
          </w:tcPr>
          <w:p w14:paraId="2FD61C14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3969" w:type="dxa"/>
          </w:tcPr>
          <w:p w14:paraId="44000375" w14:textId="77777777" w:rsidR="00166D83" w:rsidRPr="00BD3439" w:rsidRDefault="00166D83" w:rsidP="00D1150C">
            <w:pPr>
              <w:adjustRightInd w:val="0"/>
              <w:ind w:firstLine="544"/>
              <w:jc w:val="both"/>
            </w:pPr>
            <w:r w:rsidRPr="00BD3439">
              <w:rPr>
                <w:rFonts w:eastAsia="№Е"/>
                <w:u w:val="single"/>
              </w:rPr>
              <w:t xml:space="preserve"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помощи. </w:t>
            </w:r>
            <w:r w:rsidRPr="00BD3439">
              <w:rPr>
                <w:bCs/>
              </w:rPr>
              <w:t>Знакомиться</w:t>
            </w:r>
            <w:r w:rsidRPr="00BD3439">
              <w:t xml:space="preserve">, </w:t>
            </w:r>
            <w:r w:rsidRPr="00BD3439">
              <w:rPr>
                <w:bCs/>
              </w:rPr>
              <w:lastRenderedPageBreak/>
              <w:t xml:space="preserve">анализировать </w:t>
            </w:r>
            <w:r w:rsidRPr="00BD3439">
              <w:t xml:space="preserve">и </w:t>
            </w:r>
            <w:r w:rsidRPr="00BD3439">
              <w:rPr>
                <w:bCs/>
              </w:rPr>
              <w:t xml:space="preserve">осваивать </w:t>
            </w:r>
            <w:r w:rsidRPr="00BD3439">
              <w:t>технологии получения информации, методы и</w:t>
            </w:r>
            <w:r w:rsidRPr="00BD3439">
              <w:rPr>
                <w:bCs/>
              </w:rPr>
              <w:t xml:space="preserve"> </w:t>
            </w:r>
            <w:r w:rsidRPr="00BD3439">
              <w:t xml:space="preserve">средства наблюдений. </w:t>
            </w:r>
            <w:r w:rsidRPr="00BD3439">
              <w:rPr>
                <w:bCs/>
              </w:rPr>
              <w:t xml:space="preserve">Проводить </w:t>
            </w:r>
            <w:r w:rsidRPr="00BD3439">
              <w:t>исследования о методах и</w:t>
            </w:r>
            <w:r w:rsidRPr="00BD3439">
              <w:rPr>
                <w:bCs/>
              </w:rPr>
              <w:t xml:space="preserve"> </w:t>
            </w:r>
            <w:r w:rsidRPr="00BD3439">
              <w:t xml:space="preserve">средствах наблюдений за реальными процессами и </w:t>
            </w:r>
            <w:r w:rsidRPr="00BD3439">
              <w:rPr>
                <w:bCs/>
              </w:rPr>
              <w:t xml:space="preserve">формировать представление </w:t>
            </w:r>
            <w:r w:rsidRPr="00BD3439">
              <w:t>о них.</w:t>
            </w:r>
          </w:p>
        </w:tc>
        <w:tc>
          <w:tcPr>
            <w:tcW w:w="1842" w:type="dxa"/>
          </w:tcPr>
          <w:p w14:paraId="4F917153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lastRenderedPageBreak/>
              <w:t>Устный опрос;</w:t>
            </w:r>
          </w:p>
          <w:p w14:paraId="19B5647B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Самооценка с использованием «Оценочного листа»;</w:t>
            </w:r>
          </w:p>
          <w:p w14:paraId="5EDC88AA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3715" w:type="dxa"/>
          </w:tcPr>
          <w:p w14:paraId="4D73D49F" w14:textId="77777777" w:rsidR="00166D83" w:rsidRPr="00FE3D67" w:rsidRDefault="00166D83" w:rsidP="00D1150C">
            <w:pPr>
              <w:rPr>
                <w:rFonts w:eastAsia="№Е"/>
              </w:rPr>
            </w:pPr>
            <w:r w:rsidRPr="00FE3D67">
              <w:rPr>
                <w:rStyle w:val="CharAttribute501"/>
                <w:rFonts w:eastAsia="№Е"/>
                <w:i w:val="0"/>
                <w:u w:val="none"/>
              </w:rPr>
              <w:t>Организация</w:t>
            </w:r>
            <w:r>
              <w:rPr>
                <w:rStyle w:val="CharAttribute501"/>
                <w:rFonts w:eastAsia="№Е"/>
                <w:i w:val="0"/>
                <w:u w:val="none"/>
              </w:rPr>
              <w:t xml:space="preserve"> </w:t>
            </w:r>
            <w:r w:rsidRPr="00FE3D67">
              <w:rPr>
                <w:rStyle w:val="CharAttribute501"/>
                <w:rFonts w:eastAsia="№Е"/>
                <w:i w:val="0"/>
                <w:u w:val="none"/>
              </w:rPr>
              <w:t xml:space="preserve">работы </w:t>
            </w:r>
            <w:r>
              <w:rPr>
                <w:rStyle w:val="CharAttribute501"/>
                <w:rFonts w:eastAsia="№Е"/>
                <w:i w:val="0"/>
                <w:u w:val="none"/>
              </w:rPr>
              <w:t xml:space="preserve">обучающихся </w:t>
            </w:r>
            <w:r w:rsidRPr="00FE3D67">
              <w:rPr>
                <w:rStyle w:val="CharAttribute501"/>
                <w:rFonts w:eastAsia="№Е"/>
                <w:i w:val="0"/>
                <w:u w:val="none"/>
              </w:rPr>
              <w:t xml:space="preserve">с получаемой на уроке социально значимой информацией – инициирование ее обсуждения, высказывания </w:t>
            </w:r>
            <w:r w:rsidRPr="00FE3D67">
              <w:rPr>
                <w:rStyle w:val="CharAttribute501"/>
                <w:rFonts w:eastAsia="№Е"/>
                <w:i w:val="0"/>
                <w:u w:val="none"/>
              </w:rPr>
              <w:lastRenderedPageBreak/>
              <w:t>обучающим</w:t>
            </w:r>
            <w:r>
              <w:rPr>
                <w:rStyle w:val="CharAttribute501"/>
                <w:rFonts w:eastAsia="№Е"/>
                <w:i w:val="0"/>
                <w:u w:val="none"/>
              </w:rPr>
              <w:t>ися своего мнения по ее поводу.</w:t>
            </w:r>
          </w:p>
        </w:tc>
      </w:tr>
      <w:tr w:rsidR="00166D83" w:rsidRPr="00BD3439" w14:paraId="510F41CE" w14:textId="77777777" w:rsidTr="00D1150C">
        <w:tc>
          <w:tcPr>
            <w:tcW w:w="539" w:type="dxa"/>
          </w:tcPr>
          <w:p w14:paraId="6B37F47B" w14:textId="77777777" w:rsidR="00166D83" w:rsidRPr="00BD3439" w:rsidRDefault="00166D83" w:rsidP="00D1150C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2976" w:type="dxa"/>
          </w:tcPr>
          <w:p w14:paraId="5CAB1163" w14:textId="77777777" w:rsidR="00166D83" w:rsidRPr="00BD3439" w:rsidRDefault="00166D83" w:rsidP="00D1150C">
            <w:pPr>
              <w:jc w:val="both"/>
            </w:pPr>
            <w:r w:rsidRPr="00BD3439">
              <w:t xml:space="preserve"> Технологии растениеводства</w:t>
            </w:r>
          </w:p>
        </w:tc>
        <w:tc>
          <w:tcPr>
            <w:tcW w:w="851" w:type="dxa"/>
          </w:tcPr>
          <w:p w14:paraId="29C6E2CD" w14:textId="77777777" w:rsidR="00166D83" w:rsidRPr="00BD3439" w:rsidRDefault="00166D83" w:rsidP="00D1150C">
            <w:pPr>
              <w:jc w:val="both"/>
            </w:pPr>
            <w:r w:rsidRPr="00BD3439">
              <w:t xml:space="preserve">  8</w:t>
            </w:r>
          </w:p>
        </w:tc>
        <w:tc>
          <w:tcPr>
            <w:tcW w:w="638" w:type="dxa"/>
          </w:tcPr>
          <w:p w14:paraId="4DF79229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638" w:type="dxa"/>
          </w:tcPr>
          <w:p w14:paraId="2DAF17DF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3969" w:type="dxa"/>
          </w:tcPr>
          <w:p w14:paraId="31338BD9" w14:textId="77777777" w:rsidR="00166D83" w:rsidRPr="00BD3439" w:rsidRDefault="00166D83" w:rsidP="00D1150C">
            <w:pPr>
              <w:ind w:firstLine="544"/>
              <w:jc w:val="both"/>
            </w:pPr>
            <w:r w:rsidRPr="00BD3439">
              <w:rPr>
                <w:rFonts w:eastAsia="№Е"/>
                <w:u w:val="single"/>
              </w:rPr>
              <w:t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деятельности.</w:t>
            </w:r>
            <w:r w:rsidRPr="00BD3439">
              <w:rPr>
                <w:b/>
                <w:bCs/>
              </w:rPr>
              <w:t xml:space="preserve"> </w:t>
            </w:r>
            <w:r w:rsidRPr="00BD3439">
              <w:rPr>
                <w:bCs/>
              </w:rPr>
              <w:t xml:space="preserve">Ознакомиться </w:t>
            </w:r>
            <w:r w:rsidRPr="00BD3439">
              <w:t xml:space="preserve">с особенностями строения одноклеточных и многоклеточных грибов, с использованием одноклеточных и многоклеточных грибов в технологических процессах и технологиях, с технологиями искусственного выращивания грибов. </w:t>
            </w:r>
            <w:r w:rsidRPr="00BD3439">
              <w:rPr>
                <w:bCs/>
              </w:rPr>
              <w:t xml:space="preserve">Усваивать </w:t>
            </w:r>
            <w:r w:rsidRPr="00BD3439">
              <w:t xml:space="preserve">особенности внешнего строения съедобных и ядовитых грибов. </w:t>
            </w:r>
            <w:r w:rsidRPr="00BD3439">
              <w:rPr>
                <w:bCs/>
              </w:rPr>
              <w:t xml:space="preserve">Осваивать   </w:t>
            </w:r>
            <w:r w:rsidRPr="00BD3439">
              <w:t>безопасные технологии сбора</w:t>
            </w:r>
            <w:r w:rsidRPr="00BD3439">
              <w:rPr>
                <w:bCs/>
              </w:rPr>
              <w:t xml:space="preserve"> </w:t>
            </w:r>
            <w:r w:rsidRPr="00BD3439">
              <w:t xml:space="preserve">грибов. </w:t>
            </w:r>
            <w:r w:rsidRPr="00BD3439">
              <w:rPr>
                <w:bCs/>
              </w:rPr>
              <w:t xml:space="preserve">Собирать </w:t>
            </w:r>
            <w:r w:rsidRPr="00BD3439">
              <w:t>дополнительную информацию о технологиях заготовки и хранения грибов.</w:t>
            </w:r>
          </w:p>
        </w:tc>
        <w:tc>
          <w:tcPr>
            <w:tcW w:w="1842" w:type="dxa"/>
          </w:tcPr>
          <w:p w14:paraId="2188C266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Устный опрос;</w:t>
            </w:r>
          </w:p>
          <w:p w14:paraId="1696903C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Самооценка с использованием «Оценочного листа»;</w:t>
            </w:r>
          </w:p>
          <w:p w14:paraId="292804B9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Практическая работа</w:t>
            </w:r>
          </w:p>
        </w:tc>
        <w:tc>
          <w:tcPr>
            <w:tcW w:w="3715" w:type="dxa"/>
          </w:tcPr>
          <w:p w14:paraId="7F49E626" w14:textId="77777777" w:rsidR="00166D83" w:rsidRPr="00007E94" w:rsidRDefault="00166D83" w:rsidP="00D1150C">
            <w:r w:rsidRPr="00007E94">
              <w:rPr>
                <w:rStyle w:val="CharAttribute501"/>
                <w:rFonts w:eastAsia="№Е"/>
                <w:i w:val="0"/>
                <w:u w:val="none"/>
              </w:rPr>
              <w:t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</w:t>
            </w:r>
          </w:p>
        </w:tc>
      </w:tr>
      <w:tr w:rsidR="00166D83" w:rsidRPr="00BD3439" w14:paraId="5C1B36AF" w14:textId="77777777" w:rsidTr="00D1150C">
        <w:tc>
          <w:tcPr>
            <w:tcW w:w="539" w:type="dxa"/>
          </w:tcPr>
          <w:p w14:paraId="515C5B5E" w14:textId="77777777" w:rsidR="00166D83" w:rsidRPr="00BD3439" w:rsidRDefault="00166D83" w:rsidP="00D1150C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2976" w:type="dxa"/>
          </w:tcPr>
          <w:p w14:paraId="5F2A15B0" w14:textId="77777777" w:rsidR="00166D83" w:rsidRPr="00BD3439" w:rsidRDefault="00166D83" w:rsidP="00D1150C">
            <w:pPr>
              <w:jc w:val="both"/>
            </w:pPr>
            <w:r w:rsidRPr="00BD3439">
              <w:t xml:space="preserve"> Технологии животноводства</w:t>
            </w:r>
          </w:p>
        </w:tc>
        <w:tc>
          <w:tcPr>
            <w:tcW w:w="851" w:type="dxa"/>
          </w:tcPr>
          <w:p w14:paraId="6C8EFA65" w14:textId="77777777" w:rsidR="00166D83" w:rsidRPr="00BD3439" w:rsidRDefault="00166D83" w:rsidP="00D1150C">
            <w:pPr>
              <w:jc w:val="both"/>
            </w:pPr>
            <w:r w:rsidRPr="00BD3439">
              <w:t xml:space="preserve">  6</w:t>
            </w:r>
          </w:p>
        </w:tc>
        <w:tc>
          <w:tcPr>
            <w:tcW w:w="638" w:type="dxa"/>
          </w:tcPr>
          <w:p w14:paraId="4428DF64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638" w:type="dxa"/>
          </w:tcPr>
          <w:p w14:paraId="6F0ECBFA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3969" w:type="dxa"/>
          </w:tcPr>
          <w:p w14:paraId="25B42F0E" w14:textId="77777777" w:rsidR="00166D83" w:rsidRPr="00BD3439" w:rsidRDefault="00166D83" w:rsidP="00D1150C">
            <w:pPr>
              <w:ind w:firstLine="544"/>
              <w:jc w:val="both"/>
            </w:pPr>
            <w:r w:rsidRPr="00BD3439"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  <w:r w:rsidRPr="00BD3439">
              <w:rPr>
                <w:b/>
                <w:bCs/>
              </w:rPr>
              <w:t xml:space="preserve"> </w:t>
            </w:r>
            <w:r w:rsidRPr="00BD3439">
              <w:rPr>
                <w:bCs/>
              </w:rPr>
              <w:t xml:space="preserve">Получать представление </w:t>
            </w:r>
            <w:r w:rsidRPr="00BD3439">
              <w:t xml:space="preserve">о содержании животных как элементе технологии преобразования животных организмов в интересах человека. </w:t>
            </w:r>
            <w:r w:rsidRPr="00BD3439">
              <w:rPr>
                <w:bCs/>
              </w:rPr>
              <w:t xml:space="preserve">Знакомиться </w:t>
            </w:r>
            <w:r w:rsidRPr="00BD3439">
              <w:t>с технологиями составления рационов кормления различных животных и правилами раздачи кормов.</w:t>
            </w:r>
          </w:p>
        </w:tc>
        <w:tc>
          <w:tcPr>
            <w:tcW w:w="1842" w:type="dxa"/>
          </w:tcPr>
          <w:p w14:paraId="0C7E0208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Устный опрос;</w:t>
            </w:r>
          </w:p>
          <w:p w14:paraId="5920AD7E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Практическая работа</w:t>
            </w:r>
          </w:p>
        </w:tc>
        <w:tc>
          <w:tcPr>
            <w:tcW w:w="3715" w:type="dxa"/>
          </w:tcPr>
          <w:p w14:paraId="55ACAAA4" w14:textId="77777777" w:rsidR="00166D83" w:rsidRPr="00FE3D67" w:rsidRDefault="00166D83" w:rsidP="00D1150C">
            <w:r w:rsidRPr="00912166"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  <w:r>
              <w:t>.</w:t>
            </w:r>
          </w:p>
        </w:tc>
      </w:tr>
      <w:tr w:rsidR="00166D83" w:rsidRPr="00BD3439" w14:paraId="6F2A18C0" w14:textId="77777777" w:rsidTr="00D1150C">
        <w:tc>
          <w:tcPr>
            <w:tcW w:w="539" w:type="dxa"/>
          </w:tcPr>
          <w:p w14:paraId="1B0DC100" w14:textId="77777777" w:rsidR="00166D83" w:rsidRPr="00BD3439" w:rsidRDefault="00166D83" w:rsidP="00D1150C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2976" w:type="dxa"/>
          </w:tcPr>
          <w:p w14:paraId="79B1E647" w14:textId="77777777" w:rsidR="00166D83" w:rsidRPr="00BD3439" w:rsidRDefault="00166D83" w:rsidP="00D1150C">
            <w:pPr>
              <w:jc w:val="both"/>
            </w:pPr>
            <w:r w:rsidRPr="00BD3439">
              <w:t xml:space="preserve"> Социальные технологии</w:t>
            </w:r>
          </w:p>
        </w:tc>
        <w:tc>
          <w:tcPr>
            <w:tcW w:w="851" w:type="dxa"/>
          </w:tcPr>
          <w:p w14:paraId="38DC245C" w14:textId="77777777" w:rsidR="00166D83" w:rsidRPr="00BD3439" w:rsidRDefault="00166D83" w:rsidP="00D1150C">
            <w:pPr>
              <w:jc w:val="both"/>
            </w:pPr>
            <w:r w:rsidRPr="00BD3439">
              <w:t xml:space="preserve">  6</w:t>
            </w:r>
          </w:p>
        </w:tc>
        <w:tc>
          <w:tcPr>
            <w:tcW w:w="638" w:type="dxa"/>
          </w:tcPr>
          <w:p w14:paraId="706BACEB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638" w:type="dxa"/>
          </w:tcPr>
          <w:p w14:paraId="6DD5A8DB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3969" w:type="dxa"/>
          </w:tcPr>
          <w:p w14:paraId="38BBD292" w14:textId="77777777" w:rsidR="00166D83" w:rsidRPr="00BD3439" w:rsidRDefault="00166D83" w:rsidP="00D1150C">
            <w:pPr>
              <w:ind w:firstLine="544"/>
              <w:jc w:val="both"/>
              <w:rPr>
                <w:sz w:val="28"/>
                <w:szCs w:val="28"/>
              </w:rPr>
            </w:pPr>
            <w:r w:rsidRPr="00BD3439">
              <w:rPr>
                <w:rFonts w:eastAsia="№Е"/>
                <w:u w:val="single"/>
              </w:rPr>
              <w:t>Привлечение внимания обучающихся к ценностному аспекту изучаемого на уроках материала,  инициирование   обсуждения полученной информации, высказывания обучающимися своего мнения по ее поводу, выработки своего к ней отношения.</w:t>
            </w:r>
            <w:r w:rsidRPr="00BD3439">
              <w:rPr>
                <w:b/>
                <w:bCs/>
              </w:rPr>
              <w:t xml:space="preserve"> </w:t>
            </w:r>
            <w:r w:rsidRPr="00BD3439">
              <w:rPr>
                <w:bCs/>
              </w:rPr>
              <w:t xml:space="preserve">Осваивать </w:t>
            </w:r>
            <w:r w:rsidRPr="00BD3439">
              <w:t xml:space="preserve">методы и средства применения социальных технологий для получения информации. </w:t>
            </w:r>
            <w:r w:rsidRPr="00BD3439">
              <w:rPr>
                <w:bCs/>
              </w:rPr>
              <w:t xml:space="preserve">Составлять </w:t>
            </w:r>
            <w:r w:rsidRPr="00BD3439">
              <w:t xml:space="preserve">вопросники, анкеты и тесты для учебных предметов. </w:t>
            </w:r>
            <w:r w:rsidRPr="00BD3439">
              <w:rPr>
                <w:bCs/>
              </w:rPr>
              <w:t xml:space="preserve">Проводить </w:t>
            </w:r>
            <w:r w:rsidRPr="00BD3439">
              <w:t>анкетирование и обработку результатов</w:t>
            </w:r>
          </w:p>
        </w:tc>
        <w:tc>
          <w:tcPr>
            <w:tcW w:w="1842" w:type="dxa"/>
          </w:tcPr>
          <w:p w14:paraId="1889EC01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Устный опрос;</w:t>
            </w:r>
          </w:p>
          <w:p w14:paraId="7E2FA858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Практическая работа</w:t>
            </w:r>
          </w:p>
        </w:tc>
        <w:tc>
          <w:tcPr>
            <w:tcW w:w="3715" w:type="dxa"/>
          </w:tcPr>
          <w:p w14:paraId="055A2AD6" w14:textId="77777777" w:rsidR="00166D83" w:rsidRPr="00007E94" w:rsidRDefault="00166D83" w:rsidP="00D1150C">
            <w:r w:rsidRPr="00007E94">
              <w:rPr>
                <w:rStyle w:val="CharAttribute501"/>
                <w:rFonts w:eastAsia="№Е"/>
                <w:i w:val="0"/>
                <w:u w:val="none"/>
              </w:rPr>
              <w:t>Привлечение внимания обучающихся к ценностному аспекту изучаемого на уроках материала,  инициирование   обсуждения полученной информации, высказывания обучающимися своего мнения по ее поводу, выработки своего к ней отношения</w:t>
            </w:r>
          </w:p>
        </w:tc>
      </w:tr>
      <w:tr w:rsidR="00166D83" w:rsidRPr="00BD3439" w14:paraId="451227F0" w14:textId="77777777" w:rsidTr="00D1150C">
        <w:tc>
          <w:tcPr>
            <w:tcW w:w="539" w:type="dxa"/>
            <w:tcBorders>
              <w:bottom w:val="single" w:sz="4" w:space="0" w:color="FFFFFF" w:themeColor="background1"/>
            </w:tcBorders>
          </w:tcPr>
          <w:p w14:paraId="3D0462C1" w14:textId="77777777" w:rsidR="00166D83" w:rsidRPr="00BD3439" w:rsidRDefault="00166D83" w:rsidP="00D1150C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2976" w:type="dxa"/>
            <w:tcBorders>
              <w:bottom w:val="single" w:sz="4" w:space="0" w:color="FFFFFF" w:themeColor="background1"/>
            </w:tcBorders>
          </w:tcPr>
          <w:p w14:paraId="6C4D5A41" w14:textId="77777777" w:rsidR="00166D83" w:rsidRPr="00BD3439" w:rsidRDefault="00166D83" w:rsidP="00D1150C">
            <w:pPr>
              <w:jc w:val="both"/>
            </w:pPr>
            <w:r w:rsidRPr="00BD3439">
              <w:t>Итоговое занятие</w:t>
            </w:r>
          </w:p>
        </w:tc>
        <w:tc>
          <w:tcPr>
            <w:tcW w:w="851" w:type="dxa"/>
            <w:tcBorders>
              <w:bottom w:val="single" w:sz="4" w:space="0" w:color="FFFFFF" w:themeColor="background1"/>
            </w:tcBorders>
          </w:tcPr>
          <w:p w14:paraId="6E8C6F24" w14:textId="77777777" w:rsidR="00166D83" w:rsidRPr="00BD3439" w:rsidRDefault="00166D83" w:rsidP="00D1150C">
            <w:pPr>
              <w:jc w:val="both"/>
            </w:pPr>
            <w:r w:rsidRPr="00BD3439">
              <w:t xml:space="preserve">  2</w:t>
            </w:r>
          </w:p>
        </w:tc>
        <w:tc>
          <w:tcPr>
            <w:tcW w:w="638" w:type="dxa"/>
            <w:tcBorders>
              <w:bottom w:val="single" w:sz="4" w:space="0" w:color="FFFFFF" w:themeColor="background1"/>
            </w:tcBorders>
          </w:tcPr>
          <w:p w14:paraId="1C9097EA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638" w:type="dxa"/>
            <w:tcBorders>
              <w:bottom w:val="single" w:sz="4" w:space="0" w:color="FFFFFF" w:themeColor="background1"/>
            </w:tcBorders>
          </w:tcPr>
          <w:p w14:paraId="7220ABC5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</w:p>
        </w:tc>
        <w:tc>
          <w:tcPr>
            <w:tcW w:w="3969" w:type="dxa"/>
            <w:tcBorders>
              <w:bottom w:val="single" w:sz="4" w:space="0" w:color="FFFFFF" w:themeColor="background1"/>
            </w:tcBorders>
          </w:tcPr>
          <w:p w14:paraId="6A6A9482" w14:textId="77777777" w:rsidR="00166D83" w:rsidRPr="00BD3439" w:rsidRDefault="00166D83" w:rsidP="00D1150C">
            <w:pPr>
              <w:ind w:firstLine="544"/>
              <w:jc w:val="both"/>
            </w:pPr>
            <w:r w:rsidRPr="00BD3439">
              <w:rPr>
                <w:iCs/>
              </w:rPr>
              <w:t>Инициирование</w:t>
            </w:r>
            <w:r w:rsidRPr="00BD3439">
              <w:rPr>
                <w:rFonts w:eastAsia="Times New Roman"/>
              </w:rPr>
              <w:t xml:space="preserve">  осознания необходимости общественно полезного труда как условия безопасной и эффективной социализации.</w:t>
            </w:r>
            <w:r w:rsidRPr="00BD3439">
              <w:t xml:space="preserve"> </w:t>
            </w:r>
            <w:r w:rsidRPr="00BD3439">
              <w:rPr>
                <w:b/>
              </w:rPr>
              <w:t>Обобщение по учебному курсу</w:t>
            </w:r>
            <w:r w:rsidRPr="00BD3439">
              <w:rPr>
                <w:rFonts w:eastAsia="Times New Roman"/>
              </w:rPr>
              <w:t>.</w:t>
            </w:r>
          </w:p>
        </w:tc>
        <w:tc>
          <w:tcPr>
            <w:tcW w:w="1842" w:type="dxa"/>
            <w:tcBorders>
              <w:bottom w:val="single" w:sz="4" w:space="0" w:color="FFFFFF" w:themeColor="background1"/>
            </w:tcBorders>
          </w:tcPr>
          <w:p w14:paraId="15D02774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Устный опрос;</w:t>
            </w:r>
          </w:p>
          <w:p w14:paraId="6D865A04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</w:rPr>
            </w:pPr>
            <w:r w:rsidRPr="00BD3439">
              <w:rPr>
                <w:rFonts w:eastAsia="Times New Roman"/>
                <w:color w:val="000000"/>
              </w:rPr>
              <w:t>Практическая работа</w:t>
            </w:r>
          </w:p>
        </w:tc>
        <w:tc>
          <w:tcPr>
            <w:tcW w:w="3715" w:type="dxa"/>
          </w:tcPr>
          <w:p w14:paraId="5638333A" w14:textId="77777777" w:rsidR="00166D83" w:rsidRPr="00A3358A" w:rsidRDefault="00166D83" w:rsidP="00D1150C">
            <w:r w:rsidRPr="00E652E0">
              <w:rPr>
                <w:iCs/>
              </w:rPr>
              <w:t>Инициирование</w:t>
            </w:r>
            <w:r w:rsidRPr="00FE3D67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 </w:t>
            </w:r>
            <w:r w:rsidRPr="00FE3D67">
              <w:rPr>
                <w:rFonts w:eastAsia="Times New Roman"/>
              </w:rPr>
              <w:t>осознани</w:t>
            </w:r>
            <w:r>
              <w:rPr>
                <w:rFonts w:eastAsia="Times New Roman"/>
              </w:rPr>
              <w:t xml:space="preserve">я </w:t>
            </w:r>
            <w:r w:rsidRPr="00FE3D67">
              <w:rPr>
                <w:rFonts w:eastAsia="Times New Roman"/>
              </w:rPr>
              <w:t>необходимости общественно полезного труда как условия безопасной и эффективной социализации</w:t>
            </w:r>
          </w:p>
        </w:tc>
      </w:tr>
    </w:tbl>
    <w:tbl>
      <w:tblPr>
        <w:tblW w:w="1516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977"/>
        <w:gridCol w:w="737"/>
        <w:gridCol w:w="850"/>
        <w:gridCol w:w="851"/>
        <w:gridCol w:w="3658"/>
        <w:gridCol w:w="1842"/>
        <w:gridCol w:w="3828"/>
      </w:tblGrid>
      <w:tr w:rsidR="00166D83" w:rsidRPr="00BD3439" w14:paraId="76F23DAB" w14:textId="77777777" w:rsidTr="00D1150C">
        <w:tc>
          <w:tcPr>
            <w:tcW w:w="1516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93034B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center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color w:val="000000"/>
                <w:sz w:val="24"/>
                <w:szCs w:val="24"/>
              </w:rPr>
              <w:t>8 класс</w:t>
            </w:r>
          </w:p>
        </w:tc>
      </w:tr>
      <w:tr w:rsidR="00166D83" w:rsidRPr="00BD3439" w14:paraId="7D28656E" w14:textId="77777777" w:rsidTr="00D1150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634B8C4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A1038D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123BF3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929957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color w:val="000000"/>
                <w:sz w:val="24"/>
                <w:szCs w:val="24"/>
              </w:rPr>
              <w:t>Виды деятельности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118410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Виды, формы контроля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040B0A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3358A">
              <w:rPr>
                <w:b/>
                <w:sz w:val="24"/>
                <w:szCs w:val="24"/>
              </w:rPr>
              <w:t>Воспитательный потенциал урока (виды/формы деятельности</w:t>
            </w:r>
          </w:p>
        </w:tc>
      </w:tr>
      <w:tr w:rsidR="00166D83" w:rsidRPr="00BD3439" w14:paraId="5EE53AED" w14:textId="77777777" w:rsidTr="00D1150C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1C83542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8AFE80A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6590EA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6752D36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854400B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3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329AE27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0AE4F0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FD8BB4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6D83" w:rsidRPr="00BD3439" w14:paraId="47BD2D7C" w14:textId="77777777" w:rsidTr="00D115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127B54" w14:textId="77777777" w:rsidR="00166D83" w:rsidRPr="00BD3439" w:rsidRDefault="00166D83" w:rsidP="00D1150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 w:themeFill="background1"/>
            <w:hideMark/>
          </w:tcPr>
          <w:p w14:paraId="2F120834" w14:textId="77777777" w:rsidR="00166D83" w:rsidRPr="00BD3439" w:rsidRDefault="00166D83" w:rsidP="00D115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Методы и средства творческой и проектной деятельности</w:t>
            </w:r>
          </w:p>
        </w:tc>
        <w:tc>
          <w:tcPr>
            <w:tcW w:w="737" w:type="dxa"/>
            <w:shd w:val="clear" w:color="auto" w:fill="FFFFFF" w:themeFill="background1"/>
            <w:hideMark/>
          </w:tcPr>
          <w:p w14:paraId="61D17FB1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 2</w:t>
            </w:r>
          </w:p>
        </w:tc>
        <w:tc>
          <w:tcPr>
            <w:tcW w:w="850" w:type="dxa"/>
            <w:shd w:val="clear" w:color="auto" w:fill="FFFFFF" w:themeFill="background1"/>
          </w:tcPr>
          <w:p w14:paraId="3D1C8A1C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AEB21BA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8" w:type="dxa"/>
            <w:shd w:val="clear" w:color="auto" w:fill="FFFFFF" w:themeFill="background1"/>
            <w:hideMark/>
          </w:tcPr>
          <w:p w14:paraId="79798FF8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u w:val="single"/>
                <w:lang w:eastAsia="en-US"/>
              </w:rPr>
            </w:pPr>
            <w:r w:rsidRPr="00BD3439">
              <w:rPr>
                <w:rFonts w:eastAsiaTheme="minorHAnsi"/>
                <w:iCs/>
                <w:sz w:val="24"/>
                <w:szCs w:val="24"/>
                <w:u w:val="single"/>
                <w:lang w:eastAsia="en-US"/>
              </w:rPr>
              <w:t xml:space="preserve">Инициирование и поддержка исследовательской деятельности обучающихся в рамках реализации ими индивидуальных исследовательских проектов, что даст обучающимся возможность приобрести навык самостоятельного решения теоретической проблемы.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методы творчества в проектной деятельности.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Участвовать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в деловой игре «Мозговой штурм».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Разрабатывать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>конструкции изделия на</w:t>
            </w:r>
            <w:r w:rsidRPr="00BD343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>основе морфологического анализа</w:t>
            </w:r>
          </w:p>
        </w:tc>
        <w:tc>
          <w:tcPr>
            <w:tcW w:w="1842" w:type="dxa"/>
            <w:shd w:val="clear" w:color="auto" w:fill="FFFFFF" w:themeFill="background1"/>
          </w:tcPr>
          <w:p w14:paraId="47950E29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Устный опрос;</w:t>
            </w:r>
          </w:p>
          <w:p w14:paraId="3C4D187B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Самооценка с использованием «Оценочного листа»;</w:t>
            </w:r>
          </w:p>
          <w:p w14:paraId="74B0FB80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14:paraId="44AD4F04" w14:textId="77777777" w:rsidR="00166D83" w:rsidRPr="00A3358A" w:rsidRDefault="00166D83" w:rsidP="00D1150C">
            <w:pPr>
              <w:rPr>
                <w:sz w:val="24"/>
                <w:szCs w:val="24"/>
              </w:rPr>
            </w:pPr>
            <w:r w:rsidRPr="00E652E0">
              <w:rPr>
                <w:iCs/>
                <w:sz w:val="24"/>
                <w:szCs w:val="24"/>
              </w:rPr>
              <w:t>Инициирование и поддержка исследовательской деятельности обучающихся в рамках реализации ими индивидуальных исследовательских проектов, что даст обучающимся возможность приобрести навык самостоятельного</w:t>
            </w:r>
            <w:r>
              <w:rPr>
                <w:iCs/>
                <w:sz w:val="24"/>
                <w:szCs w:val="24"/>
              </w:rPr>
              <w:t xml:space="preserve"> решения теоретической проблемы.</w:t>
            </w:r>
          </w:p>
        </w:tc>
      </w:tr>
      <w:tr w:rsidR="00166D83" w:rsidRPr="00BD3439" w14:paraId="615A9130" w14:textId="77777777" w:rsidTr="00D115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F86D081" w14:textId="77777777" w:rsidR="00166D83" w:rsidRPr="00BD3439" w:rsidRDefault="00166D83" w:rsidP="00D1150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 w:themeFill="background1"/>
            <w:hideMark/>
          </w:tcPr>
          <w:p w14:paraId="31F9B244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>Производство</w:t>
            </w:r>
          </w:p>
        </w:tc>
        <w:tc>
          <w:tcPr>
            <w:tcW w:w="737" w:type="dxa"/>
            <w:shd w:val="clear" w:color="auto" w:fill="FFFFFF" w:themeFill="background1"/>
            <w:hideMark/>
          </w:tcPr>
          <w:p w14:paraId="5338A688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 2</w:t>
            </w:r>
          </w:p>
        </w:tc>
        <w:tc>
          <w:tcPr>
            <w:tcW w:w="850" w:type="dxa"/>
            <w:shd w:val="clear" w:color="auto" w:fill="FFFFFF" w:themeFill="background1"/>
          </w:tcPr>
          <w:p w14:paraId="3F59825A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7EA9374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658" w:type="dxa"/>
            <w:shd w:val="clear" w:color="auto" w:fill="FFFFFF" w:themeFill="background1"/>
            <w:hideMark/>
          </w:tcPr>
          <w:p w14:paraId="2D27C466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u w:val="single"/>
                <w:lang w:eastAsia="en-US"/>
              </w:rPr>
            </w:pPr>
            <w:r w:rsidRPr="00BD3439">
              <w:rPr>
                <w:rFonts w:eastAsiaTheme="minorHAnsi"/>
                <w:iCs/>
                <w:sz w:val="24"/>
                <w:szCs w:val="24"/>
                <w:u w:val="single"/>
                <w:lang w:eastAsia="en-US"/>
              </w:rPr>
              <w:t xml:space="preserve">Инициирование и поддержка исследовательской деятельности обучающихся в рамках реализации ими индивидуальных </w:t>
            </w:r>
            <w:r w:rsidRPr="00BD3439">
              <w:rPr>
                <w:rFonts w:eastAsiaTheme="minorHAnsi"/>
                <w:iCs/>
                <w:sz w:val="24"/>
                <w:szCs w:val="24"/>
                <w:u w:val="single"/>
                <w:lang w:eastAsia="en-US"/>
              </w:rPr>
              <w:lastRenderedPageBreak/>
              <w:t>исследовательских проектов, что даст обучающимся возможность приобрести навык самостоятельного решения теоретической проблемы, навык уважительного отношения к чужим идеям, оформленным в работах других исследователей.</w:t>
            </w:r>
            <w:r w:rsidRPr="00BD343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Получать представление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о продуктах труда и необходимости использования стандартов для их производства.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Усваивать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влияние частоты проведения контрольных измерений с помощью различных инструментов и эталонов на качество продуктов труда.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Собирать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дополнительную информацию о современных измерительных приборах, их отличиях от ранее существовавших моделей.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Подготовить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>реферат о качестве современных продуктов труда разных производств</w:t>
            </w:r>
          </w:p>
        </w:tc>
        <w:tc>
          <w:tcPr>
            <w:tcW w:w="1842" w:type="dxa"/>
            <w:shd w:val="clear" w:color="auto" w:fill="FFFFFF" w:themeFill="background1"/>
          </w:tcPr>
          <w:p w14:paraId="69A64F2D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14:paraId="2C384E2F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3828" w:type="dxa"/>
          </w:tcPr>
          <w:p w14:paraId="071C3CF1" w14:textId="77777777" w:rsidR="00166D83" w:rsidRPr="00A3358A" w:rsidRDefault="00166D83" w:rsidP="00D1150C">
            <w:pPr>
              <w:rPr>
                <w:sz w:val="24"/>
                <w:szCs w:val="24"/>
              </w:rPr>
            </w:pPr>
            <w:r w:rsidRPr="00E652E0">
              <w:rPr>
                <w:iCs/>
                <w:sz w:val="24"/>
                <w:szCs w:val="24"/>
              </w:rPr>
              <w:t xml:space="preserve">Инициирование и поддержка исследовательской деятельности обучающихся в рамках реализации ими индивидуальных </w:t>
            </w:r>
            <w:r w:rsidRPr="00E652E0">
              <w:rPr>
                <w:iCs/>
                <w:sz w:val="24"/>
                <w:szCs w:val="24"/>
              </w:rPr>
              <w:lastRenderedPageBreak/>
              <w:t>исследовательских проектов, что даст обучающимся возможность приобрести навык самостоятельного решения теоретической проблемы, навык уважительного отношения к чужим идеям, оформленным в работах других исследователей,</w:t>
            </w:r>
          </w:p>
        </w:tc>
      </w:tr>
      <w:tr w:rsidR="00166D83" w:rsidRPr="00BD3439" w14:paraId="50218AB7" w14:textId="77777777" w:rsidTr="00D115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A80BBA5" w14:textId="77777777" w:rsidR="00166D83" w:rsidRPr="00BD3439" w:rsidRDefault="00166D83" w:rsidP="00D1150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 w:themeFill="background1"/>
            <w:hideMark/>
          </w:tcPr>
          <w:p w14:paraId="67ABA7A5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Технология</w:t>
            </w:r>
          </w:p>
        </w:tc>
        <w:tc>
          <w:tcPr>
            <w:tcW w:w="737" w:type="dxa"/>
            <w:shd w:val="clear" w:color="auto" w:fill="FFFFFF" w:themeFill="background1"/>
            <w:hideMark/>
          </w:tcPr>
          <w:p w14:paraId="3F4B44B3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850" w:type="dxa"/>
            <w:shd w:val="clear" w:color="auto" w:fill="FFFFFF" w:themeFill="background1"/>
          </w:tcPr>
          <w:p w14:paraId="4597661D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C352D44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658" w:type="dxa"/>
            <w:shd w:val="clear" w:color="auto" w:fill="FFFFFF" w:themeFill="background1"/>
            <w:hideMark/>
          </w:tcPr>
          <w:p w14:paraId="7F167585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="№Е"/>
                <w:sz w:val="24"/>
                <w:szCs w:val="24"/>
                <w:u w:val="single"/>
                <w:lang w:eastAsia="en-US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</w:t>
            </w:r>
            <w:proofErr w:type="spellStart"/>
            <w:r w:rsidRPr="00BD3439">
              <w:rPr>
                <w:rFonts w:eastAsia="№Е"/>
                <w:sz w:val="24"/>
                <w:szCs w:val="24"/>
                <w:u w:val="single"/>
                <w:lang w:eastAsia="en-US"/>
              </w:rPr>
              <w:t>обучающихся.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>Получать</w:t>
            </w:r>
            <w:proofErr w:type="spellEnd"/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более полное представление</w:t>
            </w:r>
            <w:r w:rsidRPr="00BD343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о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различных видах</w:t>
            </w:r>
            <w:r w:rsidRPr="00BD343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>технологий разных производств Собирать дополнительную информацию о видах отраслевых технологий.</w:t>
            </w:r>
          </w:p>
        </w:tc>
        <w:tc>
          <w:tcPr>
            <w:tcW w:w="1842" w:type="dxa"/>
            <w:shd w:val="clear" w:color="auto" w:fill="FFFFFF" w:themeFill="background1"/>
          </w:tcPr>
          <w:p w14:paraId="1BA77E22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  <w:p w14:paraId="039E99EC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Практическая работа.</w:t>
            </w:r>
          </w:p>
          <w:p w14:paraId="7683B5B8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14:paraId="35DF3C85" w14:textId="77777777" w:rsidR="00166D83" w:rsidRPr="00FE3D67" w:rsidRDefault="00166D83" w:rsidP="00D1150C">
            <w:pPr>
              <w:rPr>
                <w:sz w:val="24"/>
                <w:szCs w:val="24"/>
              </w:rPr>
            </w:pPr>
            <w:r w:rsidRPr="00FE3D6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</w:t>
            </w:r>
          </w:p>
        </w:tc>
      </w:tr>
      <w:tr w:rsidR="00166D83" w:rsidRPr="00BD3439" w14:paraId="26EB7B61" w14:textId="77777777" w:rsidTr="00D115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D36480" w14:textId="77777777" w:rsidR="00166D83" w:rsidRPr="00BD3439" w:rsidRDefault="00166D83" w:rsidP="00D1150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 w:themeFill="background1"/>
            <w:hideMark/>
          </w:tcPr>
          <w:p w14:paraId="15C34A0F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Техника</w:t>
            </w:r>
          </w:p>
        </w:tc>
        <w:tc>
          <w:tcPr>
            <w:tcW w:w="737" w:type="dxa"/>
            <w:shd w:val="clear" w:color="auto" w:fill="FFFFFF" w:themeFill="background1"/>
            <w:hideMark/>
          </w:tcPr>
          <w:p w14:paraId="7FFCE6D4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850" w:type="dxa"/>
            <w:shd w:val="clear" w:color="auto" w:fill="FFFFFF" w:themeFill="background1"/>
          </w:tcPr>
          <w:p w14:paraId="24305ADD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E1A8FE6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58" w:type="dxa"/>
            <w:shd w:val="clear" w:color="auto" w:fill="FFFFFF" w:themeFill="background1"/>
            <w:hideMark/>
          </w:tcPr>
          <w:p w14:paraId="0C0F4C90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="№Е"/>
                <w:sz w:val="24"/>
                <w:szCs w:val="24"/>
                <w:u w:val="single"/>
                <w:lang w:eastAsia="en-US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обсуждения.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Получать представление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об органах управления техникой, о системе управления, об особенностях автоматизированной техники, автоматических устройств и машин, станков с ЧПУ.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Знакомиться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с конструкцией и принципами работы устройств и систем управления техникой, автоматических устройств бытовой техники.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Выполнение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>сборки простых автоматических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>устройств из деталей специального конструктора.</w:t>
            </w:r>
          </w:p>
        </w:tc>
        <w:tc>
          <w:tcPr>
            <w:tcW w:w="1842" w:type="dxa"/>
            <w:shd w:val="clear" w:color="auto" w:fill="FFFFFF" w:themeFill="background1"/>
          </w:tcPr>
          <w:p w14:paraId="41F8FA44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Устный опрос;</w:t>
            </w:r>
          </w:p>
          <w:p w14:paraId="07A5E743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3828" w:type="dxa"/>
          </w:tcPr>
          <w:p w14:paraId="02A59FAE" w14:textId="77777777" w:rsidR="00166D83" w:rsidRPr="00A3358A" w:rsidRDefault="00166D83" w:rsidP="00D1150C">
            <w:pPr>
              <w:rPr>
                <w:sz w:val="24"/>
                <w:szCs w:val="24"/>
              </w:rPr>
            </w:pPr>
            <w:r w:rsidRPr="00FE3D6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</w:t>
            </w:r>
            <w:r w:rsidRPr="00912166">
              <w:rPr>
                <w:rStyle w:val="CharAttribute501"/>
                <w:rFonts w:eastAsia="№Е"/>
                <w:i w:val="0"/>
                <w:sz w:val="24"/>
                <w:szCs w:val="24"/>
              </w:rPr>
              <w:t xml:space="preserve"> </w:t>
            </w:r>
            <w:r w:rsidRPr="00FE3D6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</w:t>
            </w:r>
            <w:r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.</w:t>
            </w:r>
          </w:p>
        </w:tc>
      </w:tr>
      <w:tr w:rsidR="00166D83" w:rsidRPr="00BD3439" w14:paraId="75C99423" w14:textId="77777777" w:rsidTr="00D115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2E8EF50" w14:textId="77777777" w:rsidR="00166D83" w:rsidRPr="00BD3439" w:rsidRDefault="00166D83" w:rsidP="00D1150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 w:themeFill="background1"/>
            <w:hideMark/>
          </w:tcPr>
          <w:p w14:paraId="2D31ADF3" w14:textId="77777777" w:rsidR="00166D83" w:rsidRPr="00BD3439" w:rsidRDefault="00166D83" w:rsidP="00D115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Технологии получения, обработки, преобразования и использования материалов</w:t>
            </w:r>
          </w:p>
        </w:tc>
        <w:tc>
          <w:tcPr>
            <w:tcW w:w="737" w:type="dxa"/>
            <w:shd w:val="clear" w:color="auto" w:fill="FFFFFF" w:themeFill="background1"/>
            <w:hideMark/>
          </w:tcPr>
          <w:p w14:paraId="65EB0D9B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="Times New Roman"/>
                <w:sz w:val="24"/>
                <w:szCs w:val="24"/>
                <w:lang w:eastAsia="en-US"/>
              </w:rPr>
              <w:t xml:space="preserve">  4</w:t>
            </w:r>
          </w:p>
        </w:tc>
        <w:tc>
          <w:tcPr>
            <w:tcW w:w="850" w:type="dxa"/>
            <w:shd w:val="clear" w:color="auto" w:fill="FFFFFF" w:themeFill="background1"/>
          </w:tcPr>
          <w:p w14:paraId="0575D458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14:paraId="145FF010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58" w:type="dxa"/>
            <w:shd w:val="clear" w:color="auto" w:fill="FFFFFF" w:themeFill="background1"/>
            <w:hideMark/>
          </w:tcPr>
          <w:p w14:paraId="3F896337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="№Е"/>
                <w:sz w:val="24"/>
                <w:szCs w:val="24"/>
                <w:u w:val="single"/>
                <w:lang w:eastAsia="en-US"/>
              </w:rPr>
              <w:t>Привлечение внимания учащихся  к обсуждаемой на уроке информации, активизации их познавательной деятельности.</w:t>
            </w:r>
            <w:r w:rsidRPr="00BD343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Получать представление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о технологиях термической обработки материалов,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плавления материалов и литье, закалке, пайке, сварке.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Выполнять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>практические работы по изготовлению проектных изделий посредством технологий плавления и литья (новогодние свечи из парафина или воска) и др.</w:t>
            </w:r>
          </w:p>
        </w:tc>
        <w:tc>
          <w:tcPr>
            <w:tcW w:w="1842" w:type="dxa"/>
            <w:shd w:val="clear" w:color="auto" w:fill="FFFFFF" w:themeFill="background1"/>
          </w:tcPr>
          <w:p w14:paraId="14B000D0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14:paraId="3F1BD825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Практическая работа.</w:t>
            </w:r>
          </w:p>
          <w:p w14:paraId="2A3FE034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14:paraId="6F88FFC8" w14:textId="77777777" w:rsidR="00166D83" w:rsidRPr="00FE3D67" w:rsidRDefault="00166D83" w:rsidP="00D1150C">
            <w:pPr>
              <w:rPr>
                <w:sz w:val="24"/>
                <w:szCs w:val="24"/>
              </w:rPr>
            </w:pPr>
            <w:r w:rsidRPr="00FE3D6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учащихся  к обсуждаемой на уроке информации, активизации их познавательной деятельности</w:t>
            </w:r>
          </w:p>
        </w:tc>
      </w:tr>
      <w:tr w:rsidR="00166D83" w:rsidRPr="00BD3439" w14:paraId="2C9D021C" w14:textId="77777777" w:rsidTr="00D115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4505EA" w14:textId="77777777" w:rsidR="00166D83" w:rsidRPr="00BD3439" w:rsidRDefault="00166D83" w:rsidP="00D1150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 w:themeFill="background1"/>
            <w:hideMark/>
          </w:tcPr>
          <w:p w14:paraId="6000BDF1" w14:textId="77777777" w:rsidR="00166D83" w:rsidRPr="00BD3439" w:rsidRDefault="00166D83" w:rsidP="00D115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Технологии обработки пищевых продуктов</w:t>
            </w:r>
          </w:p>
        </w:tc>
        <w:tc>
          <w:tcPr>
            <w:tcW w:w="737" w:type="dxa"/>
            <w:shd w:val="clear" w:color="auto" w:fill="FFFFFF" w:themeFill="background1"/>
            <w:hideMark/>
          </w:tcPr>
          <w:p w14:paraId="1783C1E3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="Times New Roman"/>
                <w:sz w:val="24"/>
                <w:szCs w:val="24"/>
                <w:lang w:eastAsia="en-US"/>
              </w:rPr>
              <w:t xml:space="preserve">  4</w:t>
            </w:r>
          </w:p>
        </w:tc>
        <w:tc>
          <w:tcPr>
            <w:tcW w:w="850" w:type="dxa"/>
            <w:shd w:val="clear" w:color="auto" w:fill="FFFFFF" w:themeFill="background1"/>
          </w:tcPr>
          <w:p w14:paraId="34B1D431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14:paraId="25263485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658" w:type="dxa"/>
            <w:shd w:val="clear" w:color="auto" w:fill="FFFFFF" w:themeFill="background1"/>
            <w:hideMark/>
          </w:tcPr>
          <w:p w14:paraId="45B98831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="№Е"/>
                <w:sz w:val="24"/>
                <w:szCs w:val="24"/>
                <w:u w:val="single"/>
                <w:lang w:eastAsia="en-US"/>
              </w:rPr>
      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Знакомиться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с видами птиц и животных, мясо которых используется в кулинарии.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правила механической кулинарной обработки мяса птиц и животных. </w:t>
            </w:r>
          </w:p>
        </w:tc>
        <w:tc>
          <w:tcPr>
            <w:tcW w:w="1842" w:type="dxa"/>
            <w:shd w:val="clear" w:color="auto" w:fill="FFFFFF" w:themeFill="background1"/>
          </w:tcPr>
          <w:p w14:paraId="79AA8A47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Устный опрос;</w:t>
            </w:r>
          </w:p>
          <w:p w14:paraId="1E87B4C4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3828" w:type="dxa"/>
          </w:tcPr>
          <w:p w14:paraId="572E7721" w14:textId="77777777" w:rsidR="00166D83" w:rsidRPr="005809FC" w:rsidRDefault="00166D83" w:rsidP="00D1150C">
            <w:pPr>
              <w:rPr>
                <w:sz w:val="24"/>
                <w:szCs w:val="24"/>
              </w:rPr>
            </w:pPr>
            <w:r w:rsidRPr="005809F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</w:t>
            </w:r>
          </w:p>
        </w:tc>
      </w:tr>
      <w:tr w:rsidR="00166D83" w:rsidRPr="00BD3439" w14:paraId="2AC36C68" w14:textId="77777777" w:rsidTr="00D115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E66ACD6" w14:textId="77777777" w:rsidR="00166D83" w:rsidRPr="00BD3439" w:rsidRDefault="00166D83" w:rsidP="00D1150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 w:themeFill="background1"/>
            <w:hideMark/>
          </w:tcPr>
          <w:p w14:paraId="64015E37" w14:textId="77777777" w:rsidR="00166D83" w:rsidRPr="00BD3439" w:rsidRDefault="00166D83" w:rsidP="00D115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Технологии получения, преобразования и использования энергии</w:t>
            </w:r>
          </w:p>
        </w:tc>
        <w:tc>
          <w:tcPr>
            <w:tcW w:w="737" w:type="dxa"/>
            <w:shd w:val="clear" w:color="auto" w:fill="FFFFFF" w:themeFill="background1"/>
            <w:hideMark/>
          </w:tcPr>
          <w:p w14:paraId="238840F8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850" w:type="dxa"/>
            <w:shd w:val="clear" w:color="auto" w:fill="FFFFFF" w:themeFill="background1"/>
          </w:tcPr>
          <w:p w14:paraId="3D312D88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2AC802B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58" w:type="dxa"/>
            <w:shd w:val="clear" w:color="auto" w:fill="FFFFFF" w:themeFill="background1"/>
            <w:hideMark/>
          </w:tcPr>
          <w:p w14:paraId="4EBDA938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="№Е"/>
                <w:sz w:val="24"/>
                <w:szCs w:val="24"/>
                <w:u w:val="single"/>
                <w:lang w:eastAsia="en-US"/>
              </w:rPr>
      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      </w:r>
            <w:r w:rsidRPr="00BD343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Знакомиться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с новым понятием: химическая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энергия.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Получать представление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о превращении химической энергии в тепловую: выделение тепла, поглощение тепла.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>Собирать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дополнительную информацию об областях получения и применения химической энергии,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>полученные сведения.</w:t>
            </w:r>
          </w:p>
        </w:tc>
        <w:tc>
          <w:tcPr>
            <w:tcW w:w="1842" w:type="dxa"/>
            <w:shd w:val="clear" w:color="auto" w:fill="FFFFFF" w:themeFill="background1"/>
          </w:tcPr>
          <w:p w14:paraId="5D119AA4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14:paraId="0766627E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3828" w:type="dxa"/>
          </w:tcPr>
          <w:p w14:paraId="7DDD383D" w14:textId="77777777" w:rsidR="00166D83" w:rsidRPr="005809FC" w:rsidRDefault="00166D83" w:rsidP="00D1150C">
            <w:pPr>
              <w:rPr>
                <w:sz w:val="24"/>
                <w:szCs w:val="24"/>
              </w:rPr>
            </w:pPr>
            <w:r w:rsidRPr="005809F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</w:t>
            </w:r>
          </w:p>
        </w:tc>
      </w:tr>
      <w:tr w:rsidR="00166D83" w:rsidRPr="00BD3439" w14:paraId="16295BF8" w14:textId="77777777" w:rsidTr="00D115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228928" w14:textId="77777777" w:rsidR="00166D83" w:rsidRPr="00BD3439" w:rsidRDefault="00166D83" w:rsidP="00D1150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 w:themeFill="background1"/>
            <w:hideMark/>
          </w:tcPr>
          <w:p w14:paraId="15F47FED" w14:textId="77777777" w:rsidR="00166D83" w:rsidRPr="00BD3439" w:rsidRDefault="00166D83" w:rsidP="00D115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Технологии получения, обработки и использования информации</w:t>
            </w:r>
          </w:p>
        </w:tc>
        <w:tc>
          <w:tcPr>
            <w:tcW w:w="737" w:type="dxa"/>
            <w:shd w:val="clear" w:color="auto" w:fill="FFFFFF" w:themeFill="background1"/>
            <w:hideMark/>
          </w:tcPr>
          <w:p w14:paraId="5FDC6A02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850" w:type="dxa"/>
            <w:shd w:val="clear" w:color="auto" w:fill="FFFFFF" w:themeFill="background1"/>
          </w:tcPr>
          <w:p w14:paraId="25DBB06F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80C66C4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58" w:type="dxa"/>
            <w:shd w:val="clear" w:color="auto" w:fill="FFFFFF" w:themeFill="background1"/>
            <w:hideMark/>
          </w:tcPr>
          <w:p w14:paraId="0ECF623F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="№Е"/>
                <w:sz w:val="24"/>
                <w:szCs w:val="24"/>
                <w:u w:val="single"/>
                <w:lang w:eastAsia="en-US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поводу.</w:t>
            </w:r>
            <w:r w:rsidRPr="00BD343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Ознакомиться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с формами хранения информации.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>Получать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представление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о характеристиках средств записи и хранения информации и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полученные сведения.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Анализирование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>представлений о компьютере как средстве получения, обработки и записи информации.</w:t>
            </w:r>
          </w:p>
        </w:tc>
        <w:tc>
          <w:tcPr>
            <w:tcW w:w="1842" w:type="dxa"/>
            <w:shd w:val="clear" w:color="auto" w:fill="FFFFFF" w:themeFill="background1"/>
          </w:tcPr>
          <w:p w14:paraId="44F8B3DF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Устный опрос;</w:t>
            </w:r>
          </w:p>
          <w:p w14:paraId="14195991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Самооценка с использованием «Оценочного листа».</w:t>
            </w:r>
          </w:p>
          <w:p w14:paraId="2B8DC434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14:paraId="78ACBF07" w14:textId="77777777" w:rsidR="00166D83" w:rsidRPr="005809FC" w:rsidRDefault="00166D83" w:rsidP="00D1150C">
            <w:pPr>
              <w:rPr>
                <w:sz w:val="24"/>
                <w:szCs w:val="24"/>
              </w:rPr>
            </w:pPr>
            <w:r w:rsidRPr="005809F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</w:t>
            </w:r>
          </w:p>
        </w:tc>
      </w:tr>
      <w:tr w:rsidR="00166D83" w:rsidRPr="00BD3439" w14:paraId="6204701B" w14:textId="77777777" w:rsidTr="00D115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B9E646" w14:textId="77777777" w:rsidR="00166D83" w:rsidRPr="00BD3439" w:rsidRDefault="00166D83" w:rsidP="00D1150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 w:themeFill="background1"/>
            <w:hideMark/>
          </w:tcPr>
          <w:p w14:paraId="35C3F993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Технологии растениеводства</w:t>
            </w:r>
          </w:p>
        </w:tc>
        <w:tc>
          <w:tcPr>
            <w:tcW w:w="737" w:type="dxa"/>
            <w:shd w:val="clear" w:color="auto" w:fill="FFFFFF" w:themeFill="background1"/>
            <w:hideMark/>
          </w:tcPr>
          <w:p w14:paraId="3A4A56B1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850" w:type="dxa"/>
            <w:shd w:val="clear" w:color="auto" w:fill="FFFFFF" w:themeFill="background1"/>
          </w:tcPr>
          <w:p w14:paraId="50EC996B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FC684E6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58" w:type="dxa"/>
            <w:shd w:val="clear" w:color="auto" w:fill="FFFFFF" w:themeFill="background1"/>
            <w:hideMark/>
          </w:tcPr>
          <w:p w14:paraId="1DE53C08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u w:val="single"/>
                <w:lang w:eastAsia="en-US"/>
              </w:rPr>
            </w:pPr>
            <w:r w:rsidRPr="00BD3439">
              <w:rPr>
                <w:rFonts w:eastAsia="Calibri"/>
                <w:sz w:val="24"/>
                <w:szCs w:val="24"/>
                <w:u w:val="single"/>
                <w:lang w:eastAsia="en-US"/>
              </w:rPr>
              <w:t xml:space="preserve">Формирование системы ценностных отношений обучающихся к себе, другим </w:t>
            </w:r>
            <w:r w:rsidRPr="00BD3439">
              <w:rPr>
                <w:rFonts w:eastAsia="Calibri"/>
                <w:sz w:val="24"/>
                <w:szCs w:val="24"/>
                <w:u w:val="single"/>
                <w:lang w:eastAsia="en-US"/>
              </w:rPr>
              <w:lastRenderedPageBreak/>
              <w:t xml:space="preserve">участникам образовательной деятельности. </w:t>
            </w:r>
          </w:p>
        </w:tc>
        <w:tc>
          <w:tcPr>
            <w:tcW w:w="1842" w:type="dxa"/>
            <w:shd w:val="clear" w:color="auto" w:fill="FFFFFF" w:themeFill="background1"/>
          </w:tcPr>
          <w:p w14:paraId="7E3CB587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14:paraId="7A0CE5D7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3828" w:type="dxa"/>
          </w:tcPr>
          <w:p w14:paraId="5BDA553A" w14:textId="77777777" w:rsidR="00166D83" w:rsidRPr="005809FC" w:rsidRDefault="00166D83" w:rsidP="00D1150C">
            <w:pPr>
              <w:rPr>
                <w:sz w:val="24"/>
                <w:szCs w:val="24"/>
              </w:rPr>
            </w:pPr>
            <w:r w:rsidRPr="005809FC">
              <w:rPr>
                <w:rFonts w:eastAsia="Calibri"/>
                <w:sz w:val="24"/>
                <w:szCs w:val="24"/>
              </w:rPr>
              <w:t xml:space="preserve">Формирование системы ценностных отношений обучающихся к себе, другим </w:t>
            </w:r>
            <w:r w:rsidRPr="005809FC">
              <w:rPr>
                <w:rFonts w:eastAsia="Calibri"/>
                <w:sz w:val="24"/>
                <w:szCs w:val="24"/>
              </w:rPr>
              <w:lastRenderedPageBreak/>
              <w:t>участникам образовательной деятельности</w:t>
            </w:r>
          </w:p>
        </w:tc>
      </w:tr>
      <w:tr w:rsidR="00166D83" w:rsidRPr="00BD3439" w14:paraId="7778109D" w14:textId="77777777" w:rsidTr="00D115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4D9413" w14:textId="77777777" w:rsidR="00166D83" w:rsidRPr="00BD3439" w:rsidRDefault="00166D83" w:rsidP="00D1150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 w:themeFill="background1"/>
            <w:hideMark/>
          </w:tcPr>
          <w:p w14:paraId="3E3675B1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Технологии животноводства</w:t>
            </w:r>
          </w:p>
        </w:tc>
        <w:tc>
          <w:tcPr>
            <w:tcW w:w="737" w:type="dxa"/>
            <w:shd w:val="clear" w:color="auto" w:fill="FFFFFF" w:themeFill="background1"/>
            <w:hideMark/>
          </w:tcPr>
          <w:p w14:paraId="4A4DEA81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850" w:type="dxa"/>
            <w:shd w:val="clear" w:color="auto" w:fill="FFFFFF" w:themeFill="background1"/>
          </w:tcPr>
          <w:p w14:paraId="2A2A4396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26F9A79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58" w:type="dxa"/>
            <w:shd w:val="clear" w:color="auto" w:fill="FFFFFF" w:themeFill="background1"/>
            <w:hideMark/>
          </w:tcPr>
          <w:p w14:paraId="7E85EAA5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u w:val="single"/>
                <w:lang w:eastAsia="en-US"/>
              </w:rPr>
            </w:pPr>
            <w:r w:rsidRPr="00BD3439">
              <w:rPr>
                <w:rFonts w:eastAsia="Calibri"/>
                <w:sz w:val="24"/>
                <w:szCs w:val="24"/>
                <w:u w:val="single"/>
                <w:lang w:eastAsia="en-US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обучающихся.</w:t>
            </w:r>
            <w:r w:rsidRPr="00BD3439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>Выполнение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практической работы по ознакомлению с породами животных (кошек, собак и др.) и оценке их экстерьера.</w:t>
            </w:r>
          </w:p>
        </w:tc>
        <w:tc>
          <w:tcPr>
            <w:tcW w:w="1842" w:type="dxa"/>
            <w:shd w:val="clear" w:color="auto" w:fill="FFFFFF" w:themeFill="background1"/>
          </w:tcPr>
          <w:p w14:paraId="7287C236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Устный опрос;</w:t>
            </w:r>
          </w:p>
          <w:p w14:paraId="5D327EA3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3828" w:type="dxa"/>
          </w:tcPr>
          <w:p w14:paraId="75311824" w14:textId="77777777" w:rsidR="00166D83" w:rsidRPr="00A3358A" w:rsidRDefault="00166D83" w:rsidP="00D1150C">
            <w:pPr>
              <w:rPr>
                <w:sz w:val="24"/>
                <w:szCs w:val="24"/>
              </w:rPr>
            </w:pPr>
            <w:r w:rsidRPr="00772E32">
              <w:rPr>
                <w:rFonts w:eastAsia="Calibri"/>
                <w:sz w:val="24"/>
                <w:szCs w:val="24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обучающихся.</w:t>
            </w:r>
          </w:p>
        </w:tc>
      </w:tr>
      <w:tr w:rsidR="00166D83" w:rsidRPr="00BD3439" w14:paraId="3AA16214" w14:textId="77777777" w:rsidTr="00D115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225AD5" w14:textId="77777777" w:rsidR="00166D83" w:rsidRPr="00BD3439" w:rsidRDefault="00166D83" w:rsidP="00D1150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 w:themeFill="background1"/>
            <w:hideMark/>
          </w:tcPr>
          <w:p w14:paraId="45038AB3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Социальные технологии</w:t>
            </w:r>
          </w:p>
        </w:tc>
        <w:tc>
          <w:tcPr>
            <w:tcW w:w="737" w:type="dxa"/>
            <w:shd w:val="clear" w:color="auto" w:fill="FFFFFF" w:themeFill="background1"/>
            <w:hideMark/>
          </w:tcPr>
          <w:p w14:paraId="33ECCF64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850" w:type="dxa"/>
            <w:shd w:val="clear" w:color="auto" w:fill="FFFFFF" w:themeFill="background1"/>
          </w:tcPr>
          <w:p w14:paraId="1EDD0B6B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10BC46A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58" w:type="dxa"/>
            <w:shd w:val="clear" w:color="auto" w:fill="FFFFFF" w:themeFill="background1"/>
            <w:hideMark/>
          </w:tcPr>
          <w:p w14:paraId="5B7AE75B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="№Е"/>
                <w:sz w:val="24"/>
                <w:szCs w:val="24"/>
                <w:u w:val="single"/>
                <w:lang w:eastAsia="en-US"/>
              </w:rPr>
              <w:t xml:space="preserve">Умение вести диалог на основе равноправных отношений и взаимного уважения.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Получать представление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о рынке и рыночной экономике, методах и средствах стимулирования сбыта.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характеристики и особенности маркетинга.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Ознакомиться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с понятиями: потребительная стоимость и цена товара, деньги.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>Получать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представление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о качестве и характеристиках рекламы.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Подготовить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>рекламу изделия или услуги творческого проект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50A6787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Устный опрос;</w:t>
            </w:r>
          </w:p>
          <w:p w14:paraId="4B3254DF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3828" w:type="dxa"/>
          </w:tcPr>
          <w:p w14:paraId="64EEDD01" w14:textId="77777777" w:rsidR="00166D83" w:rsidRPr="00A3358A" w:rsidRDefault="00166D83" w:rsidP="00D1150C">
            <w:pPr>
              <w:rPr>
                <w:sz w:val="24"/>
                <w:szCs w:val="24"/>
              </w:rPr>
            </w:pPr>
            <w:r w:rsidRPr="005809F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Умение вести диалог на основе равноправных отношений и взаимного уважения</w:t>
            </w:r>
          </w:p>
        </w:tc>
      </w:tr>
      <w:tr w:rsidR="00166D83" w:rsidRPr="00BD3439" w14:paraId="70C75091" w14:textId="77777777" w:rsidTr="00D115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3C76A0" w14:textId="77777777" w:rsidR="00166D83" w:rsidRPr="00BD3439" w:rsidRDefault="00166D83" w:rsidP="00D1150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 w:themeFill="background1"/>
            <w:hideMark/>
          </w:tcPr>
          <w:p w14:paraId="169FBE68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>Итоговое занятие</w:t>
            </w:r>
          </w:p>
        </w:tc>
        <w:tc>
          <w:tcPr>
            <w:tcW w:w="737" w:type="dxa"/>
            <w:shd w:val="clear" w:color="auto" w:fill="FFFFFF" w:themeFill="background1"/>
            <w:hideMark/>
          </w:tcPr>
          <w:p w14:paraId="09584CF0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  <w:tc>
          <w:tcPr>
            <w:tcW w:w="850" w:type="dxa"/>
            <w:shd w:val="clear" w:color="auto" w:fill="FFFFFF" w:themeFill="background1"/>
          </w:tcPr>
          <w:p w14:paraId="1B8C4CA9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065AF15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58" w:type="dxa"/>
            <w:shd w:val="clear" w:color="auto" w:fill="FFFFFF" w:themeFill="background1"/>
            <w:hideMark/>
          </w:tcPr>
          <w:p w14:paraId="07FAA19B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u w:val="single"/>
                <w:lang w:eastAsia="en-US"/>
              </w:rPr>
            </w:pPr>
            <w:r w:rsidRPr="00BD3439">
              <w:rPr>
                <w:rFonts w:eastAsiaTheme="minorHAnsi"/>
                <w:iCs/>
                <w:sz w:val="24"/>
                <w:szCs w:val="24"/>
                <w:u w:val="single"/>
                <w:lang w:eastAsia="en-US"/>
              </w:rPr>
              <w:t>Инициирование</w:t>
            </w:r>
            <w:r w:rsidRPr="00BD3439">
              <w:rPr>
                <w:rFonts w:eastAsia="Times New Roman"/>
                <w:sz w:val="24"/>
                <w:szCs w:val="24"/>
                <w:u w:val="single"/>
                <w:lang w:eastAsia="en-US"/>
              </w:rPr>
              <w:t xml:space="preserve"> осознания необходимости общественно полезного труда как условия безопасной и эффективной </w:t>
            </w:r>
            <w:r w:rsidRPr="00BD3439">
              <w:rPr>
                <w:rFonts w:eastAsia="Times New Roman"/>
                <w:sz w:val="24"/>
                <w:szCs w:val="24"/>
                <w:u w:val="single"/>
                <w:lang w:eastAsia="en-US"/>
              </w:rPr>
              <w:lastRenderedPageBreak/>
              <w:t xml:space="preserve">социализации.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>Обобщение по учебному курсу.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5167D38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14:paraId="3ACE92E1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 xml:space="preserve">Самооценка с использованием </w:t>
            </w:r>
          </w:p>
          <w:p w14:paraId="21E58ACC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«Оценочного листа»;</w:t>
            </w:r>
          </w:p>
        </w:tc>
        <w:tc>
          <w:tcPr>
            <w:tcW w:w="3828" w:type="dxa"/>
          </w:tcPr>
          <w:p w14:paraId="7E0A6B67" w14:textId="77777777" w:rsidR="00166D83" w:rsidRPr="00A3358A" w:rsidRDefault="00166D83" w:rsidP="00D1150C">
            <w:pPr>
              <w:rPr>
                <w:sz w:val="24"/>
                <w:szCs w:val="24"/>
              </w:rPr>
            </w:pPr>
            <w:r w:rsidRPr="00E652E0">
              <w:rPr>
                <w:iCs/>
                <w:sz w:val="24"/>
                <w:szCs w:val="24"/>
              </w:rPr>
              <w:t>Инициирование</w:t>
            </w:r>
            <w:r w:rsidRPr="00FE3D67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FE3D67">
              <w:rPr>
                <w:rFonts w:eastAsia="Times New Roman"/>
                <w:sz w:val="24"/>
                <w:szCs w:val="24"/>
              </w:rPr>
              <w:t>осознани</w:t>
            </w:r>
            <w:r>
              <w:rPr>
                <w:rFonts w:eastAsia="Times New Roman"/>
                <w:sz w:val="24"/>
                <w:szCs w:val="24"/>
              </w:rPr>
              <w:t xml:space="preserve">я </w:t>
            </w:r>
            <w:r w:rsidRPr="00FE3D67">
              <w:rPr>
                <w:rFonts w:eastAsia="Times New Roman"/>
                <w:sz w:val="24"/>
                <w:szCs w:val="24"/>
              </w:rPr>
              <w:t>необходимости общественно полезного труда как условия безопасной и эффективной социализации</w:t>
            </w:r>
          </w:p>
        </w:tc>
      </w:tr>
      <w:tr w:rsidR="00166D83" w:rsidRPr="00BD3439" w14:paraId="7E274BD0" w14:textId="77777777" w:rsidTr="00D1150C">
        <w:tc>
          <w:tcPr>
            <w:tcW w:w="15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14:paraId="296AB826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center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color w:val="000000"/>
                <w:sz w:val="24"/>
                <w:szCs w:val="24"/>
              </w:rPr>
              <w:t>9 класс</w:t>
            </w:r>
          </w:p>
        </w:tc>
      </w:tr>
      <w:tr w:rsidR="00166D83" w:rsidRPr="00BD3439" w14:paraId="5CF27765" w14:textId="77777777" w:rsidTr="00D1150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4946BBD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CF61132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14:paraId="56FE7558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58" w:type="dxa"/>
            <w:vMerge w:val="restart"/>
            <w:shd w:val="clear" w:color="auto" w:fill="FFFFFF" w:themeFill="background1"/>
            <w:hideMark/>
          </w:tcPr>
          <w:p w14:paraId="7AE88410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color w:val="000000"/>
                <w:sz w:val="24"/>
                <w:szCs w:val="24"/>
              </w:rPr>
              <w:t>Виды деятельности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</w:tcPr>
          <w:p w14:paraId="451F4483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Виды, формы контроля</w:t>
            </w:r>
          </w:p>
        </w:tc>
        <w:tc>
          <w:tcPr>
            <w:tcW w:w="3828" w:type="dxa"/>
            <w:vMerge w:val="restart"/>
            <w:shd w:val="clear" w:color="auto" w:fill="FFFFFF" w:themeFill="background1"/>
          </w:tcPr>
          <w:p w14:paraId="5B94223D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A3358A">
              <w:rPr>
                <w:b/>
                <w:sz w:val="24"/>
                <w:szCs w:val="24"/>
              </w:rPr>
              <w:t>Воспитательный потенциал урока (виды/формы деятельности</w:t>
            </w:r>
          </w:p>
        </w:tc>
      </w:tr>
      <w:tr w:rsidR="00166D83" w:rsidRPr="00BD3439" w14:paraId="6D72F7DF" w14:textId="77777777" w:rsidTr="00D1150C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DB337C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052F50F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90388F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shd w:val="clear" w:color="auto" w:fill="FFFFFF" w:themeFill="background1"/>
          </w:tcPr>
          <w:p w14:paraId="5CD6A64E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51" w:type="dxa"/>
            <w:shd w:val="clear" w:color="auto" w:fill="FFFFFF" w:themeFill="background1"/>
          </w:tcPr>
          <w:p w14:paraId="31B6EECE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3658" w:type="dxa"/>
            <w:vMerge/>
            <w:shd w:val="clear" w:color="auto" w:fill="FFFFFF" w:themeFill="background1"/>
            <w:hideMark/>
          </w:tcPr>
          <w:p w14:paraId="51F420F6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FFFFFF" w:themeFill="background1"/>
          </w:tcPr>
          <w:p w14:paraId="1DA16C30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</w:tcPr>
          <w:p w14:paraId="54C039B7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6D83" w:rsidRPr="00BD3439" w14:paraId="48ABA955" w14:textId="77777777" w:rsidTr="00D115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C1068" w14:textId="77777777" w:rsidR="00166D83" w:rsidRPr="00BD3439" w:rsidRDefault="00166D83" w:rsidP="00D1150C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742E6349" w14:textId="77777777" w:rsidR="00166D83" w:rsidRPr="00BD3439" w:rsidRDefault="00166D83" w:rsidP="00D115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Методы и средства творческой и проектной деятельности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A3CAF3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color w:val="000000"/>
                <w:sz w:val="24"/>
                <w:szCs w:val="24"/>
              </w:rPr>
              <w:t>2</w:t>
            </w:r>
          </w:p>
          <w:p w14:paraId="50ADA79D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1041BFC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 w:firstLine="544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5B2663F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8" w:type="dxa"/>
            <w:shd w:val="clear" w:color="auto" w:fill="FFFFFF" w:themeFill="background1"/>
          </w:tcPr>
          <w:p w14:paraId="28092E3E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u w:val="single"/>
                <w:lang w:eastAsia="en-US"/>
              </w:rPr>
            </w:pPr>
            <w:r w:rsidRPr="00BD3439">
              <w:rPr>
                <w:rFonts w:eastAsiaTheme="minorHAnsi"/>
                <w:iCs/>
                <w:sz w:val="24"/>
                <w:szCs w:val="24"/>
                <w:u w:val="single"/>
                <w:lang w:eastAsia="en-US"/>
              </w:rPr>
              <w:t xml:space="preserve">Инициирование и поддержка исследовательской деятельности обучающихся в рамках реализации ими индивидуальных исследовательских проектов, что даст обучающимся возможность приобрести навык самостоятельного решения теоретической проблемы.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методы творчества в проектной деятельности.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Участвовать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в деловой игре «Мозговой штурм».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Разрабатывать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>конструкции изделия на</w:t>
            </w:r>
            <w:r w:rsidRPr="00BD343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>основе морфологического анализа</w:t>
            </w:r>
          </w:p>
        </w:tc>
        <w:tc>
          <w:tcPr>
            <w:tcW w:w="1842" w:type="dxa"/>
            <w:shd w:val="clear" w:color="auto" w:fill="FFFFFF" w:themeFill="background1"/>
          </w:tcPr>
          <w:p w14:paraId="033FD293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Устный опрос;</w:t>
            </w:r>
          </w:p>
          <w:p w14:paraId="427E00E8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3828" w:type="dxa"/>
          </w:tcPr>
          <w:p w14:paraId="76F5A444" w14:textId="77777777" w:rsidR="00166D83" w:rsidRPr="00A3358A" w:rsidRDefault="00166D83" w:rsidP="00D1150C">
            <w:pPr>
              <w:rPr>
                <w:sz w:val="24"/>
                <w:szCs w:val="24"/>
              </w:rPr>
            </w:pPr>
            <w:r w:rsidRPr="00E652E0">
              <w:rPr>
                <w:iCs/>
                <w:sz w:val="24"/>
                <w:szCs w:val="24"/>
              </w:rPr>
              <w:t>Инициирование и поддержка исследовательской деятельности обучающихся в рамках реализации ими индивидуальных исследовательских проектов, что даст обучающимся возможность приобрести навык самостоятельного</w:t>
            </w:r>
            <w:r>
              <w:rPr>
                <w:iCs/>
                <w:sz w:val="24"/>
                <w:szCs w:val="24"/>
              </w:rPr>
              <w:t xml:space="preserve"> решения теоретической проблемы.</w:t>
            </w:r>
          </w:p>
        </w:tc>
      </w:tr>
      <w:tr w:rsidR="00166D83" w:rsidRPr="00BD3439" w14:paraId="58EA7A21" w14:textId="77777777" w:rsidTr="00D115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8BF99E" w14:textId="77777777" w:rsidR="00166D83" w:rsidRPr="00BD3439" w:rsidRDefault="00166D83" w:rsidP="00D1150C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20F41724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>Производство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28738E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14:paraId="5DE5E042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6D91D5D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658" w:type="dxa"/>
            <w:shd w:val="clear" w:color="auto" w:fill="FFFFFF" w:themeFill="background1"/>
          </w:tcPr>
          <w:p w14:paraId="62486D5F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u w:val="single"/>
                <w:lang w:eastAsia="en-US"/>
              </w:rPr>
            </w:pPr>
            <w:r w:rsidRPr="00BD3439">
              <w:rPr>
                <w:rFonts w:eastAsiaTheme="minorHAnsi"/>
                <w:iCs/>
                <w:sz w:val="24"/>
                <w:szCs w:val="24"/>
                <w:u w:val="single"/>
                <w:lang w:eastAsia="en-US"/>
              </w:rPr>
              <w:t xml:space="preserve">Инициирование и поддержка исследовательской деятельности обучающихся в рамках реализации ими индивидуальных исследовательских проектов, что даст обучающимся возможность приобрести навык самостоятельного решения </w:t>
            </w:r>
            <w:r w:rsidRPr="00BD3439">
              <w:rPr>
                <w:rFonts w:eastAsiaTheme="minorHAnsi"/>
                <w:iCs/>
                <w:sz w:val="24"/>
                <w:szCs w:val="24"/>
                <w:u w:val="single"/>
                <w:lang w:eastAsia="en-US"/>
              </w:rPr>
              <w:lastRenderedPageBreak/>
              <w:t>теоретической проблемы, навык уважительного отношения к чужим идеям, оформленным в работах других исследователей.</w:t>
            </w:r>
            <w:r w:rsidRPr="00BD343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Получать представление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о продуктах труда и необходимости использования стандартов для их производства.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Усваивать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влияние частоты проведения контрольных измерений с помощью различных инструментов и эталонов на качество продуктов труда.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Собирать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дополнительную информацию о современных измерительных приборах, их отличиях от ранее существовавших моделей.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Подготовить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>реферат о качестве современных продуктов труда разных производств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98C7A1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14:paraId="732F3776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3828" w:type="dxa"/>
          </w:tcPr>
          <w:p w14:paraId="756FB11C" w14:textId="77777777" w:rsidR="00166D83" w:rsidRPr="00A3358A" w:rsidRDefault="00166D83" w:rsidP="00D1150C">
            <w:pPr>
              <w:rPr>
                <w:sz w:val="24"/>
                <w:szCs w:val="24"/>
              </w:rPr>
            </w:pPr>
            <w:r w:rsidRPr="00E652E0">
              <w:rPr>
                <w:iCs/>
                <w:sz w:val="24"/>
                <w:szCs w:val="24"/>
              </w:rPr>
              <w:t xml:space="preserve">Инициирование и поддержка исследовательской деятельности обучающихся в рамках реализации ими индивидуальных исследовательских проектов, что даст обучающимся возможность приобрести навык самостоятельного решения </w:t>
            </w:r>
            <w:r w:rsidRPr="00E652E0">
              <w:rPr>
                <w:iCs/>
                <w:sz w:val="24"/>
                <w:szCs w:val="24"/>
              </w:rPr>
              <w:lastRenderedPageBreak/>
              <w:t>теоретической проблемы, навык уважительного отношения к чужим идеям, оформленным в работах других исследователей,</w:t>
            </w:r>
          </w:p>
        </w:tc>
      </w:tr>
      <w:tr w:rsidR="00166D83" w:rsidRPr="00BD3439" w14:paraId="188B1F42" w14:textId="77777777" w:rsidTr="00D115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C20AD" w14:textId="77777777" w:rsidR="00166D83" w:rsidRPr="00BD3439" w:rsidRDefault="00166D83" w:rsidP="00D1150C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075E5AC7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Технология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CD342C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</w:tcPr>
          <w:p w14:paraId="60575872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1E8ECCD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658" w:type="dxa"/>
            <w:shd w:val="clear" w:color="auto" w:fill="FFFFFF" w:themeFill="background1"/>
          </w:tcPr>
          <w:p w14:paraId="2FD130B7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="№Е"/>
                <w:sz w:val="24"/>
                <w:szCs w:val="24"/>
                <w:u w:val="single"/>
                <w:lang w:eastAsia="en-US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>Получать более полное представление</w:t>
            </w:r>
            <w:r w:rsidRPr="00BD343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>о различных видах</w:t>
            </w:r>
            <w:r w:rsidRPr="00BD343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>технологий разных производств Собирать дополнительную информацию о видах отраслевых технологий.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746B7D2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Устный опрос;</w:t>
            </w:r>
          </w:p>
          <w:p w14:paraId="3F06B6E0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3828" w:type="dxa"/>
          </w:tcPr>
          <w:p w14:paraId="7FA28311" w14:textId="77777777" w:rsidR="00166D83" w:rsidRPr="00FE3D67" w:rsidRDefault="00166D83" w:rsidP="00D1150C">
            <w:pPr>
              <w:rPr>
                <w:sz w:val="24"/>
                <w:szCs w:val="24"/>
              </w:rPr>
            </w:pPr>
            <w:r w:rsidRPr="00FE3D6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</w:t>
            </w:r>
          </w:p>
        </w:tc>
      </w:tr>
      <w:tr w:rsidR="00166D83" w:rsidRPr="00BD3439" w14:paraId="67EE8170" w14:textId="77777777" w:rsidTr="00D115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3AF906" w14:textId="77777777" w:rsidR="00166D83" w:rsidRPr="00BD3439" w:rsidRDefault="00166D83" w:rsidP="00D1150C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6D70310C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Техника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167959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</w:tcPr>
          <w:p w14:paraId="6D39F2AB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31F71D2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58" w:type="dxa"/>
            <w:shd w:val="clear" w:color="auto" w:fill="FFFFFF" w:themeFill="background1"/>
          </w:tcPr>
          <w:p w14:paraId="485E6E1D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="№Е"/>
                <w:sz w:val="24"/>
                <w:szCs w:val="24"/>
                <w:u w:val="single"/>
                <w:lang w:eastAsia="en-US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обсуждения.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Получать представление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об органах управления техникой, о системе управления, об особенностях автоматизированной техники, автоматических устройств и машин, станков с ЧПУ.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Знакомиться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с конструкцией и принципами работы устройств и систем управления техникой, автоматических устройств бытовой техники.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Выполнение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>сборки простых автоматических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>устройств из деталей специального конструктора.</w:t>
            </w:r>
          </w:p>
        </w:tc>
        <w:tc>
          <w:tcPr>
            <w:tcW w:w="1842" w:type="dxa"/>
            <w:shd w:val="clear" w:color="auto" w:fill="FFFFFF" w:themeFill="background1"/>
          </w:tcPr>
          <w:p w14:paraId="69B32CCB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Устный опрос;</w:t>
            </w:r>
          </w:p>
          <w:p w14:paraId="19CA54EB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3828" w:type="dxa"/>
          </w:tcPr>
          <w:p w14:paraId="022887CD" w14:textId="77777777" w:rsidR="00166D83" w:rsidRPr="00A3358A" w:rsidRDefault="00166D83" w:rsidP="00D1150C">
            <w:pPr>
              <w:rPr>
                <w:sz w:val="24"/>
                <w:szCs w:val="24"/>
              </w:rPr>
            </w:pPr>
            <w:r w:rsidRPr="00FE3D6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</w:t>
            </w:r>
            <w:r w:rsidRPr="00912166">
              <w:rPr>
                <w:rStyle w:val="CharAttribute501"/>
                <w:rFonts w:eastAsia="№Е"/>
                <w:i w:val="0"/>
                <w:sz w:val="24"/>
                <w:szCs w:val="24"/>
              </w:rPr>
              <w:t xml:space="preserve"> </w:t>
            </w:r>
            <w:r w:rsidRPr="00FE3D6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</w:t>
            </w:r>
            <w:r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.</w:t>
            </w:r>
          </w:p>
        </w:tc>
      </w:tr>
      <w:tr w:rsidR="00166D83" w:rsidRPr="00BD3439" w14:paraId="210E8BD8" w14:textId="77777777" w:rsidTr="00D115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E887D9" w14:textId="77777777" w:rsidR="00166D83" w:rsidRPr="00BD3439" w:rsidRDefault="00166D83" w:rsidP="00D1150C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4AB0585D" w14:textId="77777777" w:rsidR="00166D83" w:rsidRPr="00BD3439" w:rsidRDefault="00166D83" w:rsidP="00D115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Технологии получения, обработки, преобразования и использования материалов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ABB07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14:paraId="6A25F42D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D154D1F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58" w:type="dxa"/>
            <w:shd w:val="clear" w:color="auto" w:fill="FFFFFF" w:themeFill="background1"/>
          </w:tcPr>
          <w:p w14:paraId="453C71E2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="№Е"/>
                <w:sz w:val="24"/>
                <w:szCs w:val="24"/>
                <w:u w:val="single"/>
                <w:lang w:eastAsia="en-US"/>
              </w:rPr>
              <w:t>Привлечение внимания учащихся  к обсуждаемой на уроке информации, активизации их познавательной деятельности.</w:t>
            </w:r>
            <w:r w:rsidRPr="00BD343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Получать представление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о технологиях термической обработки материалов, плавления материалов и литье, закалке, пайке, сварке.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Выполнять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практические работы по изготовлению проектных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изделий посредством технологий плавления и литья (новогодние свечи из парафина или воска) и др.</w:t>
            </w:r>
          </w:p>
        </w:tc>
        <w:tc>
          <w:tcPr>
            <w:tcW w:w="1842" w:type="dxa"/>
            <w:shd w:val="clear" w:color="auto" w:fill="FFFFFF" w:themeFill="background1"/>
          </w:tcPr>
          <w:p w14:paraId="3AE9B9DA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14:paraId="338BB65D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Самооценка с использованием «Оценочного листа»;</w:t>
            </w:r>
          </w:p>
          <w:p w14:paraId="11DFE348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3828" w:type="dxa"/>
          </w:tcPr>
          <w:p w14:paraId="551EFE4C" w14:textId="77777777" w:rsidR="00166D83" w:rsidRPr="00FE3D67" w:rsidRDefault="00166D83" w:rsidP="00D1150C">
            <w:pPr>
              <w:rPr>
                <w:sz w:val="24"/>
                <w:szCs w:val="24"/>
              </w:rPr>
            </w:pPr>
            <w:r w:rsidRPr="00FE3D6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учащихся  к обсуждаемой на уроке информации, активизации их познавательной деятельности</w:t>
            </w:r>
          </w:p>
        </w:tc>
      </w:tr>
      <w:tr w:rsidR="00166D83" w:rsidRPr="00BD3439" w14:paraId="50CBDB5C" w14:textId="77777777" w:rsidTr="00D115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795F7" w14:textId="77777777" w:rsidR="00166D83" w:rsidRPr="00BD3439" w:rsidRDefault="00166D83" w:rsidP="00D1150C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11E0FCED" w14:textId="77777777" w:rsidR="00166D83" w:rsidRPr="00BD3439" w:rsidRDefault="00166D83" w:rsidP="00D115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Технологии обработки пищевых продуктов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53BB8D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14:paraId="4A4F1DE9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83B6011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658" w:type="dxa"/>
            <w:shd w:val="clear" w:color="auto" w:fill="FFFFFF" w:themeFill="background1"/>
          </w:tcPr>
          <w:p w14:paraId="78E13FA5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="№Е"/>
                <w:sz w:val="24"/>
                <w:szCs w:val="24"/>
                <w:u w:val="single"/>
                <w:lang w:eastAsia="en-US"/>
              </w:rPr>
      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Знакомиться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с видами птиц и животных, мясо которых используется в кулинарии.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правила механической кулинарной обработки мяса птиц и животных.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453841D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Устный опрос;</w:t>
            </w:r>
          </w:p>
          <w:p w14:paraId="43005162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3828" w:type="dxa"/>
          </w:tcPr>
          <w:p w14:paraId="7E3EF863" w14:textId="77777777" w:rsidR="00166D83" w:rsidRPr="005809FC" w:rsidRDefault="00166D83" w:rsidP="00D1150C">
            <w:pPr>
              <w:rPr>
                <w:sz w:val="24"/>
                <w:szCs w:val="24"/>
              </w:rPr>
            </w:pPr>
            <w:r w:rsidRPr="005809F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</w:t>
            </w:r>
          </w:p>
        </w:tc>
      </w:tr>
      <w:tr w:rsidR="00166D83" w:rsidRPr="00BD3439" w14:paraId="4A8A8702" w14:textId="77777777" w:rsidTr="00D115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AB39C1" w14:textId="77777777" w:rsidR="00166D83" w:rsidRPr="00BD3439" w:rsidRDefault="00166D83" w:rsidP="00D1150C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3ED37914" w14:textId="77777777" w:rsidR="00166D83" w:rsidRPr="00BD3439" w:rsidRDefault="00166D83" w:rsidP="00D115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Технологии получения, преобразования и использования энергии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D8D78B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</w:tcPr>
          <w:p w14:paraId="06D1E330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D056D4C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58" w:type="dxa"/>
            <w:shd w:val="clear" w:color="auto" w:fill="FFFFFF" w:themeFill="background1"/>
          </w:tcPr>
          <w:p w14:paraId="143ED3AE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="№Е"/>
                <w:sz w:val="24"/>
                <w:szCs w:val="24"/>
                <w:u w:val="single"/>
                <w:lang w:eastAsia="en-US"/>
              </w:rPr>
      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      </w:r>
            <w:r w:rsidRPr="00BD343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Знакомиться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с новым понятием: химическая энергия.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Получать представление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о превращении химической энергии в тепловую: выделение тепла, поглощение тепла.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Собирать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дополнительную информацию об областях получения и применения химической энергии,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>полученные сведения.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94B703C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14:paraId="6E1D8636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3828" w:type="dxa"/>
          </w:tcPr>
          <w:p w14:paraId="7DB2AC57" w14:textId="77777777" w:rsidR="00166D83" w:rsidRPr="005809FC" w:rsidRDefault="00166D83" w:rsidP="00D1150C">
            <w:pPr>
              <w:rPr>
                <w:sz w:val="24"/>
                <w:szCs w:val="24"/>
              </w:rPr>
            </w:pPr>
            <w:r w:rsidRPr="005809F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</w:t>
            </w:r>
          </w:p>
        </w:tc>
      </w:tr>
      <w:tr w:rsidR="00166D83" w:rsidRPr="00BD3439" w14:paraId="5DBA5013" w14:textId="77777777" w:rsidTr="00D115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6A25E1" w14:textId="77777777" w:rsidR="00166D83" w:rsidRPr="00BD3439" w:rsidRDefault="00166D83" w:rsidP="00D1150C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663BED85" w14:textId="77777777" w:rsidR="00166D83" w:rsidRPr="00BD3439" w:rsidRDefault="00166D83" w:rsidP="00D115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Технологии получения, обработки и использования информации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13FDC8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</w:tcPr>
          <w:p w14:paraId="2DFB9BCD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894DF84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58" w:type="dxa"/>
            <w:shd w:val="clear" w:color="auto" w:fill="FFFFFF" w:themeFill="background1"/>
          </w:tcPr>
          <w:p w14:paraId="724F8ED6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="№Е"/>
                <w:sz w:val="24"/>
                <w:szCs w:val="24"/>
                <w:u w:val="single"/>
                <w:lang w:eastAsia="en-US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поводу.</w:t>
            </w:r>
            <w:r w:rsidRPr="00BD343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Ознакомиться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с формами хранения информации.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>Получать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представление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о характеристиках средств записи и хранения информации и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полученные сведения.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Анализирование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>представлений о компьютере как средстве получения, обработки и записи информации.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27974F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Устный опрос;</w:t>
            </w:r>
          </w:p>
          <w:p w14:paraId="16E49D60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3828" w:type="dxa"/>
          </w:tcPr>
          <w:p w14:paraId="5B762019" w14:textId="77777777" w:rsidR="00166D83" w:rsidRPr="005809FC" w:rsidRDefault="00166D83" w:rsidP="00D1150C">
            <w:pPr>
              <w:rPr>
                <w:sz w:val="24"/>
                <w:szCs w:val="24"/>
              </w:rPr>
            </w:pPr>
            <w:r w:rsidRPr="005809F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</w:t>
            </w:r>
            <w:r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. Анализирование представлений о компьютере, телефоне  как средстве получения информации </w:t>
            </w:r>
          </w:p>
        </w:tc>
      </w:tr>
      <w:tr w:rsidR="00166D83" w:rsidRPr="00BD3439" w14:paraId="63271688" w14:textId="77777777" w:rsidTr="00D115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9EBF72" w14:textId="77777777" w:rsidR="00166D83" w:rsidRPr="00BD3439" w:rsidRDefault="00166D83" w:rsidP="00D1150C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18234A63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Технологии растениеводства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986DE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</w:tcPr>
          <w:p w14:paraId="45E7B064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466B994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58" w:type="dxa"/>
            <w:shd w:val="clear" w:color="auto" w:fill="FFFFFF" w:themeFill="background1"/>
          </w:tcPr>
          <w:p w14:paraId="53EA4705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u w:val="single"/>
                <w:lang w:eastAsia="en-US"/>
              </w:rPr>
            </w:pPr>
            <w:r w:rsidRPr="00BD3439">
              <w:rPr>
                <w:rFonts w:eastAsia="Calibri"/>
                <w:sz w:val="24"/>
                <w:szCs w:val="24"/>
                <w:u w:val="single"/>
                <w:lang w:eastAsia="en-US"/>
              </w:rPr>
              <w:t xml:space="preserve">Формирование системы ценностных отношений обучающихся к себе, другим участникам образовательной деятельности.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DB36601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Устный опрос;</w:t>
            </w:r>
          </w:p>
          <w:p w14:paraId="465D1060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3828" w:type="dxa"/>
          </w:tcPr>
          <w:p w14:paraId="7B4A0ECF" w14:textId="77777777" w:rsidR="00166D83" w:rsidRPr="005809FC" w:rsidRDefault="00166D83" w:rsidP="00D1150C">
            <w:pPr>
              <w:rPr>
                <w:sz w:val="24"/>
                <w:szCs w:val="24"/>
              </w:rPr>
            </w:pPr>
            <w:r w:rsidRPr="005809FC">
              <w:rPr>
                <w:rFonts w:eastAsia="Calibri"/>
                <w:sz w:val="24"/>
                <w:szCs w:val="24"/>
              </w:rPr>
              <w:t>Формирование системы ценностных отношений обучающихся к себе, другим участникам образовательной деятельности</w:t>
            </w:r>
          </w:p>
        </w:tc>
      </w:tr>
      <w:tr w:rsidR="00166D83" w:rsidRPr="00BD3439" w14:paraId="7D467DD9" w14:textId="77777777" w:rsidTr="00D115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9838A5" w14:textId="77777777" w:rsidR="00166D83" w:rsidRPr="00BD3439" w:rsidRDefault="00166D83" w:rsidP="00D1150C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03C1F899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Технологии животноводства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6AB35D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</w:tcPr>
          <w:p w14:paraId="6F6FCFF2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F897CF6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58" w:type="dxa"/>
            <w:shd w:val="clear" w:color="auto" w:fill="FFFFFF" w:themeFill="background1"/>
          </w:tcPr>
          <w:p w14:paraId="488BC18F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u w:val="single"/>
                <w:lang w:eastAsia="en-US"/>
              </w:rPr>
            </w:pPr>
            <w:r w:rsidRPr="00BD3439">
              <w:rPr>
                <w:rFonts w:eastAsia="Calibri"/>
                <w:sz w:val="24"/>
                <w:szCs w:val="24"/>
                <w:u w:val="single"/>
                <w:lang w:eastAsia="en-US"/>
              </w:rPr>
              <w:t xml:space="preserve">Применение на уроке интерактивных форм работы с обучающимися: </w:t>
            </w:r>
            <w:r w:rsidRPr="00BD3439">
              <w:rPr>
                <w:rFonts w:eastAsia="Calibri"/>
                <w:sz w:val="24"/>
                <w:szCs w:val="24"/>
                <w:u w:val="single"/>
                <w:lang w:eastAsia="en-US"/>
              </w:rPr>
              <w:lastRenderedPageBreak/>
              <w:t>интеллектуальных игр, стимулирующих познавательную мотивацию обучающихся.</w:t>
            </w:r>
            <w:r w:rsidRPr="00BD3439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>Выполнение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практической работы по ознакомлению с породами животных (кошек, собак и др.) и оценке их экстерьера.</w:t>
            </w:r>
          </w:p>
        </w:tc>
        <w:tc>
          <w:tcPr>
            <w:tcW w:w="1842" w:type="dxa"/>
            <w:shd w:val="clear" w:color="auto" w:fill="FFFFFF" w:themeFill="background1"/>
          </w:tcPr>
          <w:p w14:paraId="348D5CC6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lastRenderedPageBreak/>
              <w:t>Устный опрос;</w:t>
            </w:r>
          </w:p>
          <w:p w14:paraId="2E2CD8E5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3828" w:type="dxa"/>
          </w:tcPr>
          <w:p w14:paraId="09898F2E" w14:textId="77777777" w:rsidR="00166D83" w:rsidRPr="00A3358A" w:rsidRDefault="00166D83" w:rsidP="00D1150C">
            <w:pPr>
              <w:rPr>
                <w:sz w:val="24"/>
                <w:szCs w:val="24"/>
              </w:rPr>
            </w:pPr>
            <w:r w:rsidRPr="00772E32">
              <w:rPr>
                <w:rFonts w:eastAsia="Calibri"/>
                <w:sz w:val="24"/>
                <w:szCs w:val="24"/>
              </w:rPr>
              <w:t xml:space="preserve">Применение на уроке интерактивных форм работы с обучающимися: интеллектуальных </w:t>
            </w:r>
            <w:r w:rsidRPr="00772E32">
              <w:rPr>
                <w:rFonts w:eastAsia="Calibri"/>
                <w:sz w:val="24"/>
                <w:szCs w:val="24"/>
              </w:rPr>
              <w:lastRenderedPageBreak/>
              <w:t>игр, стимулирующих познавательную мотивацию обучающихся.</w:t>
            </w:r>
          </w:p>
        </w:tc>
      </w:tr>
      <w:tr w:rsidR="00166D83" w:rsidRPr="00BD3439" w14:paraId="677FEE60" w14:textId="77777777" w:rsidTr="00D115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6D922" w14:textId="77777777" w:rsidR="00166D83" w:rsidRPr="00BD3439" w:rsidRDefault="00166D83" w:rsidP="00D1150C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62D4A506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Социальные технологии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BAF73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</w:tcPr>
          <w:p w14:paraId="2B168135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9678B19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58" w:type="dxa"/>
            <w:shd w:val="clear" w:color="auto" w:fill="FFFFFF" w:themeFill="background1"/>
          </w:tcPr>
          <w:p w14:paraId="34500471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3439">
              <w:rPr>
                <w:rFonts w:eastAsia="№Е"/>
                <w:sz w:val="24"/>
                <w:szCs w:val="24"/>
                <w:u w:val="single"/>
                <w:lang w:eastAsia="en-US"/>
              </w:rPr>
              <w:t xml:space="preserve">Умение вести диалог на основе равноправных отношений и взаимного уважения.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Получать представление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о рынке и рыночной экономике, методах и средствах стимулирования сбыта.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характеристики и особенности маркетинга.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Ознакомиться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с понятиями: потребительная стоимость и цена товара, деньги.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>Получать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представление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 xml:space="preserve">о качестве и характеристиках рекламы. </w:t>
            </w:r>
            <w:r w:rsidRPr="00BD343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Подготовить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>рекламу изделия или услуги творческого проект</w:t>
            </w:r>
          </w:p>
        </w:tc>
        <w:tc>
          <w:tcPr>
            <w:tcW w:w="1842" w:type="dxa"/>
            <w:shd w:val="clear" w:color="auto" w:fill="FFFFFF" w:themeFill="background1"/>
          </w:tcPr>
          <w:p w14:paraId="7CC72C07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Устный опрос;</w:t>
            </w:r>
          </w:p>
          <w:p w14:paraId="7FF10598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3828" w:type="dxa"/>
          </w:tcPr>
          <w:p w14:paraId="5C709E90" w14:textId="77777777" w:rsidR="00166D83" w:rsidRPr="00A3358A" w:rsidRDefault="00166D83" w:rsidP="00D1150C">
            <w:pPr>
              <w:rPr>
                <w:sz w:val="24"/>
                <w:szCs w:val="24"/>
              </w:rPr>
            </w:pPr>
            <w:r w:rsidRPr="005809FC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Умение вести диалог на основе равноправных отношений и взаимного уважения</w:t>
            </w:r>
          </w:p>
        </w:tc>
      </w:tr>
      <w:tr w:rsidR="00166D83" w:rsidRPr="00BD3439" w14:paraId="148F797C" w14:textId="77777777" w:rsidTr="00D115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E8C094" w14:textId="77777777" w:rsidR="00166D83" w:rsidRPr="00BD3439" w:rsidRDefault="00166D83" w:rsidP="00D1150C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30B03A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Итоговое занятие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57F54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14:paraId="5E52A6AF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3D17A71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58" w:type="dxa"/>
            <w:shd w:val="clear" w:color="auto" w:fill="FFFFFF" w:themeFill="background1"/>
          </w:tcPr>
          <w:p w14:paraId="365305FC" w14:textId="77777777" w:rsidR="00166D83" w:rsidRPr="00BD3439" w:rsidRDefault="00166D83" w:rsidP="00D1150C">
            <w:pPr>
              <w:jc w:val="both"/>
              <w:rPr>
                <w:rFonts w:eastAsiaTheme="minorHAnsi"/>
                <w:sz w:val="24"/>
                <w:szCs w:val="24"/>
                <w:u w:val="single"/>
                <w:lang w:eastAsia="en-US"/>
              </w:rPr>
            </w:pPr>
            <w:r w:rsidRPr="00BD3439">
              <w:rPr>
                <w:rFonts w:eastAsiaTheme="minorHAnsi"/>
                <w:iCs/>
                <w:sz w:val="24"/>
                <w:szCs w:val="24"/>
                <w:u w:val="single"/>
                <w:lang w:eastAsia="en-US"/>
              </w:rPr>
              <w:t>Инициирование</w:t>
            </w:r>
            <w:r w:rsidRPr="00BD3439">
              <w:rPr>
                <w:rFonts w:eastAsia="Times New Roman"/>
                <w:sz w:val="24"/>
                <w:szCs w:val="24"/>
                <w:u w:val="single"/>
                <w:lang w:eastAsia="en-US"/>
              </w:rPr>
              <w:t xml:space="preserve">  осознания необходимости общественно полезного труда как условия безопасной и эффективной социализации. </w:t>
            </w:r>
            <w:r w:rsidRPr="00BD3439">
              <w:rPr>
                <w:rFonts w:eastAsiaTheme="minorHAnsi"/>
                <w:sz w:val="24"/>
                <w:szCs w:val="24"/>
                <w:lang w:eastAsia="en-US"/>
              </w:rPr>
              <w:t>Обобщение по учебному курсу.</w:t>
            </w:r>
          </w:p>
        </w:tc>
        <w:tc>
          <w:tcPr>
            <w:tcW w:w="1842" w:type="dxa"/>
            <w:shd w:val="clear" w:color="auto" w:fill="FFFFFF" w:themeFill="background1"/>
          </w:tcPr>
          <w:p w14:paraId="2A197295" w14:textId="77777777" w:rsidR="00166D83" w:rsidRPr="00BD3439" w:rsidRDefault="00166D83" w:rsidP="00D1150C">
            <w:pPr>
              <w:autoSpaceDE w:val="0"/>
              <w:autoSpaceDN w:val="0"/>
              <w:adjustRightInd w:val="0"/>
              <w:ind w:right="-108"/>
              <w:jc w:val="both"/>
              <w:textAlignment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D3439">
              <w:rPr>
                <w:rFonts w:eastAsia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3828" w:type="dxa"/>
          </w:tcPr>
          <w:p w14:paraId="2D4D9665" w14:textId="77777777" w:rsidR="00166D83" w:rsidRPr="00A3358A" w:rsidRDefault="00166D83" w:rsidP="00D1150C">
            <w:pPr>
              <w:rPr>
                <w:sz w:val="24"/>
                <w:szCs w:val="24"/>
              </w:rPr>
            </w:pPr>
            <w:r w:rsidRPr="00E652E0">
              <w:rPr>
                <w:iCs/>
                <w:sz w:val="24"/>
                <w:szCs w:val="24"/>
              </w:rPr>
              <w:t>Инициирование</w:t>
            </w:r>
            <w:r w:rsidRPr="00FE3D67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FE3D67">
              <w:rPr>
                <w:rFonts w:eastAsia="Times New Roman"/>
                <w:sz w:val="24"/>
                <w:szCs w:val="24"/>
              </w:rPr>
              <w:t>осознани</w:t>
            </w:r>
            <w:r>
              <w:rPr>
                <w:rFonts w:eastAsia="Times New Roman"/>
                <w:sz w:val="24"/>
                <w:szCs w:val="24"/>
              </w:rPr>
              <w:t xml:space="preserve">я </w:t>
            </w:r>
            <w:r w:rsidRPr="00FE3D67">
              <w:rPr>
                <w:rFonts w:eastAsia="Times New Roman"/>
                <w:sz w:val="24"/>
                <w:szCs w:val="24"/>
              </w:rPr>
              <w:t>необходимости общественно полезного труда как условия безопасной и эффективной социализации</w:t>
            </w:r>
          </w:p>
        </w:tc>
      </w:tr>
    </w:tbl>
    <w:p w14:paraId="5F3446E3" w14:textId="77777777" w:rsidR="00166D83" w:rsidRPr="00BD3439" w:rsidRDefault="00166D83" w:rsidP="00166D83">
      <w:pPr>
        <w:autoSpaceDE w:val="0"/>
        <w:autoSpaceDN w:val="0"/>
        <w:adjustRightInd w:val="0"/>
        <w:ind w:firstLine="709"/>
        <w:jc w:val="both"/>
        <w:textAlignment w:val="center"/>
        <w:rPr>
          <w:rFonts w:eastAsia="Times New Roman"/>
          <w:color w:val="000000"/>
          <w:sz w:val="24"/>
          <w:szCs w:val="24"/>
        </w:rPr>
      </w:pPr>
    </w:p>
    <w:p w14:paraId="73905F2F" w14:textId="77777777" w:rsidR="00166D83" w:rsidRPr="00BD3439" w:rsidRDefault="00166D83" w:rsidP="00166D83">
      <w:pPr>
        <w:autoSpaceDE w:val="0"/>
        <w:autoSpaceDN w:val="0"/>
        <w:adjustRightInd w:val="0"/>
        <w:ind w:firstLine="709"/>
        <w:jc w:val="both"/>
        <w:textAlignment w:val="center"/>
        <w:rPr>
          <w:rFonts w:eastAsia="Times New Roman"/>
          <w:color w:val="000000"/>
          <w:sz w:val="24"/>
          <w:szCs w:val="24"/>
        </w:rPr>
      </w:pPr>
    </w:p>
    <w:p w14:paraId="04A07D6C" w14:textId="77777777" w:rsidR="00166D83" w:rsidRPr="00BD3439" w:rsidRDefault="00166D83" w:rsidP="00166D83">
      <w:pPr>
        <w:autoSpaceDE w:val="0"/>
        <w:autoSpaceDN w:val="0"/>
        <w:adjustRightInd w:val="0"/>
        <w:jc w:val="both"/>
        <w:textAlignment w:val="center"/>
        <w:rPr>
          <w:rFonts w:eastAsia="Times New Roman"/>
          <w:color w:val="000000"/>
          <w:sz w:val="24"/>
          <w:szCs w:val="24"/>
        </w:rPr>
      </w:pPr>
    </w:p>
    <w:p w14:paraId="1BF848B7" w14:textId="77777777" w:rsidR="00166D83" w:rsidRPr="00BD3439" w:rsidRDefault="00166D83" w:rsidP="00166D83">
      <w:pPr>
        <w:autoSpaceDE w:val="0"/>
        <w:autoSpaceDN w:val="0"/>
        <w:adjustRightInd w:val="0"/>
        <w:ind w:firstLine="709"/>
        <w:jc w:val="both"/>
        <w:textAlignment w:val="center"/>
        <w:rPr>
          <w:rFonts w:eastAsia="Times New Roman"/>
          <w:color w:val="000000"/>
          <w:sz w:val="24"/>
          <w:szCs w:val="24"/>
        </w:rPr>
      </w:pPr>
    </w:p>
    <w:p w14:paraId="1F0A5BF7" w14:textId="77777777" w:rsidR="00166D83" w:rsidRPr="00BD3439" w:rsidRDefault="00166D83" w:rsidP="00166D83">
      <w:pPr>
        <w:autoSpaceDE w:val="0"/>
        <w:autoSpaceDN w:val="0"/>
        <w:adjustRightInd w:val="0"/>
        <w:ind w:firstLine="709"/>
        <w:jc w:val="both"/>
        <w:textAlignment w:val="center"/>
        <w:rPr>
          <w:rFonts w:eastAsia="Times New Roman"/>
          <w:color w:val="000000"/>
          <w:sz w:val="24"/>
          <w:szCs w:val="24"/>
        </w:rPr>
        <w:sectPr w:rsidR="00166D83" w:rsidRPr="00BD3439" w:rsidSect="006124D2">
          <w:pgSz w:w="16838" w:h="11906" w:orient="landscape" w:code="9"/>
          <w:pgMar w:top="850" w:right="1134" w:bottom="1701" w:left="1134" w:header="708" w:footer="708" w:gutter="0"/>
          <w:cols w:space="708"/>
          <w:docGrid w:linePitch="381"/>
        </w:sectPr>
      </w:pPr>
    </w:p>
    <w:p w14:paraId="6B76D125" w14:textId="77777777" w:rsidR="00166D83" w:rsidRDefault="00166D83" w:rsidP="00166D83">
      <w:pPr>
        <w:spacing w:line="251" w:lineRule="exact"/>
        <w:rPr>
          <w:sz w:val="20"/>
          <w:szCs w:val="20"/>
        </w:rPr>
      </w:pPr>
    </w:p>
    <w:p w14:paraId="48425E0B" w14:textId="77777777" w:rsidR="00166D83" w:rsidRDefault="00166D83" w:rsidP="00166D83">
      <w:pPr>
        <w:spacing w:line="251" w:lineRule="exact"/>
        <w:rPr>
          <w:sz w:val="20"/>
          <w:szCs w:val="20"/>
        </w:rPr>
      </w:pPr>
    </w:p>
    <w:p w14:paraId="351EB186" w14:textId="77777777" w:rsidR="00166D83" w:rsidRDefault="00166D83" w:rsidP="00166D83">
      <w:pPr>
        <w:spacing w:line="251" w:lineRule="exact"/>
        <w:rPr>
          <w:sz w:val="20"/>
          <w:szCs w:val="20"/>
        </w:rPr>
      </w:pPr>
    </w:p>
    <w:p w14:paraId="758D403C" w14:textId="77777777" w:rsidR="00166D83" w:rsidRPr="006124D2" w:rsidRDefault="00166D83" w:rsidP="00166D83">
      <w:pPr>
        <w:tabs>
          <w:tab w:val="left" w:pos="1618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6124D2">
        <w:rPr>
          <w:rFonts w:eastAsia="Calibri"/>
          <w:b/>
          <w:sz w:val="28"/>
          <w:szCs w:val="28"/>
          <w:lang w:eastAsia="en-US"/>
        </w:rPr>
        <w:t>УЧЕБНО-МЕТОДИЧЕСКОЕ ОБЕСПЕЧЕНИЕ ОБРАЗОВАТЕЛЬНОГО ПРОЦЕССА</w:t>
      </w:r>
    </w:p>
    <w:p w14:paraId="46E646D7" w14:textId="77777777" w:rsidR="00166D83" w:rsidRPr="006124D2" w:rsidRDefault="00166D83" w:rsidP="00166D83">
      <w:pPr>
        <w:tabs>
          <w:tab w:val="left" w:pos="1618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14:paraId="0B38887D" w14:textId="77777777" w:rsidR="00166D83" w:rsidRPr="006124D2" w:rsidRDefault="00166D83" w:rsidP="00166D83">
      <w:pPr>
        <w:widowControl w:val="0"/>
        <w:shd w:val="clear" w:color="auto" w:fill="FFFFFF"/>
        <w:autoSpaceDE w:val="0"/>
        <w:autoSpaceDN w:val="0"/>
        <w:ind w:firstLine="709"/>
        <w:jc w:val="center"/>
        <w:outlineLvl w:val="1"/>
        <w:rPr>
          <w:rFonts w:eastAsia="Tahoma"/>
          <w:b/>
          <w:bCs/>
          <w:caps/>
          <w:color w:val="000000"/>
          <w:sz w:val="28"/>
          <w:szCs w:val="28"/>
          <w:lang w:eastAsia="en-US"/>
        </w:rPr>
      </w:pPr>
      <w:r w:rsidRPr="006124D2">
        <w:rPr>
          <w:rFonts w:eastAsia="Tahoma"/>
          <w:b/>
          <w:bCs/>
          <w:caps/>
          <w:color w:val="000000"/>
          <w:sz w:val="28"/>
          <w:szCs w:val="28"/>
          <w:lang w:eastAsia="en-US"/>
        </w:rPr>
        <w:t>ОБЯЗАТЕЛЬНЫЕ УЧЕБНЫЕ МАТЕРИАЛЫ ДЛЯ УЧЕНИКА</w:t>
      </w:r>
    </w:p>
    <w:p w14:paraId="12D8E9D9" w14:textId="77777777" w:rsidR="00166D83" w:rsidRPr="006124D2" w:rsidRDefault="00166D83" w:rsidP="00166D83">
      <w:pPr>
        <w:ind w:firstLine="709"/>
        <w:jc w:val="both"/>
        <w:rPr>
          <w:rFonts w:eastAsiaTheme="minorHAnsi"/>
          <w:color w:val="221F1F"/>
          <w:sz w:val="28"/>
          <w:szCs w:val="28"/>
          <w:lang w:eastAsia="en-US"/>
        </w:rPr>
      </w:pPr>
      <w:r w:rsidRPr="006124D2">
        <w:rPr>
          <w:rFonts w:eastAsiaTheme="minorHAnsi"/>
          <w:color w:val="221F1F"/>
          <w:sz w:val="28"/>
          <w:szCs w:val="28"/>
          <w:lang w:eastAsia="en-US"/>
        </w:rPr>
        <w:t>- учебник «Технология» 7 класс учебник для общеобразовательных организаций под редакцией В.М. Казакевича. -М.: Просвещение, 2020.</w:t>
      </w:r>
    </w:p>
    <w:p w14:paraId="268FD36B" w14:textId="77777777" w:rsidR="00166D83" w:rsidRPr="006124D2" w:rsidRDefault="00166D83" w:rsidP="00166D83">
      <w:pPr>
        <w:ind w:firstLine="709"/>
        <w:jc w:val="both"/>
        <w:rPr>
          <w:rFonts w:eastAsiaTheme="minorHAnsi"/>
          <w:color w:val="221F1F"/>
          <w:sz w:val="28"/>
          <w:szCs w:val="28"/>
          <w:lang w:eastAsia="en-US"/>
        </w:rPr>
      </w:pPr>
      <w:r w:rsidRPr="006124D2">
        <w:rPr>
          <w:rFonts w:eastAsiaTheme="minorHAnsi"/>
          <w:color w:val="221F1F"/>
          <w:sz w:val="28"/>
          <w:szCs w:val="28"/>
          <w:lang w:eastAsia="en-US"/>
        </w:rPr>
        <w:t>- учебник «Технология» 8-9 класс учебник для общеобразовательных организаций под редакцией В.М. Казакевича. -М.: Просвещение, 2020.</w:t>
      </w:r>
    </w:p>
    <w:p w14:paraId="76AE8270" w14:textId="77777777" w:rsidR="00166D83" w:rsidRPr="006124D2" w:rsidRDefault="00166D83" w:rsidP="00166D83">
      <w:pPr>
        <w:widowControl w:val="0"/>
        <w:shd w:val="clear" w:color="auto" w:fill="FFFFFF"/>
        <w:autoSpaceDE w:val="0"/>
        <w:autoSpaceDN w:val="0"/>
        <w:outlineLvl w:val="1"/>
        <w:rPr>
          <w:rFonts w:eastAsia="Cambria"/>
          <w:sz w:val="28"/>
          <w:szCs w:val="28"/>
          <w:lang w:eastAsia="en-US"/>
        </w:rPr>
      </w:pPr>
    </w:p>
    <w:p w14:paraId="1FCF0956" w14:textId="77777777" w:rsidR="00166D83" w:rsidRPr="006124D2" w:rsidRDefault="00166D83" w:rsidP="00166D83">
      <w:pPr>
        <w:widowControl w:val="0"/>
        <w:shd w:val="clear" w:color="auto" w:fill="FFFFFF"/>
        <w:autoSpaceDE w:val="0"/>
        <w:autoSpaceDN w:val="0"/>
        <w:jc w:val="center"/>
        <w:outlineLvl w:val="1"/>
        <w:rPr>
          <w:rFonts w:eastAsia="Tahoma"/>
          <w:b/>
          <w:bCs/>
          <w:color w:val="000000"/>
          <w:sz w:val="28"/>
          <w:szCs w:val="28"/>
          <w:lang w:eastAsia="en-US"/>
        </w:rPr>
      </w:pPr>
      <w:r w:rsidRPr="006124D2">
        <w:rPr>
          <w:rFonts w:eastAsia="Tahoma"/>
          <w:b/>
          <w:bCs/>
          <w:color w:val="000000"/>
          <w:sz w:val="28"/>
          <w:szCs w:val="28"/>
          <w:lang w:eastAsia="en-US"/>
        </w:rPr>
        <w:t>МЕТОДИЧЕСКИЕ МАТЕРИАЛЫ ДЛЯ УЧИТЕЛЯ</w:t>
      </w:r>
    </w:p>
    <w:p w14:paraId="64A5EB73" w14:textId="77777777" w:rsidR="00166D83" w:rsidRPr="006124D2" w:rsidRDefault="00166D83" w:rsidP="00166D83">
      <w:pPr>
        <w:widowControl w:val="0"/>
        <w:shd w:val="clear" w:color="auto" w:fill="FFFFFF"/>
        <w:autoSpaceDE w:val="0"/>
        <w:autoSpaceDN w:val="0"/>
        <w:ind w:firstLine="709"/>
        <w:jc w:val="both"/>
        <w:outlineLvl w:val="1"/>
        <w:rPr>
          <w:rFonts w:eastAsia="Tahoma"/>
          <w:b/>
          <w:bCs/>
          <w:color w:val="000000"/>
          <w:sz w:val="28"/>
          <w:szCs w:val="28"/>
          <w:lang w:eastAsia="en-US"/>
        </w:rPr>
      </w:pPr>
    </w:p>
    <w:p w14:paraId="4C46985B" w14:textId="77777777" w:rsidR="00166D83" w:rsidRPr="006124D2" w:rsidRDefault="00166D83" w:rsidP="00166D83">
      <w:pPr>
        <w:ind w:firstLine="709"/>
        <w:jc w:val="both"/>
        <w:rPr>
          <w:rFonts w:eastAsiaTheme="minorHAnsi"/>
          <w:color w:val="221F1F"/>
          <w:sz w:val="28"/>
          <w:szCs w:val="28"/>
          <w:lang w:eastAsia="en-US"/>
        </w:rPr>
      </w:pPr>
      <w:r w:rsidRPr="006124D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124D2">
        <w:rPr>
          <w:rFonts w:eastAsiaTheme="minorHAnsi"/>
          <w:sz w:val="28"/>
          <w:szCs w:val="28"/>
          <w:lang w:eastAsia="en-US"/>
        </w:rPr>
        <w:t>Учебное пособие для общеобразовательных организаций / В. М. Казакевич, Г. В. Пичугина, Г. Ю. Семенова — М.: Просвещение, 2020» Технология.</w:t>
      </w:r>
      <w:r w:rsidRPr="006124D2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Pr="006124D2">
        <w:rPr>
          <w:rFonts w:eastAsiaTheme="minorHAnsi"/>
          <w:sz w:val="28"/>
          <w:szCs w:val="28"/>
          <w:lang w:eastAsia="en-US"/>
        </w:rPr>
        <w:t>5-9</w:t>
      </w:r>
      <w:r w:rsidRPr="006124D2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Pr="006124D2">
        <w:rPr>
          <w:rFonts w:eastAsiaTheme="minorHAnsi"/>
          <w:sz w:val="28"/>
          <w:szCs w:val="28"/>
          <w:lang w:eastAsia="en-US"/>
        </w:rPr>
        <w:t>класс/Казакевич</w:t>
      </w:r>
      <w:r w:rsidRPr="006124D2">
        <w:rPr>
          <w:rFonts w:eastAsiaTheme="minorHAnsi"/>
          <w:spacing w:val="-5"/>
          <w:sz w:val="28"/>
          <w:szCs w:val="28"/>
          <w:lang w:eastAsia="en-US"/>
        </w:rPr>
        <w:t xml:space="preserve"> </w:t>
      </w:r>
      <w:r w:rsidRPr="006124D2">
        <w:rPr>
          <w:rFonts w:eastAsiaTheme="minorHAnsi"/>
          <w:sz w:val="28"/>
          <w:szCs w:val="28"/>
          <w:lang w:eastAsia="en-US"/>
        </w:rPr>
        <w:t>В.М.,</w:t>
      </w:r>
      <w:r w:rsidRPr="006124D2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Pr="006124D2">
        <w:rPr>
          <w:rFonts w:eastAsiaTheme="minorHAnsi"/>
          <w:sz w:val="28"/>
          <w:szCs w:val="28"/>
          <w:lang w:eastAsia="en-US"/>
        </w:rPr>
        <w:t>Пичугина</w:t>
      </w:r>
      <w:r w:rsidRPr="006124D2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Pr="006124D2">
        <w:rPr>
          <w:rFonts w:eastAsiaTheme="minorHAnsi"/>
          <w:sz w:val="28"/>
          <w:szCs w:val="28"/>
          <w:lang w:eastAsia="en-US"/>
        </w:rPr>
        <w:t>Г.В.,</w:t>
      </w:r>
      <w:r w:rsidRPr="006124D2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proofErr w:type="spellStart"/>
      <w:r w:rsidRPr="006124D2">
        <w:rPr>
          <w:rFonts w:eastAsiaTheme="minorHAnsi"/>
          <w:sz w:val="28"/>
          <w:szCs w:val="28"/>
          <w:lang w:eastAsia="en-US"/>
        </w:rPr>
        <w:t>Семёнова</w:t>
      </w:r>
      <w:proofErr w:type="spellEnd"/>
      <w:r w:rsidRPr="006124D2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Pr="006124D2">
        <w:rPr>
          <w:rFonts w:eastAsiaTheme="minorHAnsi"/>
          <w:sz w:val="28"/>
          <w:szCs w:val="28"/>
          <w:lang w:eastAsia="en-US"/>
        </w:rPr>
        <w:t>Г.Ю.</w:t>
      </w:r>
      <w:r w:rsidRPr="006124D2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Pr="006124D2">
        <w:rPr>
          <w:rFonts w:eastAsiaTheme="minorHAnsi"/>
          <w:sz w:val="28"/>
          <w:szCs w:val="28"/>
          <w:lang w:eastAsia="en-US"/>
        </w:rPr>
        <w:t>и</w:t>
      </w:r>
      <w:r w:rsidRPr="006124D2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Pr="006124D2">
        <w:rPr>
          <w:rFonts w:eastAsiaTheme="minorHAnsi"/>
          <w:sz w:val="28"/>
          <w:szCs w:val="28"/>
          <w:lang w:eastAsia="en-US"/>
        </w:rPr>
        <w:t>другие</w:t>
      </w:r>
      <w:r w:rsidRPr="006124D2">
        <w:rPr>
          <w:rFonts w:eastAsiaTheme="minorHAnsi"/>
          <w:spacing w:val="-5"/>
          <w:sz w:val="28"/>
          <w:szCs w:val="28"/>
          <w:lang w:eastAsia="en-US"/>
        </w:rPr>
        <w:t xml:space="preserve"> </w:t>
      </w:r>
      <w:r w:rsidRPr="006124D2">
        <w:rPr>
          <w:rFonts w:eastAsiaTheme="minorHAnsi"/>
          <w:sz w:val="28"/>
          <w:szCs w:val="28"/>
          <w:lang w:eastAsia="en-US"/>
        </w:rPr>
        <w:t>под</w:t>
      </w:r>
      <w:r w:rsidRPr="006124D2">
        <w:rPr>
          <w:rFonts w:eastAsiaTheme="minorHAnsi"/>
          <w:spacing w:val="-5"/>
          <w:sz w:val="28"/>
          <w:szCs w:val="28"/>
          <w:lang w:eastAsia="en-US"/>
        </w:rPr>
        <w:t xml:space="preserve"> </w:t>
      </w:r>
      <w:r w:rsidRPr="006124D2">
        <w:rPr>
          <w:rFonts w:eastAsiaTheme="minorHAnsi"/>
          <w:sz w:val="28"/>
          <w:szCs w:val="28"/>
          <w:lang w:eastAsia="en-US"/>
        </w:rPr>
        <w:t>редакцией Казакевича В.М., Акционерное общество «Издательство «Просвещение».</w:t>
      </w:r>
      <w:r w:rsidRPr="006124D2">
        <w:rPr>
          <w:rFonts w:eastAsiaTheme="minorHAnsi"/>
          <w:color w:val="221F1F"/>
          <w:sz w:val="28"/>
          <w:szCs w:val="28"/>
          <w:lang w:eastAsia="en-US"/>
        </w:rPr>
        <w:t xml:space="preserve"> Состав УМК «Технология» :</w:t>
      </w:r>
    </w:p>
    <w:p w14:paraId="4B4FC562" w14:textId="77777777" w:rsidR="00166D83" w:rsidRPr="006124D2" w:rsidRDefault="00166D83" w:rsidP="00166D83">
      <w:pPr>
        <w:ind w:firstLine="709"/>
        <w:jc w:val="both"/>
        <w:rPr>
          <w:rFonts w:eastAsiaTheme="minorHAnsi"/>
          <w:color w:val="221F1F"/>
          <w:sz w:val="28"/>
          <w:szCs w:val="28"/>
          <w:lang w:eastAsia="en-US"/>
        </w:rPr>
      </w:pPr>
      <w:r>
        <w:rPr>
          <w:rFonts w:eastAsiaTheme="minorHAnsi"/>
          <w:color w:val="221F1F"/>
          <w:sz w:val="28"/>
          <w:szCs w:val="28"/>
          <w:lang w:eastAsia="en-US"/>
        </w:rPr>
        <w:t>-Рабочая программа. 7</w:t>
      </w:r>
      <w:r w:rsidRPr="006124D2">
        <w:rPr>
          <w:rFonts w:eastAsiaTheme="minorHAnsi"/>
          <w:color w:val="221F1F"/>
          <w:sz w:val="28"/>
          <w:szCs w:val="28"/>
          <w:lang w:eastAsia="en-US"/>
        </w:rPr>
        <w:t>-9 классы;</w:t>
      </w:r>
    </w:p>
    <w:p w14:paraId="4E5410C6" w14:textId="77777777" w:rsidR="00166D83" w:rsidRPr="006124D2" w:rsidRDefault="00166D83" w:rsidP="00166D83">
      <w:pPr>
        <w:ind w:firstLine="709"/>
        <w:jc w:val="both"/>
        <w:rPr>
          <w:rFonts w:eastAsiaTheme="minorHAnsi"/>
          <w:color w:val="221F1F"/>
          <w:sz w:val="28"/>
          <w:szCs w:val="28"/>
          <w:lang w:eastAsia="en-US"/>
        </w:rPr>
      </w:pPr>
      <w:r w:rsidRPr="006124D2">
        <w:rPr>
          <w:rFonts w:eastAsiaTheme="minorHAnsi"/>
          <w:color w:val="221F1F"/>
          <w:sz w:val="28"/>
          <w:szCs w:val="28"/>
          <w:lang w:eastAsia="en-US"/>
        </w:rPr>
        <w:t xml:space="preserve">- Учебник; </w:t>
      </w:r>
    </w:p>
    <w:p w14:paraId="0A146369" w14:textId="77777777" w:rsidR="00166D83" w:rsidRPr="006124D2" w:rsidRDefault="00166D83" w:rsidP="00166D83">
      <w:pPr>
        <w:ind w:firstLine="709"/>
        <w:jc w:val="both"/>
        <w:rPr>
          <w:rFonts w:eastAsiaTheme="minorHAnsi"/>
          <w:color w:val="221F1F"/>
          <w:sz w:val="28"/>
          <w:szCs w:val="28"/>
          <w:lang w:eastAsia="en-US"/>
        </w:rPr>
      </w:pPr>
      <w:r w:rsidRPr="006124D2">
        <w:rPr>
          <w:rFonts w:eastAsiaTheme="minorHAnsi"/>
          <w:color w:val="221F1F"/>
          <w:sz w:val="28"/>
          <w:szCs w:val="28"/>
          <w:lang w:eastAsia="en-US"/>
        </w:rPr>
        <w:t>- методическое пособие 5-9 классы</w:t>
      </w:r>
    </w:p>
    <w:p w14:paraId="4B3660B3" w14:textId="77777777" w:rsidR="00166D83" w:rsidRPr="006124D2" w:rsidRDefault="00166D83" w:rsidP="00166D83">
      <w:pPr>
        <w:widowControl w:val="0"/>
        <w:shd w:val="clear" w:color="auto" w:fill="FFFFFF"/>
        <w:autoSpaceDE w:val="0"/>
        <w:autoSpaceDN w:val="0"/>
        <w:jc w:val="both"/>
        <w:outlineLvl w:val="1"/>
        <w:rPr>
          <w:rFonts w:eastAsia="Tahoma"/>
          <w:bCs/>
          <w:color w:val="000000"/>
          <w:sz w:val="28"/>
          <w:szCs w:val="28"/>
          <w:lang w:eastAsia="en-US"/>
        </w:rPr>
      </w:pPr>
    </w:p>
    <w:p w14:paraId="00289DA8" w14:textId="77777777" w:rsidR="00166D83" w:rsidRPr="006124D2" w:rsidRDefault="00166D83" w:rsidP="00166D83">
      <w:pPr>
        <w:ind w:firstLine="709"/>
        <w:jc w:val="both"/>
        <w:rPr>
          <w:rFonts w:eastAsiaTheme="minorHAnsi"/>
          <w:spacing w:val="-2"/>
          <w:sz w:val="28"/>
          <w:szCs w:val="28"/>
          <w:lang w:eastAsia="en-US"/>
        </w:rPr>
      </w:pPr>
      <w:r w:rsidRPr="006124D2">
        <w:rPr>
          <w:rFonts w:eastAsiaTheme="minorHAnsi"/>
          <w:caps/>
          <w:color w:val="000000"/>
          <w:sz w:val="28"/>
          <w:szCs w:val="28"/>
          <w:lang w:eastAsia="en-US"/>
        </w:rPr>
        <w:t>ЦИФРОВЫЕ ОБРАЗОВАТЕЛЬНЫЕ РЕСУРСЫ И РЕСУРСЫ СЕТИ ИНТЕРНЕТ</w:t>
      </w:r>
    </w:p>
    <w:p w14:paraId="3134D55A" w14:textId="77777777" w:rsidR="00166D83" w:rsidRPr="006124D2" w:rsidRDefault="00166D83" w:rsidP="00166D83">
      <w:pPr>
        <w:ind w:firstLine="709"/>
        <w:jc w:val="both"/>
        <w:rPr>
          <w:rFonts w:eastAsiaTheme="minorHAnsi"/>
          <w:color w:val="0563C1" w:themeColor="hyperlink"/>
          <w:sz w:val="28"/>
          <w:szCs w:val="28"/>
          <w:u w:val="single"/>
          <w:lang w:eastAsia="en-US"/>
        </w:rPr>
      </w:pPr>
      <w:r w:rsidRPr="006124D2">
        <w:rPr>
          <w:rFonts w:eastAsiaTheme="minorHAnsi"/>
          <w:sz w:val="28"/>
          <w:szCs w:val="28"/>
          <w:lang w:eastAsia="en-US"/>
        </w:rPr>
        <w:t>РЭШ,</w:t>
      </w:r>
      <w:proofErr w:type="spellStart"/>
      <w:r w:rsidRPr="006124D2">
        <w:rPr>
          <w:rFonts w:eastAsiaTheme="minorHAnsi"/>
          <w:sz w:val="28"/>
          <w:szCs w:val="28"/>
          <w:lang w:val="en-US" w:eastAsia="en-US"/>
        </w:rPr>
        <w:t>Uchi</w:t>
      </w:r>
      <w:proofErr w:type="spellEnd"/>
      <w:r w:rsidRPr="006124D2">
        <w:rPr>
          <w:rFonts w:eastAsiaTheme="minorHAnsi"/>
          <w:sz w:val="28"/>
          <w:szCs w:val="28"/>
          <w:lang w:eastAsia="en-US"/>
        </w:rPr>
        <w:t>.</w:t>
      </w:r>
      <w:proofErr w:type="spellStart"/>
      <w:r w:rsidRPr="006124D2">
        <w:rPr>
          <w:rFonts w:eastAsiaTheme="minorHAnsi"/>
          <w:sz w:val="28"/>
          <w:szCs w:val="28"/>
          <w:lang w:val="en-US" w:eastAsia="en-US"/>
        </w:rPr>
        <w:t>ru</w:t>
      </w:r>
      <w:proofErr w:type="spellEnd"/>
      <w:r w:rsidRPr="006124D2">
        <w:rPr>
          <w:rFonts w:eastAsiaTheme="minorHAnsi"/>
          <w:sz w:val="28"/>
          <w:szCs w:val="28"/>
          <w:lang w:eastAsia="en-US"/>
        </w:rPr>
        <w:t>, урок цифры,</w:t>
      </w:r>
      <w:r w:rsidRPr="006124D2">
        <w:rPr>
          <w:rFonts w:eastAsiaTheme="minorHAnsi"/>
          <w:sz w:val="28"/>
          <w:szCs w:val="28"/>
          <w:u w:val="single"/>
          <w:lang w:eastAsia="en-US"/>
        </w:rPr>
        <w:t xml:space="preserve"> </w:t>
      </w:r>
      <w:r w:rsidRPr="006124D2">
        <w:rPr>
          <w:rFonts w:eastAsiaTheme="minorHAnsi"/>
          <w:sz w:val="28"/>
          <w:szCs w:val="28"/>
          <w:lang w:eastAsia="en-US"/>
        </w:rPr>
        <w:t>МЭШ</w:t>
      </w:r>
    </w:p>
    <w:p w14:paraId="52E9B4B0" w14:textId="77777777" w:rsidR="00166D83" w:rsidRPr="006124D2" w:rsidRDefault="00166D83" w:rsidP="00166D83">
      <w:pPr>
        <w:ind w:firstLine="544"/>
        <w:jc w:val="both"/>
        <w:rPr>
          <w:rFonts w:eastAsia="Times New Roman"/>
          <w:sz w:val="28"/>
          <w:szCs w:val="28"/>
        </w:rPr>
      </w:pPr>
    </w:p>
    <w:p w14:paraId="6AC5A7BD" w14:textId="77777777" w:rsidR="00166D83" w:rsidRPr="006124D2" w:rsidRDefault="00166D83" w:rsidP="00166D83">
      <w:pPr>
        <w:tabs>
          <w:tab w:val="left" w:pos="1618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6124D2">
        <w:rPr>
          <w:rFonts w:eastAsia="Calibri"/>
          <w:b/>
          <w:sz w:val="28"/>
          <w:szCs w:val="28"/>
          <w:lang w:eastAsia="en-US"/>
        </w:rPr>
        <w:t>МАТЕРИАЛЬНО-ТЕХНИЧЕСКОЕ ОБЕСПЕЧЕНИЕ ОБРАЗОВАТЕЛЬНОГО ПРОЦЕССА</w:t>
      </w:r>
    </w:p>
    <w:p w14:paraId="3BC0FBC4" w14:textId="77777777" w:rsidR="00166D83" w:rsidRPr="006124D2" w:rsidRDefault="00166D83" w:rsidP="00166D83">
      <w:pPr>
        <w:widowControl w:val="0"/>
        <w:shd w:val="clear" w:color="auto" w:fill="FFFFFF"/>
        <w:autoSpaceDE w:val="0"/>
        <w:autoSpaceDN w:val="0"/>
        <w:spacing w:before="240" w:after="120"/>
        <w:ind w:firstLine="709"/>
        <w:jc w:val="both"/>
        <w:outlineLvl w:val="1"/>
        <w:rPr>
          <w:rFonts w:eastAsia="Tahoma"/>
          <w:b/>
          <w:bCs/>
          <w:caps/>
          <w:color w:val="000000"/>
          <w:sz w:val="28"/>
          <w:szCs w:val="28"/>
          <w:lang w:eastAsia="en-US"/>
        </w:rPr>
      </w:pPr>
      <w:r w:rsidRPr="006124D2">
        <w:rPr>
          <w:rFonts w:eastAsia="Tahoma"/>
          <w:b/>
          <w:bCs/>
          <w:caps/>
          <w:color w:val="000000"/>
          <w:sz w:val="28"/>
          <w:szCs w:val="28"/>
          <w:lang w:eastAsia="en-US"/>
        </w:rPr>
        <w:t>УЧЕБНОЕ ОБОРУДОВАНИЕ</w:t>
      </w:r>
    </w:p>
    <w:p w14:paraId="75875CA6" w14:textId="77777777" w:rsidR="00166D83" w:rsidRPr="006124D2" w:rsidRDefault="00166D83" w:rsidP="00166D83">
      <w:pPr>
        <w:widowControl w:val="0"/>
        <w:tabs>
          <w:tab w:val="left" w:pos="709"/>
        </w:tabs>
        <w:autoSpaceDE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6124D2">
        <w:rPr>
          <w:rFonts w:eastAsiaTheme="minorHAnsi"/>
          <w:b/>
          <w:sz w:val="28"/>
          <w:szCs w:val="28"/>
          <w:lang w:eastAsia="en-US"/>
        </w:rPr>
        <w:t>Информационно-коммуникативные средства</w:t>
      </w:r>
    </w:p>
    <w:p w14:paraId="64FA5353" w14:textId="77777777" w:rsidR="00166D83" w:rsidRPr="006124D2" w:rsidRDefault="00166D83" w:rsidP="00166D83">
      <w:pPr>
        <w:widowControl w:val="0"/>
        <w:tabs>
          <w:tab w:val="left" w:pos="709"/>
        </w:tabs>
        <w:autoSpaceDE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24D2">
        <w:rPr>
          <w:rFonts w:eastAsiaTheme="minorHAnsi"/>
          <w:sz w:val="28"/>
          <w:szCs w:val="28"/>
          <w:lang w:eastAsia="en-US"/>
        </w:rPr>
        <w:t>Мультимедийные обучающие программы и электронные учебные издания по основным разделам курса технология, материальное обеспечение (швейные машинки, наборы ниток иголок, набор цветной, гофрированной бумаги, макеты поделок, инструменты, станки)</w:t>
      </w:r>
    </w:p>
    <w:p w14:paraId="725B7D47" w14:textId="77777777" w:rsidR="00166D83" w:rsidRPr="006124D2" w:rsidRDefault="00166D83" w:rsidP="00166D83">
      <w:pPr>
        <w:suppressAutoHyphens/>
        <w:autoSpaceDE w:val="0"/>
        <w:ind w:firstLine="709"/>
        <w:jc w:val="both"/>
        <w:rPr>
          <w:rFonts w:eastAsia="Arial"/>
          <w:b/>
          <w:bCs/>
          <w:sz w:val="28"/>
          <w:szCs w:val="28"/>
          <w:lang w:eastAsia="ar-SA"/>
        </w:rPr>
      </w:pPr>
      <w:r w:rsidRPr="006124D2">
        <w:rPr>
          <w:rFonts w:eastAsia="Arial"/>
          <w:b/>
          <w:bCs/>
          <w:sz w:val="28"/>
          <w:szCs w:val="28"/>
          <w:lang w:eastAsia="ar-SA"/>
        </w:rPr>
        <w:t>Специализированная учебная мебель</w:t>
      </w:r>
    </w:p>
    <w:p w14:paraId="3AE1FCBD" w14:textId="77777777" w:rsidR="00166D83" w:rsidRPr="006124D2" w:rsidRDefault="00166D83" w:rsidP="00166D83">
      <w:pPr>
        <w:suppressAutoHyphens/>
        <w:autoSpaceDE w:val="0"/>
        <w:ind w:firstLine="709"/>
        <w:jc w:val="both"/>
        <w:rPr>
          <w:rFonts w:eastAsia="Arial"/>
          <w:bCs/>
          <w:sz w:val="28"/>
          <w:szCs w:val="28"/>
          <w:lang w:eastAsia="ar-SA"/>
        </w:rPr>
      </w:pPr>
      <w:r w:rsidRPr="006124D2">
        <w:rPr>
          <w:rFonts w:eastAsia="Arial"/>
          <w:bCs/>
          <w:sz w:val="28"/>
          <w:szCs w:val="28"/>
          <w:lang w:eastAsia="ar-SA"/>
        </w:rPr>
        <w:t xml:space="preserve">Шкаф </w:t>
      </w:r>
    </w:p>
    <w:p w14:paraId="0AA9A087" w14:textId="77777777" w:rsidR="00166D83" w:rsidRPr="006124D2" w:rsidRDefault="00166D83" w:rsidP="00166D83">
      <w:pPr>
        <w:suppressAutoHyphens/>
        <w:autoSpaceDE w:val="0"/>
        <w:ind w:firstLine="709"/>
        <w:jc w:val="both"/>
        <w:rPr>
          <w:rFonts w:eastAsia="Arial"/>
          <w:bCs/>
          <w:sz w:val="28"/>
          <w:szCs w:val="28"/>
          <w:lang w:eastAsia="ar-SA"/>
        </w:rPr>
      </w:pPr>
      <w:r w:rsidRPr="006124D2">
        <w:rPr>
          <w:rFonts w:eastAsia="Arial"/>
          <w:bCs/>
          <w:sz w:val="28"/>
          <w:szCs w:val="28"/>
          <w:lang w:eastAsia="ar-SA"/>
        </w:rPr>
        <w:t>Парты</w:t>
      </w:r>
    </w:p>
    <w:p w14:paraId="2880018F" w14:textId="77777777" w:rsidR="00166D83" w:rsidRPr="006124D2" w:rsidRDefault="00166D83" w:rsidP="00166D83">
      <w:pPr>
        <w:suppressAutoHyphens/>
        <w:autoSpaceDE w:val="0"/>
        <w:ind w:firstLine="709"/>
        <w:jc w:val="both"/>
        <w:rPr>
          <w:rFonts w:eastAsia="Arial"/>
          <w:bCs/>
          <w:sz w:val="28"/>
          <w:szCs w:val="28"/>
          <w:lang w:eastAsia="ar-SA"/>
        </w:rPr>
      </w:pPr>
      <w:r w:rsidRPr="006124D2">
        <w:rPr>
          <w:rFonts w:eastAsia="Arial"/>
          <w:bCs/>
          <w:sz w:val="28"/>
          <w:szCs w:val="28"/>
          <w:lang w:eastAsia="ar-SA"/>
        </w:rPr>
        <w:t>Стулья</w:t>
      </w:r>
    </w:p>
    <w:p w14:paraId="51C88C5C" w14:textId="77777777" w:rsidR="00166D83" w:rsidRPr="006124D2" w:rsidRDefault="00166D83" w:rsidP="00166D83">
      <w:pPr>
        <w:suppressAutoHyphens/>
        <w:autoSpaceDE w:val="0"/>
        <w:ind w:firstLine="709"/>
        <w:jc w:val="both"/>
        <w:rPr>
          <w:rFonts w:eastAsia="Arial"/>
          <w:bCs/>
          <w:sz w:val="28"/>
          <w:szCs w:val="28"/>
          <w:lang w:eastAsia="ar-SA"/>
        </w:rPr>
      </w:pPr>
      <w:r w:rsidRPr="006124D2">
        <w:rPr>
          <w:rFonts w:eastAsia="Arial"/>
          <w:bCs/>
          <w:sz w:val="28"/>
          <w:szCs w:val="28"/>
          <w:lang w:eastAsia="ar-SA"/>
        </w:rPr>
        <w:t xml:space="preserve">Стол учителя </w:t>
      </w:r>
    </w:p>
    <w:p w14:paraId="15BD9538" w14:textId="77777777" w:rsidR="00166D83" w:rsidRPr="006124D2" w:rsidRDefault="00166D83" w:rsidP="00166D83">
      <w:pPr>
        <w:suppressAutoHyphens/>
        <w:autoSpaceDE w:val="0"/>
        <w:ind w:firstLine="709"/>
        <w:jc w:val="both"/>
        <w:rPr>
          <w:rFonts w:eastAsia="Arial"/>
          <w:bCs/>
          <w:sz w:val="28"/>
          <w:szCs w:val="28"/>
          <w:lang w:eastAsia="ar-SA"/>
        </w:rPr>
      </w:pPr>
      <w:r w:rsidRPr="006124D2">
        <w:rPr>
          <w:rFonts w:eastAsia="Arial"/>
          <w:bCs/>
          <w:sz w:val="28"/>
          <w:szCs w:val="28"/>
          <w:lang w:eastAsia="ar-SA"/>
        </w:rPr>
        <w:t xml:space="preserve">Стул учителя </w:t>
      </w:r>
    </w:p>
    <w:p w14:paraId="2512391F" w14:textId="77777777" w:rsidR="00166D83" w:rsidRPr="006124D2" w:rsidRDefault="00166D83" w:rsidP="00166D83">
      <w:pPr>
        <w:suppressAutoHyphens/>
        <w:autoSpaceDE w:val="0"/>
        <w:ind w:firstLine="709"/>
        <w:jc w:val="both"/>
        <w:rPr>
          <w:rFonts w:eastAsia="Arial"/>
          <w:b/>
          <w:sz w:val="28"/>
          <w:szCs w:val="28"/>
          <w:lang w:eastAsia="ar-SA"/>
        </w:rPr>
      </w:pPr>
    </w:p>
    <w:p w14:paraId="47262172" w14:textId="77777777" w:rsidR="00166D83" w:rsidRPr="006124D2" w:rsidRDefault="00166D83" w:rsidP="00166D83">
      <w:pPr>
        <w:suppressAutoHyphens/>
        <w:autoSpaceDE w:val="0"/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6124D2">
        <w:rPr>
          <w:rFonts w:eastAsia="Arial"/>
          <w:b/>
          <w:sz w:val="28"/>
          <w:szCs w:val="28"/>
          <w:lang w:eastAsia="ar-SA"/>
        </w:rPr>
        <w:t>Учебно-наглядные пособия</w:t>
      </w:r>
    </w:p>
    <w:p w14:paraId="1CDDDB52" w14:textId="77777777" w:rsidR="00166D83" w:rsidRPr="006124D2" w:rsidRDefault="00166D83" w:rsidP="00166D83">
      <w:pPr>
        <w:suppressAutoHyphens/>
        <w:autoSpaceDE w:val="0"/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6124D2">
        <w:rPr>
          <w:rFonts w:eastAsia="Arial"/>
          <w:b/>
          <w:sz w:val="28"/>
          <w:szCs w:val="28"/>
          <w:lang w:eastAsia="ar-SA"/>
        </w:rPr>
        <w:t>(возможно в электронном виде)</w:t>
      </w:r>
    </w:p>
    <w:p w14:paraId="0633A884" w14:textId="77777777" w:rsidR="00166D83" w:rsidRPr="006124D2" w:rsidRDefault="00166D83" w:rsidP="00166D83">
      <w:pPr>
        <w:widowControl w:val="0"/>
        <w:tabs>
          <w:tab w:val="left" w:pos="709"/>
        </w:tabs>
        <w:autoSpaceDE w:val="0"/>
        <w:jc w:val="both"/>
        <w:rPr>
          <w:rFonts w:eastAsiaTheme="minorHAnsi"/>
          <w:sz w:val="28"/>
          <w:szCs w:val="28"/>
          <w:lang w:eastAsia="en-US"/>
        </w:rPr>
      </w:pPr>
      <w:r w:rsidRPr="006124D2">
        <w:rPr>
          <w:rFonts w:eastAsia="Arial"/>
          <w:b/>
          <w:sz w:val="28"/>
          <w:szCs w:val="28"/>
          <w:lang w:eastAsia="ar-SA"/>
        </w:rPr>
        <w:t xml:space="preserve">          </w:t>
      </w:r>
      <w:r w:rsidRPr="006124D2">
        <w:rPr>
          <w:rFonts w:eastAsiaTheme="minorHAnsi"/>
          <w:sz w:val="28"/>
          <w:szCs w:val="28"/>
          <w:lang w:eastAsia="en-US"/>
        </w:rPr>
        <w:t>Таблицы и схемы по технологии</w:t>
      </w:r>
    </w:p>
    <w:p w14:paraId="06D48D9F" w14:textId="77777777" w:rsidR="00166D83" w:rsidRPr="006124D2" w:rsidRDefault="00166D83" w:rsidP="00166D83">
      <w:pPr>
        <w:widowControl w:val="0"/>
        <w:autoSpaceDE w:val="0"/>
        <w:autoSpaceDN w:val="0"/>
        <w:spacing w:before="157"/>
        <w:ind w:left="156" w:firstLine="226"/>
        <w:jc w:val="center"/>
        <w:rPr>
          <w:rFonts w:eastAsia="Cambria"/>
          <w:b/>
          <w:spacing w:val="-5"/>
          <w:sz w:val="28"/>
          <w:szCs w:val="28"/>
          <w:lang w:eastAsia="en-US"/>
        </w:rPr>
      </w:pPr>
    </w:p>
    <w:p w14:paraId="2349D30C" w14:textId="77777777" w:rsidR="00166D83" w:rsidRPr="006124D2" w:rsidRDefault="00166D83" w:rsidP="00166D83">
      <w:pPr>
        <w:widowControl w:val="0"/>
        <w:autoSpaceDE w:val="0"/>
        <w:autoSpaceDN w:val="0"/>
        <w:spacing w:before="157"/>
        <w:ind w:left="156" w:firstLine="226"/>
        <w:jc w:val="center"/>
        <w:rPr>
          <w:rFonts w:eastAsia="Cambria"/>
          <w:b/>
          <w:spacing w:val="-5"/>
          <w:sz w:val="28"/>
          <w:szCs w:val="28"/>
          <w:lang w:eastAsia="en-US"/>
        </w:rPr>
      </w:pPr>
    </w:p>
    <w:p w14:paraId="6232355F" w14:textId="77777777" w:rsidR="00166D83" w:rsidRDefault="00166D83" w:rsidP="00166D83">
      <w:pPr>
        <w:widowControl w:val="0"/>
        <w:autoSpaceDE w:val="0"/>
        <w:autoSpaceDN w:val="0"/>
        <w:spacing w:before="157"/>
        <w:ind w:left="156" w:firstLine="226"/>
        <w:jc w:val="center"/>
        <w:rPr>
          <w:rFonts w:eastAsia="Cambria"/>
          <w:b/>
          <w:spacing w:val="-5"/>
          <w:sz w:val="28"/>
          <w:szCs w:val="28"/>
          <w:lang w:eastAsia="en-US"/>
        </w:rPr>
      </w:pPr>
    </w:p>
    <w:p w14:paraId="3B365853" w14:textId="77777777" w:rsidR="00166D83" w:rsidRDefault="00166D83" w:rsidP="00166D83">
      <w:pPr>
        <w:widowControl w:val="0"/>
        <w:autoSpaceDE w:val="0"/>
        <w:autoSpaceDN w:val="0"/>
        <w:spacing w:before="157"/>
        <w:ind w:left="156" w:firstLine="226"/>
        <w:jc w:val="center"/>
        <w:rPr>
          <w:rFonts w:eastAsia="Cambria"/>
          <w:b/>
          <w:spacing w:val="-5"/>
          <w:sz w:val="28"/>
          <w:szCs w:val="28"/>
          <w:lang w:eastAsia="en-US"/>
        </w:rPr>
      </w:pPr>
    </w:p>
    <w:p w14:paraId="2EE747B0" w14:textId="77777777" w:rsidR="00166D83" w:rsidRPr="006124D2" w:rsidRDefault="00166D83" w:rsidP="00166D83">
      <w:pPr>
        <w:widowControl w:val="0"/>
        <w:autoSpaceDE w:val="0"/>
        <w:autoSpaceDN w:val="0"/>
        <w:spacing w:before="157"/>
        <w:ind w:left="156" w:firstLine="226"/>
        <w:jc w:val="center"/>
        <w:rPr>
          <w:rFonts w:eastAsia="Cambria"/>
          <w:b/>
          <w:spacing w:val="-5"/>
          <w:sz w:val="28"/>
          <w:szCs w:val="28"/>
          <w:lang w:eastAsia="en-US"/>
        </w:rPr>
      </w:pPr>
      <w:r w:rsidRPr="006124D2">
        <w:rPr>
          <w:rFonts w:eastAsia="Cambria"/>
          <w:b/>
          <w:spacing w:val="-5"/>
          <w:sz w:val="28"/>
          <w:szCs w:val="28"/>
          <w:lang w:eastAsia="en-US"/>
        </w:rPr>
        <w:lastRenderedPageBreak/>
        <w:t>Оснащение образовательного процесса в соответствии с содержанием учебного предмета</w:t>
      </w:r>
    </w:p>
    <w:tbl>
      <w:tblPr>
        <w:tblStyle w:val="5"/>
        <w:tblW w:w="0" w:type="auto"/>
        <w:tblInd w:w="106" w:type="dxa"/>
        <w:tblLook w:val="04A0" w:firstRow="1" w:lastRow="0" w:firstColumn="1" w:lastColumn="0" w:noHBand="0" w:noVBand="1"/>
      </w:tblPr>
      <w:tblGrid>
        <w:gridCol w:w="653"/>
        <w:gridCol w:w="10011"/>
      </w:tblGrid>
      <w:tr w:rsidR="00166D83" w:rsidRPr="006124D2" w14:paraId="3341C50C" w14:textId="77777777" w:rsidTr="00D1150C">
        <w:tc>
          <w:tcPr>
            <w:tcW w:w="569" w:type="dxa"/>
          </w:tcPr>
          <w:p w14:paraId="79B5F51D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center"/>
              <w:rPr>
                <w:rFonts w:eastAsia="Cambria"/>
                <w:b/>
                <w:sz w:val="28"/>
                <w:szCs w:val="28"/>
              </w:rPr>
            </w:pPr>
            <w:r w:rsidRPr="006124D2">
              <w:rPr>
                <w:rFonts w:eastAsia="Cambria"/>
                <w:b/>
                <w:sz w:val="28"/>
                <w:szCs w:val="28"/>
              </w:rPr>
              <w:t>1.</w:t>
            </w:r>
          </w:p>
        </w:tc>
        <w:tc>
          <w:tcPr>
            <w:tcW w:w="10321" w:type="dxa"/>
          </w:tcPr>
          <w:p w14:paraId="548952FE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both"/>
              <w:rPr>
                <w:rFonts w:eastAsia="Cambria"/>
                <w:b/>
                <w:sz w:val="28"/>
                <w:szCs w:val="28"/>
              </w:rPr>
            </w:pPr>
            <w:r w:rsidRPr="006124D2">
              <w:rPr>
                <w:rFonts w:eastAsia="Cambria"/>
                <w:b/>
                <w:sz w:val="28"/>
                <w:szCs w:val="28"/>
              </w:rPr>
              <w:t>Библиотечный фонд</w:t>
            </w:r>
          </w:p>
        </w:tc>
      </w:tr>
      <w:tr w:rsidR="00166D83" w:rsidRPr="006124D2" w14:paraId="64723611" w14:textId="77777777" w:rsidTr="00D1150C">
        <w:tc>
          <w:tcPr>
            <w:tcW w:w="569" w:type="dxa"/>
          </w:tcPr>
          <w:p w14:paraId="7D3130FA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center"/>
              <w:rPr>
                <w:rFonts w:eastAsia="Cambria"/>
                <w:b/>
                <w:sz w:val="28"/>
                <w:szCs w:val="28"/>
              </w:rPr>
            </w:pPr>
          </w:p>
        </w:tc>
        <w:tc>
          <w:tcPr>
            <w:tcW w:w="10321" w:type="dxa"/>
          </w:tcPr>
          <w:p w14:paraId="6330DBEE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both"/>
              <w:rPr>
                <w:rFonts w:eastAsia="Cambria"/>
                <w:sz w:val="28"/>
                <w:szCs w:val="28"/>
              </w:rPr>
            </w:pPr>
            <w:r w:rsidRPr="006124D2">
              <w:rPr>
                <w:rFonts w:eastAsia="Cambria"/>
                <w:sz w:val="28"/>
                <w:szCs w:val="28"/>
              </w:rPr>
              <w:t>Примерная программа основного общего образования по «Технологии»</w:t>
            </w:r>
          </w:p>
        </w:tc>
      </w:tr>
      <w:tr w:rsidR="00166D83" w:rsidRPr="006124D2" w14:paraId="6A44222F" w14:textId="77777777" w:rsidTr="00D1150C">
        <w:tc>
          <w:tcPr>
            <w:tcW w:w="569" w:type="dxa"/>
          </w:tcPr>
          <w:p w14:paraId="0C9106A4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center"/>
              <w:rPr>
                <w:rFonts w:eastAsia="Cambria"/>
                <w:b/>
                <w:sz w:val="28"/>
                <w:szCs w:val="28"/>
              </w:rPr>
            </w:pPr>
          </w:p>
        </w:tc>
        <w:tc>
          <w:tcPr>
            <w:tcW w:w="10321" w:type="dxa"/>
          </w:tcPr>
          <w:p w14:paraId="32B87A9A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6" w:line="292" w:lineRule="auto"/>
              <w:ind w:left="156" w:right="6" w:firstLine="226"/>
              <w:jc w:val="both"/>
              <w:rPr>
                <w:rFonts w:eastAsia="Cambria"/>
                <w:sz w:val="28"/>
                <w:szCs w:val="28"/>
              </w:rPr>
            </w:pPr>
            <w:r w:rsidRPr="006124D2">
              <w:rPr>
                <w:rFonts w:eastAsia="Cambria"/>
                <w:sz w:val="28"/>
                <w:szCs w:val="28"/>
              </w:rPr>
              <w:t>Авторская программа /Казакевич</w:t>
            </w:r>
            <w:r w:rsidRPr="006124D2">
              <w:rPr>
                <w:rFonts w:eastAsia="Cambria"/>
                <w:spacing w:val="-5"/>
                <w:sz w:val="28"/>
                <w:szCs w:val="28"/>
              </w:rPr>
              <w:t xml:space="preserve"> </w:t>
            </w:r>
            <w:r w:rsidRPr="006124D2">
              <w:rPr>
                <w:rFonts w:eastAsia="Cambria"/>
                <w:sz w:val="28"/>
                <w:szCs w:val="28"/>
              </w:rPr>
              <w:t>В.М.,</w:t>
            </w:r>
            <w:r w:rsidRPr="006124D2">
              <w:rPr>
                <w:rFonts w:eastAsia="Cambria"/>
                <w:spacing w:val="-4"/>
                <w:sz w:val="28"/>
                <w:szCs w:val="28"/>
              </w:rPr>
              <w:t xml:space="preserve"> </w:t>
            </w:r>
            <w:r w:rsidRPr="006124D2">
              <w:rPr>
                <w:rFonts w:eastAsia="Cambria"/>
                <w:sz w:val="28"/>
                <w:szCs w:val="28"/>
              </w:rPr>
              <w:t>Пичугина</w:t>
            </w:r>
            <w:r w:rsidRPr="006124D2">
              <w:rPr>
                <w:rFonts w:eastAsia="Cambria"/>
                <w:spacing w:val="-4"/>
                <w:sz w:val="28"/>
                <w:szCs w:val="28"/>
              </w:rPr>
              <w:t xml:space="preserve"> </w:t>
            </w:r>
            <w:r w:rsidRPr="006124D2">
              <w:rPr>
                <w:rFonts w:eastAsia="Cambria"/>
                <w:sz w:val="28"/>
                <w:szCs w:val="28"/>
              </w:rPr>
              <w:t>Г.В.,</w:t>
            </w:r>
            <w:r w:rsidRPr="006124D2">
              <w:rPr>
                <w:rFonts w:eastAsia="Cambria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6124D2">
              <w:rPr>
                <w:rFonts w:eastAsia="Cambria"/>
                <w:sz w:val="28"/>
                <w:szCs w:val="28"/>
              </w:rPr>
              <w:t>Семёнова</w:t>
            </w:r>
            <w:proofErr w:type="spellEnd"/>
            <w:r w:rsidRPr="006124D2">
              <w:rPr>
                <w:rFonts w:eastAsia="Cambria"/>
                <w:spacing w:val="-4"/>
                <w:sz w:val="28"/>
                <w:szCs w:val="28"/>
              </w:rPr>
              <w:t xml:space="preserve"> </w:t>
            </w:r>
            <w:r w:rsidRPr="006124D2">
              <w:rPr>
                <w:rFonts w:eastAsia="Cambria"/>
                <w:sz w:val="28"/>
                <w:szCs w:val="28"/>
              </w:rPr>
              <w:t>Г.Ю.</w:t>
            </w:r>
            <w:r w:rsidRPr="006124D2">
              <w:rPr>
                <w:rFonts w:eastAsia="Cambria"/>
                <w:spacing w:val="-4"/>
                <w:sz w:val="28"/>
                <w:szCs w:val="28"/>
              </w:rPr>
              <w:t xml:space="preserve"> </w:t>
            </w:r>
            <w:r w:rsidRPr="006124D2">
              <w:rPr>
                <w:rFonts w:eastAsia="Cambria"/>
                <w:sz w:val="28"/>
                <w:szCs w:val="28"/>
              </w:rPr>
              <w:t>и</w:t>
            </w:r>
            <w:r w:rsidRPr="006124D2">
              <w:rPr>
                <w:rFonts w:eastAsia="Cambria"/>
                <w:spacing w:val="-4"/>
                <w:sz w:val="28"/>
                <w:szCs w:val="28"/>
              </w:rPr>
              <w:t xml:space="preserve"> </w:t>
            </w:r>
            <w:r w:rsidRPr="006124D2">
              <w:rPr>
                <w:rFonts w:eastAsia="Cambria"/>
                <w:sz w:val="28"/>
                <w:szCs w:val="28"/>
              </w:rPr>
              <w:t>другие;</w:t>
            </w:r>
            <w:r w:rsidRPr="006124D2">
              <w:rPr>
                <w:rFonts w:eastAsia="Cambria"/>
                <w:spacing w:val="-5"/>
                <w:sz w:val="28"/>
                <w:szCs w:val="28"/>
              </w:rPr>
              <w:t xml:space="preserve"> </w:t>
            </w:r>
            <w:r w:rsidRPr="006124D2">
              <w:rPr>
                <w:rFonts w:eastAsia="Cambria"/>
                <w:sz w:val="28"/>
                <w:szCs w:val="28"/>
              </w:rPr>
              <w:t>под</w:t>
            </w:r>
            <w:r w:rsidRPr="006124D2">
              <w:rPr>
                <w:rFonts w:eastAsia="Cambria"/>
                <w:spacing w:val="-5"/>
                <w:sz w:val="28"/>
                <w:szCs w:val="28"/>
              </w:rPr>
              <w:t xml:space="preserve"> </w:t>
            </w:r>
            <w:r w:rsidRPr="006124D2">
              <w:rPr>
                <w:rFonts w:eastAsia="Cambria"/>
                <w:sz w:val="28"/>
                <w:szCs w:val="28"/>
              </w:rPr>
              <w:t>редакцией Казакевича В.М./ к УМК, которое используется при изучении курса технологии</w:t>
            </w:r>
          </w:p>
        </w:tc>
      </w:tr>
      <w:tr w:rsidR="00166D83" w:rsidRPr="006124D2" w14:paraId="2342C26F" w14:textId="77777777" w:rsidTr="00D1150C">
        <w:tc>
          <w:tcPr>
            <w:tcW w:w="569" w:type="dxa"/>
          </w:tcPr>
          <w:p w14:paraId="52E066C6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center"/>
              <w:rPr>
                <w:rFonts w:eastAsia="Cambria"/>
                <w:b/>
                <w:sz w:val="28"/>
                <w:szCs w:val="28"/>
              </w:rPr>
            </w:pPr>
            <w:r w:rsidRPr="006124D2">
              <w:rPr>
                <w:rFonts w:eastAsia="Cambria"/>
                <w:b/>
                <w:sz w:val="28"/>
                <w:szCs w:val="28"/>
              </w:rPr>
              <w:t>2.</w:t>
            </w:r>
          </w:p>
        </w:tc>
        <w:tc>
          <w:tcPr>
            <w:tcW w:w="10321" w:type="dxa"/>
          </w:tcPr>
          <w:p w14:paraId="05D3A3E2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both"/>
              <w:rPr>
                <w:rFonts w:eastAsia="Cambria"/>
                <w:b/>
                <w:sz w:val="28"/>
                <w:szCs w:val="28"/>
              </w:rPr>
            </w:pPr>
            <w:r w:rsidRPr="006124D2">
              <w:rPr>
                <w:rFonts w:eastAsia="Cambria"/>
                <w:b/>
                <w:sz w:val="28"/>
                <w:szCs w:val="28"/>
              </w:rPr>
              <w:t>Печатные пособия</w:t>
            </w:r>
          </w:p>
        </w:tc>
      </w:tr>
      <w:tr w:rsidR="00166D83" w:rsidRPr="006124D2" w14:paraId="66B915DD" w14:textId="77777777" w:rsidTr="00D1150C">
        <w:tc>
          <w:tcPr>
            <w:tcW w:w="569" w:type="dxa"/>
          </w:tcPr>
          <w:p w14:paraId="5329F20B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center"/>
              <w:rPr>
                <w:rFonts w:eastAsia="Cambria"/>
                <w:sz w:val="28"/>
                <w:szCs w:val="28"/>
              </w:rPr>
            </w:pPr>
          </w:p>
        </w:tc>
        <w:tc>
          <w:tcPr>
            <w:tcW w:w="10321" w:type="dxa"/>
          </w:tcPr>
          <w:p w14:paraId="0B37620C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both"/>
              <w:rPr>
                <w:rFonts w:eastAsia="Cambria"/>
                <w:sz w:val="28"/>
                <w:szCs w:val="28"/>
              </w:rPr>
            </w:pPr>
            <w:r w:rsidRPr="006124D2">
              <w:rPr>
                <w:rFonts w:eastAsia="Cambria"/>
                <w:sz w:val="28"/>
                <w:szCs w:val="28"/>
              </w:rPr>
              <w:t>Плакаты, таблицы по изучаемым темам</w:t>
            </w:r>
          </w:p>
        </w:tc>
      </w:tr>
      <w:tr w:rsidR="00166D83" w:rsidRPr="006124D2" w14:paraId="188F5209" w14:textId="77777777" w:rsidTr="00D1150C">
        <w:tc>
          <w:tcPr>
            <w:tcW w:w="569" w:type="dxa"/>
          </w:tcPr>
          <w:p w14:paraId="65889F44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center"/>
              <w:rPr>
                <w:rFonts w:eastAsia="Cambria"/>
                <w:b/>
                <w:sz w:val="28"/>
                <w:szCs w:val="28"/>
              </w:rPr>
            </w:pPr>
            <w:r w:rsidRPr="006124D2">
              <w:rPr>
                <w:rFonts w:eastAsia="Cambria"/>
                <w:b/>
                <w:sz w:val="28"/>
                <w:szCs w:val="28"/>
              </w:rPr>
              <w:t>3.</w:t>
            </w:r>
          </w:p>
        </w:tc>
        <w:tc>
          <w:tcPr>
            <w:tcW w:w="10321" w:type="dxa"/>
          </w:tcPr>
          <w:p w14:paraId="4552E7B1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both"/>
              <w:rPr>
                <w:rFonts w:eastAsia="Cambria"/>
                <w:b/>
                <w:sz w:val="28"/>
                <w:szCs w:val="28"/>
              </w:rPr>
            </w:pPr>
            <w:r w:rsidRPr="006124D2">
              <w:rPr>
                <w:rFonts w:eastAsia="Cambria"/>
                <w:b/>
                <w:sz w:val="28"/>
                <w:szCs w:val="28"/>
              </w:rPr>
              <w:t>Учебно-практическое оборудование</w:t>
            </w:r>
          </w:p>
        </w:tc>
      </w:tr>
      <w:tr w:rsidR="00166D83" w:rsidRPr="006124D2" w14:paraId="11C6A5F6" w14:textId="77777777" w:rsidTr="00D1150C">
        <w:tc>
          <w:tcPr>
            <w:tcW w:w="569" w:type="dxa"/>
          </w:tcPr>
          <w:p w14:paraId="4D4AE9DA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center"/>
              <w:rPr>
                <w:rFonts w:eastAsia="Cambria"/>
                <w:sz w:val="28"/>
                <w:szCs w:val="28"/>
              </w:rPr>
            </w:pPr>
          </w:p>
        </w:tc>
        <w:tc>
          <w:tcPr>
            <w:tcW w:w="10321" w:type="dxa"/>
          </w:tcPr>
          <w:p w14:paraId="4DFA2E14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both"/>
              <w:rPr>
                <w:rFonts w:eastAsia="Cambria"/>
                <w:sz w:val="28"/>
                <w:szCs w:val="28"/>
              </w:rPr>
            </w:pPr>
            <w:r w:rsidRPr="006124D2">
              <w:rPr>
                <w:rFonts w:eastAsia="Cambria"/>
                <w:sz w:val="28"/>
                <w:szCs w:val="28"/>
              </w:rPr>
              <w:t>Классная доска с магнитной поверхностью и набором приспособлений для крепления плакатов и таблиц</w:t>
            </w:r>
          </w:p>
        </w:tc>
      </w:tr>
      <w:tr w:rsidR="00166D83" w:rsidRPr="006124D2" w14:paraId="7407ACF8" w14:textId="77777777" w:rsidTr="00D1150C">
        <w:tc>
          <w:tcPr>
            <w:tcW w:w="569" w:type="dxa"/>
          </w:tcPr>
          <w:p w14:paraId="0CD9890A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center"/>
              <w:rPr>
                <w:rFonts w:eastAsia="Cambria"/>
                <w:sz w:val="28"/>
                <w:szCs w:val="28"/>
              </w:rPr>
            </w:pPr>
          </w:p>
        </w:tc>
        <w:tc>
          <w:tcPr>
            <w:tcW w:w="10321" w:type="dxa"/>
          </w:tcPr>
          <w:p w14:paraId="106B00BB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both"/>
              <w:rPr>
                <w:rFonts w:eastAsia="Cambria"/>
                <w:sz w:val="28"/>
                <w:szCs w:val="28"/>
              </w:rPr>
            </w:pPr>
            <w:r w:rsidRPr="006124D2">
              <w:rPr>
                <w:rFonts w:eastAsia="Cambria"/>
                <w:sz w:val="28"/>
                <w:szCs w:val="28"/>
              </w:rPr>
              <w:t>Швейное оборудование, швейные машины</w:t>
            </w:r>
          </w:p>
        </w:tc>
      </w:tr>
      <w:tr w:rsidR="00166D83" w:rsidRPr="006124D2" w14:paraId="3D3CE0FE" w14:textId="77777777" w:rsidTr="00D1150C">
        <w:tc>
          <w:tcPr>
            <w:tcW w:w="569" w:type="dxa"/>
          </w:tcPr>
          <w:p w14:paraId="65839848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center"/>
              <w:rPr>
                <w:rFonts w:eastAsia="Cambria"/>
                <w:sz w:val="28"/>
                <w:szCs w:val="28"/>
              </w:rPr>
            </w:pPr>
          </w:p>
        </w:tc>
        <w:tc>
          <w:tcPr>
            <w:tcW w:w="10321" w:type="dxa"/>
          </w:tcPr>
          <w:p w14:paraId="0475FB78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both"/>
              <w:rPr>
                <w:rFonts w:eastAsia="Cambria"/>
                <w:sz w:val="28"/>
                <w:szCs w:val="28"/>
              </w:rPr>
            </w:pPr>
            <w:r w:rsidRPr="006124D2">
              <w:rPr>
                <w:rFonts w:eastAsia="Cambria"/>
                <w:sz w:val="28"/>
                <w:szCs w:val="28"/>
              </w:rPr>
              <w:t xml:space="preserve">Оверлок </w:t>
            </w:r>
          </w:p>
        </w:tc>
      </w:tr>
      <w:tr w:rsidR="00166D83" w:rsidRPr="006124D2" w14:paraId="7751D9DB" w14:textId="77777777" w:rsidTr="00D1150C">
        <w:tc>
          <w:tcPr>
            <w:tcW w:w="569" w:type="dxa"/>
          </w:tcPr>
          <w:p w14:paraId="6390452A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center"/>
              <w:rPr>
                <w:rFonts w:eastAsia="Cambria"/>
                <w:sz w:val="28"/>
                <w:szCs w:val="28"/>
              </w:rPr>
            </w:pPr>
          </w:p>
        </w:tc>
        <w:tc>
          <w:tcPr>
            <w:tcW w:w="10321" w:type="dxa"/>
          </w:tcPr>
          <w:p w14:paraId="30BA54BE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both"/>
              <w:rPr>
                <w:rFonts w:eastAsia="Cambria"/>
                <w:sz w:val="28"/>
                <w:szCs w:val="28"/>
              </w:rPr>
            </w:pPr>
            <w:r w:rsidRPr="006124D2">
              <w:rPr>
                <w:rFonts w:eastAsia="Cambria"/>
                <w:sz w:val="28"/>
                <w:szCs w:val="28"/>
              </w:rPr>
              <w:t>Шкаф</w:t>
            </w:r>
          </w:p>
        </w:tc>
      </w:tr>
      <w:tr w:rsidR="00166D83" w:rsidRPr="006124D2" w14:paraId="12BC5DC6" w14:textId="77777777" w:rsidTr="00D1150C">
        <w:tc>
          <w:tcPr>
            <w:tcW w:w="569" w:type="dxa"/>
          </w:tcPr>
          <w:p w14:paraId="1A1FA8C9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center"/>
              <w:rPr>
                <w:rFonts w:eastAsia="Cambria"/>
                <w:sz w:val="28"/>
                <w:szCs w:val="28"/>
              </w:rPr>
            </w:pPr>
          </w:p>
        </w:tc>
        <w:tc>
          <w:tcPr>
            <w:tcW w:w="10321" w:type="dxa"/>
          </w:tcPr>
          <w:p w14:paraId="4B9AF52B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both"/>
              <w:rPr>
                <w:rFonts w:eastAsia="Cambria"/>
                <w:sz w:val="28"/>
                <w:szCs w:val="28"/>
              </w:rPr>
            </w:pPr>
            <w:r w:rsidRPr="006124D2">
              <w:rPr>
                <w:rFonts w:eastAsia="Cambria"/>
                <w:sz w:val="28"/>
                <w:szCs w:val="28"/>
              </w:rPr>
              <w:t>Столы кухонные</w:t>
            </w:r>
          </w:p>
        </w:tc>
      </w:tr>
      <w:tr w:rsidR="00166D83" w:rsidRPr="006124D2" w14:paraId="56B548BE" w14:textId="77777777" w:rsidTr="00D1150C">
        <w:tc>
          <w:tcPr>
            <w:tcW w:w="569" w:type="dxa"/>
          </w:tcPr>
          <w:p w14:paraId="5F661EAA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center"/>
              <w:rPr>
                <w:rFonts w:eastAsia="Cambria"/>
                <w:sz w:val="28"/>
                <w:szCs w:val="28"/>
              </w:rPr>
            </w:pPr>
          </w:p>
        </w:tc>
        <w:tc>
          <w:tcPr>
            <w:tcW w:w="10321" w:type="dxa"/>
          </w:tcPr>
          <w:p w14:paraId="6BB34043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both"/>
              <w:rPr>
                <w:rFonts w:eastAsia="Cambria"/>
                <w:sz w:val="28"/>
                <w:szCs w:val="28"/>
              </w:rPr>
            </w:pPr>
            <w:r w:rsidRPr="006124D2">
              <w:rPr>
                <w:rFonts w:eastAsia="Cambria"/>
                <w:sz w:val="28"/>
                <w:szCs w:val="28"/>
              </w:rPr>
              <w:t>Электроплиты</w:t>
            </w:r>
          </w:p>
        </w:tc>
      </w:tr>
      <w:tr w:rsidR="00166D83" w:rsidRPr="006124D2" w14:paraId="3DA42D57" w14:textId="77777777" w:rsidTr="00D1150C">
        <w:tc>
          <w:tcPr>
            <w:tcW w:w="569" w:type="dxa"/>
          </w:tcPr>
          <w:p w14:paraId="03B48B5A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center"/>
              <w:rPr>
                <w:rFonts w:eastAsia="Cambria"/>
                <w:sz w:val="28"/>
                <w:szCs w:val="28"/>
              </w:rPr>
            </w:pPr>
          </w:p>
        </w:tc>
        <w:tc>
          <w:tcPr>
            <w:tcW w:w="10321" w:type="dxa"/>
          </w:tcPr>
          <w:p w14:paraId="4052A581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both"/>
              <w:rPr>
                <w:rFonts w:eastAsia="Cambria"/>
                <w:sz w:val="28"/>
                <w:szCs w:val="28"/>
              </w:rPr>
            </w:pPr>
            <w:r w:rsidRPr="006124D2">
              <w:rPr>
                <w:rFonts w:eastAsia="Cambria"/>
                <w:sz w:val="28"/>
                <w:szCs w:val="28"/>
              </w:rPr>
              <w:t xml:space="preserve">Шкафы </w:t>
            </w:r>
            <w:proofErr w:type="spellStart"/>
            <w:r w:rsidRPr="006124D2">
              <w:rPr>
                <w:rFonts w:eastAsia="Cambria"/>
                <w:sz w:val="28"/>
                <w:szCs w:val="28"/>
              </w:rPr>
              <w:t>кухоные</w:t>
            </w:r>
            <w:proofErr w:type="spellEnd"/>
          </w:p>
        </w:tc>
      </w:tr>
      <w:tr w:rsidR="00166D83" w:rsidRPr="006124D2" w14:paraId="2CC37F05" w14:textId="77777777" w:rsidTr="00D1150C">
        <w:tc>
          <w:tcPr>
            <w:tcW w:w="569" w:type="dxa"/>
          </w:tcPr>
          <w:p w14:paraId="5E6C3686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center"/>
              <w:rPr>
                <w:rFonts w:eastAsia="Cambria"/>
                <w:sz w:val="28"/>
                <w:szCs w:val="28"/>
              </w:rPr>
            </w:pPr>
          </w:p>
        </w:tc>
        <w:tc>
          <w:tcPr>
            <w:tcW w:w="10321" w:type="dxa"/>
          </w:tcPr>
          <w:p w14:paraId="78749D4D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both"/>
              <w:rPr>
                <w:rFonts w:eastAsia="Cambria"/>
                <w:sz w:val="28"/>
                <w:szCs w:val="28"/>
              </w:rPr>
            </w:pPr>
            <w:r w:rsidRPr="006124D2">
              <w:rPr>
                <w:rFonts w:eastAsia="Cambria"/>
                <w:sz w:val="28"/>
                <w:szCs w:val="28"/>
              </w:rPr>
              <w:t>Посуда</w:t>
            </w:r>
          </w:p>
        </w:tc>
      </w:tr>
      <w:tr w:rsidR="00166D83" w:rsidRPr="006124D2" w14:paraId="506DD0B7" w14:textId="77777777" w:rsidTr="00D1150C">
        <w:tc>
          <w:tcPr>
            <w:tcW w:w="569" w:type="dxa"/>
          </w:tcPr>
          <w:p w14:paraId="62ECB9F5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center"/>
              <w:rPr>
                <w:rFonts w:eastAsia="Cambria"/>
                <w:sz w:val="28"/>
                <w:szCs w:val="28"/>
              </w:rPr>
            </w:pPr>
          </w:p>
        </w:tc>
        <w:tc>
          <w:tcPr>
            <w:tcW w:w="10321" w:type="dxa"/>
          </w:tcPr>
          <w:p w14:paraId="2EA6CF5C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both"/>
              <w:rPr>
                <w:rFonts w:eastAsia="Cambria"/>
                <w:sz w:val="28"/>
                <w:szCs w:val="28"/>
              </w:rPr>
            </w:pPr>
            <w:r w:rsidRPr="006124D2">
              <w:rPr>
                <w:rFonts w:eastAsia="Cambria"/>
                <w:sz w:val="28"/>
                <w:szCs w:val="28"/>
              </w:rPr>
              <w:t>Холодильник</w:t>
            </w:r>
          </w:p>
        </w:tc>
      </w:tr>
      <w:tr w:rsidR="00166D83" w:rsidRPr="006124D2" w14:paraId="00E093E8" w14:textId="77777777" w:rsidTr="00D1150C">
        <w:tc>
          <w:tcPr>
            <w:tcW w:w="569" w:type="dxa"/>
          </w:tcPr>
          <w:p w14:paraId="1FECE396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center"/>
              <w:rPr>
                <w:rFonts w:eastAsia="Cambria"/>
                <w:sz w:val="28"/>
                <w:szCs w:val="28"/>
              </w:rPr>
            </w:pPr>
          </w:p>
        </w:tc>
        <w:tc>
          <w:tcPr>
            <w:tcW w:w="10321" w:type="dxa"/>
          </w:tcPr>
          <w:p w14:paraId="5DE3A292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both"/>
              <w:rPr>
                <w:rFonts w:eastAsia="Cambria"/>
                <w:sz w:val="28"/>
                <w:szCs w:val="28"/>
              </w:rPr>
            </w:pPr>
            <w:r w:rsidRPr="006124D2">
              <w:rPr>
                <w:rFonts w:eastAsia="Cambria"/>
                <w:color w:val="000000"/>
                <w:sz w:val="28"/>
                <w:szCs w:val="28"/>
              </w:rPr>
              <w:t>верстак столярный</w:t>
            </w:r>
          </w:p>
        </w:tc>
      </w:tr>
      <w:tr w:rsidR="00166D83" w:rsidRPr="006124D2" w14:paraId="6572E4D2" w14:textId="77777777" w:rsidTr="00D1150C">
        <w:tc>
          <w:tcPr>
            <w:tcW w:w="569" w:type="dxa"/>
          </w:tcPr>
          <w:p w14:paraId="4296EF17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center"/>
              <w:rPr>
                <w:rFonts w:eastAsia="Cambria"/>
                <w:sz w:val="28"/>
                <w:szCs w:val="28"/>
              </w:rPr>
            </w:pPr>
            <w:r w:rsidRPr="006124D2">
              <w:rPr>
                <w:rFonts w:eastAsia="Cambria"/>
                <w:sz w:val="28"/>
                <w:szCs w:val="28"/>
              </w:rPr>
              <w:t>4</w:t>
            </w:r>
          </w:p>
        </w:tc>
        <w:tc>
          <w:tcPr>
            <w:tcW w:w="10321" w:type="dxa"/>
          </w:tcPr>
          <w:p w14:paraId="335F2DF5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" w:line="292" w:lineRule="auto"/>
              <w:outlineLvl w:val="0"/>
              <w:rPr>
                <w:rFonts w:eastAsia="Tahoma"/>
                <w:b/>
                <w:bCs/>
                <w:sz w:val="28"/>
                <w:szCs w:val="28"/>
              </w:rPr>
            </w:pPr>
            <w:r w:rsidRPr="006124D2">
              <w:rPr>
                <w:rFonts w:eastAsia="Tahoma"/>
                <w:b/>
                <w:bCs/>
                <w:sz w:val="28"/>
                <w:szCs w:val="28"/>
              </w:rPr>
              <w:t>Оборудование для проведения практических работ и демонстраций</w:t>
            </w:r>
            <w:r w:rsidRPr="006124D2">
              <w:rPr>
                <w:rFonts w:eastAsia="Tahoma"/>
                <w:b/>
                <w:bCs/>
                <w:spacing w:val="-9"/>
                <w:sz w:val="28"/>
                <w:szCs w:val="28"/>
              </w:rPr>
              <w:t xml:space="preserve"> </w:t>
            </w:r>
          </w:p>
        </w:tc>
      </w:tr>
      <w:tr w:rsidR="00166D83" w:rsidRPr="006124D2" w14:paraId="182B8F3C" w14:textId="77777777" w:rsidTr="00D1150C">
        <w:tc>
          <w:tcPr>
            <w:tcW w:w="569" w:type="dxa"/>
          </w:tcPr>
          <w:p w14:paraId="03C13DCF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center"/>
              <w:rPr>
                <w:rFonts w:eastAsia="Cambria"/>
                <w:sz w:val="28"/>
                <w:szCs w:val="28"/>
              </w:rPr>
            </w:pPr>
          </w:p>
        </w:tc>
        <w:tc>
          <w:tcPr>
            <w:tcW w:w="10321" w:type="dxa"/>
          </w:tcPr>
          <w:p w14:paraId="276CE8CC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" w:line="292" w:lineRule="auto"/>
              <w:outlineLvl w:val="0"/>
              <w:rPr>
                <w:rFonts w:eastAsia="Tahoma"/>
                <w:bCs/>
                <w:sz w:val="28"/>
                <w:szCs w:val="28"/>
              </w:rPr>
            </w:pPr>
            <w:r w:rsidRPr="006124D2">
              <w:rPr>
                <w:rFonts w:eastAsia="Tahoma"/>
                <w:bCs/>
                <w:sz w:val="28"/>
                <w:szCs w:val="28"/>
              </w:rPr>
              <w:t>древесина</w:t>
            </w:r>
          </w:p>
        </w:tc>
      </w:tr>
      <w:tr w:rsidR="00166D83" w:rsidRPr="006124D2" w14:paraId="58D513FD" w14:textId="77777777" w:rsidTr="00D1150C">
        <w:tc>
          <w:tcPr>
            <w:tcW w:w="569" w:type="dxa"/>
          </w:tcPr>
          <w:p w14:paraId="5A22C251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center"/>
              <w:rPr>
                <w:rFonts w:eastAsia="Cambria"/>
                <w:sz w:val="28"/>
                <w:szCs w:val="28"/>
              </w:rPr>
            </w:pPr>
          </w:p>
        </w:tc>
        <w:tc>
          <w:tcPr>
            <w:tcW w:w="10321" w:type="dxa"/>
          </w:tcPr>
          <w:p w14:paraId="02858F3F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" w:line="292" w:lineRule="auto"/>
              <w:outlineLvl w:val="0"/>
              <w:rPr>
                <w:rFonts w:eastAsia="Tahoma"/>
                <w:bCs/>
                <w:sz w:val="28"/>
                <w:szCs w:val="28"/>
              </w:rPr>
            </w:pPr>
            <w:r w:rsidRPr="006124D2">
              <w:rPr>
                <w:rFonts w:eastAsia="Tahoma"/>
                <w:bCs/>
                <w:color w:val="000000"/>
                <w:sz w:val="28"/>
                <w:szCs w:val="28"/>
              </w:rPr>
              <w:t>конструкторы для моделирования простых машин и</w:t>
            </w:r>
          </w:p>
        </w:tc>
      </w:tr>
      <w:tr w:rsidR="00166D83" w:rsidRPr="006124D2" w14:paraId="1946B798" w14:textId="77777777" w:rsidTr="00D1150C">
        <w:tc>
          <w:tcPr>
            <w:tcW w:w="569" w:type="dxa"/>
          </w:tcPr>
          <w:p w14:paraId="016CC248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center"/>
              <w:rPr>
                <w:rFonts w:eastAsia="Cambria"/>
                <w:sz w:val="28"/>
                <w:szCs w:val="28"/>
              </w:rPr>
            </w:pPr>
          </w:p>
        </w:tc>
        <w:tc>
          <w:tcPr>
            <w:tcW w:w="10321" w:type="dxa"/>
          </w:tcPr>
          <w:p w14:paraId="446607D1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" w:line="292" w:lineRule="auto"/>
              <w:outlineLvl w:val="0"/>
              <w:rPr>
                <w:rFonts w:eastAsia="Tahoma"/>
                <w:bCs/>
                <w:sz w:val="28"/>
                <w:szCs w:val="28"/>
              </w:rPr>
            </w:pPr>
            <w:r w:rsidRPr="006124D2">
              <w:rPr>
                <w:rFonts w:eastAsia="Tahoma"/>
                <w:bCs/>
                <w:color w:val="000000"/>
                <w:sz w:val="28"/>
                <w:szCs w:val="28"/>
              </w:rPr>
              <w:t>верстак</w:t>
            </w:r>
          </w:p>
        </w:tc>
      </w:tr>
      <w:tr w:rsidR="00166D83" w:rsidRPr="006124D2" w14:paraId="7340A8ED" w14:textId="77777777" w:rsidTr="00D1150C">
        <w:tc>
          <w:tcPr>
            <w:tcW w:w="569" w:type="dxa"/>
          </w:tcPr>
          <w:p w14:paraId="48FDF8EB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center"/>
              <w:rPr>
                <w:rFonts w:eastAsia="Cambria"/>
                <w:sz w:val="28"/>
                <w:szCs w:val="28"/>
              </w:rPr>
            </w:pPr>
          </w:p>
        </w:tc>
        <w:tc>
          <w:tcPr>
            <w:tcW w:w="10321" w:type="dxa"/>
          </w:tcPr>
          <w:p w14:paraId="524319C6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" w:line="292" w:lineRule="auto"/>
              <w:outlineLvl w:val="0"/>
              <w:rPr>
                <w:rFonts w:eastAsia="Tahoma"/>
                <w:bCs/>
                <w:sz w:val="28"/>
                <w:szCs w:val="28"/>
              </w:rPr>
            </w:pPr>
            <w:r w:rsidRPr="006124D2">
              <w:rPr>
                <w:rFonts w:eastAsia="Tahoma"/>
                <w:bCs/>
                <w:color w:val="000000"/>
                <w:sz w:val="28"/>
                <w:szCs w:val="28"/>
              </w:rPr>
              <w:t>набор измерительных инструментов для работы с тканями</w:t>
            </w:r>
          </w:p>
        </w:tc>
      </w:tr>
      <w:tr w:rsidR="00166D83" w:rsidRPr="006124D2" w14:paraId="4B133FA4" w14:textId="77777777" w:rsidTr="00D1150C">
        <w:tc>
          <w:tcPr>
            <w:tcW w:w="569" w:type="dxa"/>
          </w:tcPr>
          <w:p w14:paraId="129D90CC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57"/>
              <w:ind w:firstLine="226"/>
              <w:jc w:val="center"/>
              <w:rPr>
                <w:rFonts w:eastAsia="Cambria"/>
                <w:sz w:val="28"/>
                <w:szCs w:val="28"/>
              </w:rPr>
            </w:pPr>
          </w:p>
        </w:tc>
        <w:tc>
          <w:tcPr>
            <w:tcW w:w="10321" w:type="dxa"/>
          </w:tcPr>
          <w:p w14:paraId="41C8AFF6" w14:textId="77777777" w:rsidR="00166D83" w:rsidRPr="006124D2" w:rsidRDefault="00166D83" w:rsidP="00D1150C">
            <w:pPr>
              <w:widowControl w:val="0"/>
              <w:autoSpaceDE w:val="0"/>
              <w:autoSpaceDN w:val="0"/>
              <w:spacing w:before="1" w:line="292" w:lineRule="auto"/>
              <w:outlineLvl w:val="0"/>
              <w:rPr>
                <w:rFonts w:eastAsia="Tahoma"/>
                <w:bCs/>
                <w:color w:val="000000"/>
                <w:sz w:val="28"/>
                <w:szCs w:val="28"/>
              </w:rPr>
            </w:pPr>
            <w:r w:rsidRPr="006124D2">
              <w:rPr>
                <w:rFonts w:eastAsia="Tahoma"/>
                <w:bCs/>
                <w:color w:val="000000"/>
                <w:sz w:val="28"/>
                <w:szCs w:val="28"/>
              </w:rPr>
              <w:t>набор ниток, лоскутный текстиль</w:t>
            </w:r>
          </w:p>
        </w:tc>
      </w:tr>
    </w:tbl>
    <w:p w14:paraId="3C7D5729" w14:textId="77777777" w:rsidR="00166D83" w:rsidRPr="006124D2" w:rsidRDefault="00166D83" w:rsidP="00166D83">
      <w:pPr>
        <w:widowControl w:val="0"/>
        <w:autoSpaceDE w:val="0"/>
        <w:autoSpaceDN w:val="0"/>
        <w:spacing w:before="157"/>
        <w:rPr>
          <w:rFonts w:eastAsia="Cambria"/>
          <w:b/>
          <w:sz w:val="28"/>
          <w:szCs w:val="28"/>
          <w:lang w:eastAsia="en-US"/>
        </w:rPr>
        <w:sectPr w:rsidR="00166D83" w:rsidRPr="006124D2">
          <w:pgSz w:w="11900" w:h="16840"/>
          <w:pgMar w:top="520" w:right="560" w:bottom="280" w:left="560" w:header="720" w:footer="720" w:gutter="0"/>
          <w:cols w:space="720"/>
        </w:sectPr>
      </w:pPr>
    </w:p>
    <w:p w14:paraId="2F859EE8" w14:textId="77777777" w:rsidR="00166D83" w:rsidRDefault="00166D83" w:rsidP="00166D83">
      <w:pPr>
        <w:spacing w:line="1" w:lineRule="exact"/>
        <w:rPr>
          <w:sz w:val="20"/>
          <w:szCs w:val="20"/>
        </w:rPr>
      </w:pPr>
    </w:p>
    <w:p w14:paraId="342DEA0C" w14:textId="77777777" w:rsidR="006337D7" w:rsidRDefault="006337D7"/>
    <w:sectPr w:rsidR="00633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Tempora LGC Uni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74D"/>
    <w:multiLevelType w:val="hybridMultilevel"/>
    <w:tmpl w:val="2D7EC56E"/>
    <w:lvl w:ilvl="0" w:tplc="C4A20752">
      <w:start w:val="1"/>
      <w:numFmt w:val="bullet"/>
      <w:lvlText w:val="\emdash "/>
      <w:lvlJc w:val="left"/>
    </w:lvl>
    <w:lvl w:ilvl="1" w:tplc="0DC8FE5A">
      <w:numFmt w:val="decimal"/>
      <w:lvlText w:val=""/>
      <w:lvlJc w:val="left"/>
    </w:lvl>
    <w:lvl w:ilvl="2" w:tplc="57A279D6">
      <w:numFmt w:val="decimal"/>
      <w:lvlText w:val=""/>
      <w:lvlJc w:val="left"/>
    </w:lvl>
    <w:lvl w:ilvl="3" w:tplc="8DB4A5C0">
      <w:numFmt w:val="decimal"/>
      <w:lvlText w:val=""/>
      <w:lvlJc w:val="left"/>
    </w:lvl>
    <w:lvl w:ilvl="4" w:tplc="2ADC91AC">
      <w:numFmt w:val="decimal"/>
      <w:lvlText w:val=""/>
      <w:lvlJc w:val="left"/>
    </w:lvl>
    <w:lvl w:ilvl="5" w:tplc="F6C21ACC">
      <w:numFmt w:val="decimal"/>
      <w:lvlText w:val=""/>
      <w:lvlJc w:val="left"/>
    </w:lvl>
    <w:lvl w:ilvl="6" w:tplc="731C6332">
      <w:numFmt w:val="decimal"/>
      <w:lvlText w:val=""/>
      <w:lvlJc w:val="left"/>
    </w:lvl>
    <w:lvl w:ilvl="7" w:tplc="E6668F02">
      <w:numFmt w:val="decimal"/>
      <w:lvlText w:val=""/>
      <w:lvlJc w:val="left"/>
    </w:lvl>
    <w:lvl w:ilvl="8" w:tplc="CCC2B26C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FA90179A"/>
    <w:lvl w:ilvl="0" w:tplc="CACC8202">
      <w:start w:val="1"/>
      <w:numFmt w:val="bullet"/>
      <w:lvlText w:val="\emdash "/>
      <w:lvlJc w:val="left"/>
    </w:lvl>
    <w:lvl w:ilvl="1" w:tplc="ED08EECA">
      <w:numFmt w:val="decimal"/>
      <w:lvlText w:val=""/>
      <w:lvlJc w:val="left"/>
    </w:lvl>
    <w:lvl w:ilvl="2" w:tplc="66728762">
      <w:numFmt w:val="decimal"/>
      <w:lvlText w:val=""/>
      <w:lvlJc w:val="left"/>
    </w:lvl>
    <w:lvl w:ilvl="3" w:tplc="4D2C243C">
      <w:numFmt w:val="decimal"/>
      <w:lvlText w:val=""/>
      <w:lvlJc w:val="left"/>
    </w:lvl>
    <w:lvl w:ilvl="4" w:tplc="5BFC4B4C">
      <w:numFmt w:val="decimal"/>
      <w:lvlText w:val=""/>
      <w:lvlJc w:val="left"/>
    </w:lvl>
    <w:lvl w:ilvl="5" w:tplc="21F076F6">
      <w:numFmt w:val="decimal"/>
      <w:lvlText w:val=""/>
      <w:lvlJc w:val="left"/>
    </w:lvl>
    <w:lvl w:ilvl="6" w:tplc="520C07B4">
      <w:numFmt w:val="decimal"/>
      <w:lvlText w:val=""/>
      <w:lvlJc w:val="left"/>
    </w:lvl>
    <w:lvl w:ilvl="7" w:tplc="D94024A4">
      <w:numFmt w:val="decimal"/>
      <w:lvlText w:val=""/>
      <w:lvlJc w:val="left"/>
    </w:lvl>
    <w:lvl w:ilvl="8" w:tplc="2F403510">
      <w:numFmt w:val="decimal"/>
      <w:lvlText w:val=""/>
      <w:lvlJc w:val="left"/>
    </w:lvl>
  </w:abstractNum>
  <w:abstractNum w:abstractNumId="2" w15:restartNumberingAfterBreak="0">
    <w:nsid w:val="00001547"/>
    <w:multiLevelType w:val="hybridMultilevel"/>
    <w:tmpl w:val="F5B61204"/>
    <w:lvl w:ilvl="0" w:tplc="6212BB68">
      <w:start w:val="1"/>
      <w:numFmt w:val="bullet"/>
      <w:lvlText w:val="\emdash "/>
      <w:lvlJc w:val="left"/>
    </w:lvl>
    <w:lvl w:ilvl="1" w:tplc="2E06240A">
      <w:start w:val="1"/>
      <w:numFmt w:val="bullet"/>
      <w:lvlText w:val="В"/>
      <w:lvlJc w:val="left"/>
    </w:lvl>
    <w:lvl w:ilvl="2" w:tplc="E11A4592">
      <w:numFmt w:val="decimal"/>
      <w:lvlText w:val=""/>
      <w:lvlJc w:val="left"/>
    </w:lvl>
    <w:lvl w:ilvl="3" w:tplc="5E7ADE10">
      <w:numFmt w:val="decimal"/>
      <w:lvlText w:val=""/>
      <w:lvlJc w:val="left"/>
    </w:lvl>
    <w:lvl w:ilvl="4" w:tplc="B66CBAD6">
      <w:numFmt w:val="decimal"/>
      <w:lvlText w:val=""/>
      <w:lvlJc w:val="left"/>
    </w:lvl>
    <w:lvl w:ilvl="5" w:tplc="1AC8C1D8">
      <w:numFmt w:val="decimal"/>
      <w:lvlText w:val=""/>
      <w:lvlJc w:val="left"/>
    </w:lvl>
    <w:lvl w:ilvl="6" w:tplc="ECAC141E">
      <w:numFmt w:val="decimal"/>
      <w:lvlText w:val=""/>
      <w:lvlJc w:val="left"/>
    </w:lvl>
    <w:lvl w:ilvl="7" w:tplc="2138A692">
      <w:numFmt w:val="decimal"/>
      <w:lvlText w:val=""/>
      <w:lvlJc w:val="left"/>
    </w:lvl>
    <w:lvl w:ilvl="8" w:tplc="DFC6679C">
      <w:numFmt w:val="decimal"/>
      <w:lvlText w:val=""/>
      <w:lvlJc w:val="left"/>
    </w:lvl>
  </w:abstractNum>
  <w:abstractNum w:abstractNumId="3" w15:restartNumberingAfterBreak="0">
    <w:nsid w:val="00001AD4"/>
    <w:multiLevelType w:val="hybridMultilevel"/>
    <w:tmpl w:val="FE580564"/>
    <w:lvl w:ilvl="0" w:tplc="344A5DCE">
      <w:start w:val="1"/>
      <w:numFmt w:val="bullet"/>
      <w:lvlText w:val="\emdash "/>
      <w:lvlJc w:val="left"/>
    </w:lvl>
    <w:lvl w:ilvl="1" w:tplc="15EEAA72">
      <w:start w:val="1"/>
      <w:numFmt w:val="bullet"/>
      <w:lvlText w:val="В"/>
      <w:lvlJc w:val="left"/>
    </w:lvl>
    <w:lvl w:ilvl="2" w:tplc="75D2864C">
      <w:numFmt w:val="decimal"/>
      <w:lvlText w:val=""/>
      <w:lvlJc w:val="left"/>
    </w:lvl>
    <w:lvl w:ilvl="3" w:tplc="BC44EDCA">
      <w:numFmt w:val="decimal"/>
      <w:lvlText w:val=""/>
      <w:lvlJc w:val="left"/>
    </w:lvl>
    <w:lvl w:ilvl="4" w:tplc="0A6296BC">
      <w:numFmt w:val="decimal"/>
      <w:lvlText w:val=""/>
      <w:lvlJc w:val="left"/>
    </w:lvl>
    <w:lvl w:ilvl="5" w:tplc="4C2ED370">
      <w:numFmt w:val="decimal"/>
      <w:lvlText w:val=""/>
      <w:lvlJc w:val="left"/>
    </w:lvl>
    <w:lvl w:ilvl="6" w:tplc="2D00A426">
      <w:numFmt w:val="decimal"/>
      <w:lvlText w:val=""/>
      <w:lvlJc w:val="left"/>
    </w:lvl>
    <w:lvl w:ilvl="7" w:tplc="B2A27786">
      <w:numFmt w:val="decimal"/>
      <w:lvlText w:val=""/>
      <w:lvlJc w:val="left"/>
    </w:lvl>
    <w:lvl w:ilvl="8" w:tplc="EBAA78D0">
      <w:numFmt w:val="decimal"/>
      <w:lvlText w:val=""/>
      <w:lvlJc w:val="left"/>
    </w:lvl>
  </w:abstractNum>
  <w:abstractNum w:abstractNumId="4" w15:restartNumberingAfterBreak="0">
    <w:nsid w:val="00001E1F"/>
    <w:multiLevelType w:val="hybridMultilevel"/>
    <w:tmpl w:val="3554428C"/>
    <w:lvl w:ilvl="0" w:tplc="4F92E7BC">
      <w:start w:val="1"/>
      <w:numFmt w:val="bullet"/>
      <w:lvlText w:val="\emdash "/>
      <w:lvlJc w:val="left"/>
    </w:lvl>
    <w:lvl w:ilvl="1" w:tplc="D818B3F2">
      <w:start w:val="1"/>
      <w:numFmt w:val="bullet"/>
      <w:lvlText w:val="В"/>
      <w:lvlJc w:val="left"/>
    </w:lvl>
    <w:lvl w:ilvl="2" w:tplc="DC345544">
      <w:numFmt w:val="decimal"/>
      <w:lvlText w:val=""/>
      <w:lvlJc w:val="left"/>
    </w:lvl>
    <w:lvl w:ilvl="3" w:tplc="6A50E364">
      <w:numFmt w:val="decimal"/>
      <w:lvlText w:val=""/>
      <w:lvlJc w:val="left"/>
    </w:lvl>
    <w:lvl w:ilvl="4" w:tplc="111E1704">
      <w:numFmt w:val="decimal"/>
      <w:lvlText w:val=""/>
      <w:lvlJc w:val="left"/>
    </w:lvl>
    <w:lvl w:ilvl="5" w:tplc="3E8E1B5E">
      <w:numFmt w:val="decimal"/>
      <w:lvlText w:val=""/>
      <w:lvlJc w:val="left"/>
    </w:lvl>
    <w:lvl w:ilvl="6" w:tplc="60D678D4">
      <w:numFmt w:val="decimal"/>
      <w:lvlText w:val=""/>
      <w:lvlJc w:val="left"/>
    </w:lvl>
    <w:lvl w:ilvl="7" w:tplc="B79C7B36">
      <w:numFmt w:val="decimal"/>
      <w:lvlText w:val=""/>
      <w:lvlJc w:val="left"/>
    </w:lvl>
    <w:lvl w:ilvl="8" w:tplc="48CE7F8E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1354EB0C"/>
    <w:lvl w:ilvl="0" w:tplc="BF48BE96">
      <w:start w:val="1"/>
      <w:numFmt w:val="bullet"/>
      <w:lvlText w:val="\emdash "/>
      <w:lvlJc w:val="left"/>
    </w:lvl>
    <w:lvl w:ilvl="1" w:tplc="F654A10C">
      <w:numFmt w:val="decimal"/>
      <w:lvlText w:val=""/>
      <w:lvlJc w:val="left"/>
    </w:lvl>
    <w:lvl w:ilvl="2" w:tplc="D7FA2880">
      <w:numFmt w:val="decimal"/>
      <w:lvlText w:val=""/>
      <w:lvlJc w:val="left"/>
    </w:lvl>
    <w:lvl w:ilvl="3" w:tplc="0C50A3F2">
      <w:numFmt w:val="decimal"/>
      <w:lvlText w:val=""/>
      <w:lvlJc w:val="left"/>
    </w:lvl>
    <w:lvl w:ilvl="4" w:tplc="17128096">
      <w:numFmt w:val="decimal"/>
      <w:lvlText w:val=""/>
      <w:lvlJc w:val="left"/>
    </w:lvl>
    <w:lvl w:ilvl="5" w:tplc="9578B0FC">
      <w:numFmt w:val="decimal"/>
      <w:lvlText w:val=""/>
      <w:lvlJc w:val="left"/>
    </w:lvl>
    <w:lvl w:ilvl="6" w:tplc="31C601B8">
      <w:numFmt w:val="decimal"/>
      <w:lvlText w:val=""/>
      <w:lvlJc w:val="left"/>
    </w:lvl>
    <w:lvl w:ilvl="7" w:tplc="550C0958">
      <w:numFmt w:val="decimal"/>
      <w:lvlText w:val=""/>
      <w:lvlJc w:val="left"/>
    </w:lvl>
    <w:lvl w:ilvl="8" w:tplc="E370F564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F4FCE9D2"/>
    <w:lvl w:ilvl="0" w:tplc="D6003500">
      <w:start w:val="1"/>
      <w:numFmt w:val="bullet"/>
      <w:lvlText w:val="\emdash "/>
      <w:lvlJc w:val="left"/>
    </w:lvl>
    <w:lvl w:ilvl="1" w:tplc="9AA89F8E">
      <w:numFmt w:val="decimal"/>
      <w:lvlText w:val=""/>
      <w:lvlJc w:val="left"/>
    </w:lvl>
    <w:lvl w:ilvl="2" w:tplc="AEB039E4">
      <w:numFmt w:val="decimal"/>
      <w:lvlText w:val=""/>
      <w:lvlJc w:val="left"/>
    </w:lvl>
    <w:lvl w:ilvl="3" w:tplc="32E606EA">
      <w:numFmt w:val="decimal"/>
      <w:lvlText w:val=""/>
      <w:lvlJc w:val="left"/>
    </w:lvl>
    <w:lvl w:ilvl="4" w:tplc="A0008DE4">
      <w:numFmt w:val="decimal"/>
      <w:lvlText w:val=""/>
      <w:lvlJc w:val="left"/>
    </w:lvl>
    <w:lvl w:ilvl="5" w:tplc="04D6CF0C">
      <w:numFmt w:val="decimal"/>
      <w:lvlText w:val=""/>
      <w:lvlJc w:val="left"/>
    </w:lvl>
    <w:lvl w:ilvl="6" w:tplc="8E84F306">
      <w:numFmt w:val="decimal"/>
      <w:lvlText w:val=""/>
      <w:lvlJc w:val="left"/>
    </w:lvl>
    <w:lvl w:ilvl="7" w:tplc="BF022710">
      <w:numFmt w:val="decimal"/>
      <w:lvlText w:val=""/>
      <w:lvlJc w:val="left"/>
    </w:lvl>
    <w:lvl w:ilvl="8" w:tplc="E286AC30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83E09020"/>
    <w:lvl w:ilvl="0" w:tplc="85FCA98A">
      <w:start w:val="1"/>
      <w:numFmt w:val="bullet"/>
      <w:lvlText w:val="·"/>
      <w:lvlJc w:val="left"/>
    </w:lvl>
    <w:lvl w:ilvl="1" w:tplc="B6348FF2">
      <w:start w:val="1"/>
      <w:numFmt w:val="bullet"/>
      <w:lvlText w:val="В"/>
      <w:lvlJc w:val="left"/>
    </w:lvl>
    <w:lvl w:ilvl="2" w:tplc="A7A4B62C">
      <w:numFmt w:val="decimal"/>
      <w:lvlText w:val=""/>
      <w:lvlJc w:val="left"/>
    </w:lvl>
    <w:lvl w:ilvl="3" w:tplc="30CC7576">
      <w:numFmt w:val="decimal"/>
      <w:lvlText w:val=""/>
      <w:lvlJc w:val="left"/>
    </w:lvl>
    <w:lvl w:ilvl="4" w:tplc="8AE05AF6">
      <w:numFmt w:val="decimal"/>
      <w:lvlText w:val=""/>
      <w:lvlJc w:val="left"/>
    </w:lvl>
    <w:lvl w:ilvl="5" w:tplc="F232EEB6">
      <w:numFmt w:val="decimal"/>
      <w:lvlText w:val=""/>
      <w:lvlJc w:val="left"/>
    </w:lvl>
    <w:lvl w:ilvl="6" w:tplc="5A2A6924">
      <w:numFmt w:val="decimal"/>
      <w:lvlText w:val=""/>
      <w:lvlJc w:val="left"/>
    </w:lvl>
    <w:lvl w:ilvl="7" w:tplc="E94453AC">
      <w:numFmt w:val="decimal"/>
      <w:lvlText w:val=""/>
      <w:lvlJc w:val="left"/>
    </w:lvl>
    <w:lvl w:ilvl="8" w:tplc="52840B4C">
      <w:numFmt w:val="decimal"/>
      <w:lvlText w:val=""/>
      <w:lvlJc w:val="left"/>
    </w:lvl>
  </w:abstractNum>
  <w:abstractNum w:abstractNumId="8" w15:restartNumberingAfterBreak="0">
    <w:nsid w:val="000039B3"/>
    <w:multiLevelType w:val="hybridMultilevel"/>
    <w:tmpl w:val="4026837C"/>
    <w:lvl w:ilvl="0" w:tplc="99B640D8">
      <w:start w:val="6"/>
      <w:numFmt w:val="decimal"/>
      <w:lvlText w:val="%1"/>
      <w:lvlJc w:val="left"/>
    </w:lvl>
    <w:lvl w:ilvl="1" w:tplc="0F162EF0">
      <w:numFmt w:val="decimal"/>
      <w:lvlText w:val=""/>
      <w:lvlJc w:val="left"/>
    </w:lvl>
    <w:lvl w:ilvl="2" w:tplc="25022C9C">
      <w:numFmt w:val="decimal"/>
      <w:lvlText w:val=""/>
      <w:lvlJc w:val="left"/>
    </w:lvl>
    <w:lvl w:ilvl="3" w:tplc="A6F0DB32">
      <w:numFmt w:val="decimal"/>
      <w:lvlText w:val=""/>
      <w:lvlJc w:val="left"/>
    </w:lvl>
    <w:lvl w:ilvl="4" w:tplc="AF8AD5DE">
      <w:numFmt w:val="decimal"/>
      <w:lvlText w:val=""/>
      <w:lvlJc w:val="left"/>
    </w:lvl>
    <w:lvl w:ilvl="5" w:tplc="4850B668">
      <w:numFmt w:val="decimal"/>
      <w:lvlText w:val=""/>
      <w:lvlJc w:val="left"/>
    </w:lvl>
    <w:lvl w:ilvl="6" w:tplc="23CCC512">
      <w:numFmt w:val="decimal"/>
      <w:lvlText w:val=""/>
      <w:lvlJc w:val="left"/>
    </w:lvl>
    <w:lvl w:ilvl="7" w:tplc="E2324DAA">
      <w:numFmt w:val="decimal"/>
      <w:lvlText w:val=""/>
      <w:lvlJc w:val="left"/>
    </w:lvl>
    <w:lvl w:ilvl="8" w:tplc="D8EC9044">
      <w:numFmt w:val="decimal"/>
      <w:lvlText w:val=""/>
      <w:lvlJc w:val="left"/>
    </w:lvl>
  </w:abstractNum>
  <w:abstractNum w:abstractNumId="9" w15:restartNumberingAfterBreak="0">
    <w:nsid w:val="00003B25"/>
    <w:multiLevelType w:val="hybridMultilevel"/>
    <w:tmpl w:val="1D5CDAAC"/>
    <w:lvl w:ilvl="0" w:tplc="7D906302">
      <w:start w:val="1"/>
      <w:numFmt w:val="bullet"/>
      <w:lvlText w:val="\emdash "/>
      <w:lvlJc w:val="left"/>
    </w:lvl>
    <w:lvl w:ilvl="1" w:tplc="D654D8C0">
      <w:numFmt w:val="decimal"/>
      <w:lvlText w:val=""/>
      <w:lvlJc w:val="left"/>
    </w:lvl>
    <w:lvl w:ilvl="2" w:tplc="BC64E252">
      <w:numFmt w:val="decimal"/>
      <w:lvlText w:val=""/>
      <w:lvlJc w:val="left"/>
    </w:lvl>
    <w:lvl w:ilvl="3" w:tplc="E690BD0E">
      <w:numFmt w:val="decimal"/>
      <w:lvlText w:val=""/>
      <w:lvlJc w:val="left"/>
    </w:lvl>
    <w:lvl w:ilvl="4" w:tplc="493ABA4C">
      <w:numFmt w:val="decimal"/>
      <w:lvlText w:val=""/>
      <w:lvlJc w:val="left"/>
    </w:lvl>
    <w:lvl w:ilvl="5" w:tplc="808C1A8A">
      <w:numFmt w:val="decimal"/>
      <w:lvlText w:val=""/>
      <w:lvlJc w:val="left"/>
    </w:lvl>
    <w:lvl w:ilvl="6" w:tplc="75468FBC">
      <w:numFmt w:val="decimal"/>
      <w:lvlText w:val=""/>
      <w:lvlJc w:val="left"/>
    </w:lvl>
    <w:lvl w:ilvl="7" w:tplc="89B20AE2">
      <w:numFmt w:val="decimal"/>
      <w:lvlText w:val=""/>
      <w:lvlJc w:val="left"/>
    </w:lvl>
    <w:lvl w:ilvl="8" w:tplc="F524053C">
      <w:numFmt w:val="decimal"/>
      <w:lvlText w:val=""/>
      <w:lvlJc w:val="left"/>
    </w:lvl>
  </w:abstractNum>
  <w:abstractNum w:abstractNumId="10" w15:restartNumberingAfterBreak="0">
    <w:nsid w:val="0000428B"/>
    <w:multiLevelType w:val="hybridMultilevel"/>
    <w:tmpl w:val="9452823C"/>
    <w:lvl w:ilvl="0" w:tplc="B3927C56">
      <w:start w:val="7"/>
      <w:numFmt w:val="decimal"/>
      <w:lvlText w:val="%1"/>
      <w:lvlJc w:val="left"/>
    </w:lvl>
    <w:lvl w:ilvl="1" w:tplc="64104FEA">
      <w:numFmt w:val="decimal"/>
      <w:lvlText w:val=""/>
      <w:lvlJc w:val="left"/>
    </w:lvl>
    <w:lvl w:ilvl="2" w:tplc="2CF63AB2">
      <w:numFmt w:val="decimal"/>
      <w:lvlText w:val=""/>
      <w:lvlJc w:val="left"/>
    </w:lvl>
    <w:lvl w:ilvl="3" w:tplc="127219A4">
      <w:numFmt w:val="decimal"/>
      <w:lvlText w:val=""/>
      <w:lvlJc w:val="left"/>
    </w:lvl>
    <w:lvl w:ilvl="4" w:tplc="2D3E1656">
      <w:numFmt w:val="decimal"/>
      <w:lvlText w:val=""/>
      <w:lvlJc w:val="left"/>
    </w:lvl>
    <w:lvl w:ilvl="5" w:tplc="35207164">
      <w:numFmt w:val="decimal"/>
      <w:lvlText w:val=""/>
      <w:lvlJc w:val="left"/>
    </w:lvl>
    <w:lvl w:ilvl="6" w:tplc="6B1231F8">
      <w:numFmt w:val="decimal"/>
      <w:lvlText w:val=""/>
      <w:lvlJc w:val="left"/>
    </w:lvl>
    <w:lvl w:ilvl="7" w:tplc="7E980554">
      <w:numFmt w:val="decimal"/>
      <w:lvlText w:val=""/>
      <w:lvlJc w:val="left"/>
    </w:lvl>
    <w:lvl w:ilvl="8" w:tplc="E900566E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AF70F830"/>
    <w:lvl w:ilvl="0" w:tplc="EA16E1B6">
      <w:start w:val="1"/>
      <w:numFmt w:val="bullet"/>
      <w:lvlText w:val="С"/>
      <w:lvlJc w:val="left"/>
    </w:lvl>
    <w:lvl w:ilvl="1" w:tplc="902202A6">
      <w:numFmt w:val="decimal"/>
      <w:lvlText w:val=""/>
      <w:lvlJc w:val="left"/>
    </w:lvl>
    <w:lvl w:ilvl="2" w:tplc="EFF4FAA4">
      <w:numFmt w:val="decimal"/>
      <w:lvlText w:val=""/>
      <w:lvlJc w:val="left"/>
    </w:lvl>
    <w:lvl w:ilvl="3" w:tplc="2116899E">
      <w:numFmt w:val="decimal"/>
      <w:lvlText w:val=""/>
      <w:lvlJc w:val="left"/>
    </w:lvl>
    <w:lvl w:ilvl="4" w:tplc="1DE67480">
      <w:numFmt w:val="decimal"/>
      <w:lvlText w:val=""/>
      <w:lvlJc w:val="left"/>
    </w:lvl>
    <w:lvl w:ilvl="5" w:tplc="DA4C2F24">
      <w:numFmt w:val="decimal"/>
      <w:lvlText w:val=""/>
      <w:lvlJc w:val="left"/>
    </w:lvl>
    <w:lvl w:ilvl="6" w:tplc="E918FD8C">
      <w:numFmt w:val="decimal"/>
      <w:lvlText w:val=""/>
      <w:lvlJc w:val="left"/>
    </w:lvl>
    <w:lvl w:ilvl="7" w:tplc="8FA2AAF8">
      <w:numFmt w:val="decimal"/>
      <w:lvlText w:val=""/>
      <w:lvlJc w:val="left"/>
    </w:lvl>
    <w:lvl w:ilvl="8" w:tplc="62F25FC8">
      <w:numFmt w:val="decimal"/>
      <w:lvlText w:val=""/>
      <w:lvlJc w:val="left"/>
    </w:lvl>
  </w:abstractNum>
  <w:abstractNum w:abstractNumId="12" w15:restartNumberingAfterBreak="0">
    <w:nsid w:val="00004509"/>
    <w:multiLevelType w:val="hybridMultilevel"/>
    <w:tmpl w:val="1EC00952"/>
    <w:lvl w:ilvl="0" w:tplc="EB860144">
      <w:start w:val="8"/>
      <w:numFmt w:val="decimal"/>
      <w:lvlText w:val="%1"/>
      <w:lvlJc w:val="left"/>
    </w:lvl>
    <w:lvl w:ilvl="1" w:tplc="04DCBB3E">
      <w:numFmt w:val="decimal"/>
      <w:lvlText w:val=""/>
      <w:lvlJc w:val="left"/>
    </w:lvl>
    <w:lvl w:ilvl="2" w:tplc="F0B0553A">
      <w:numFmt w:val="decimal"/>
      <w:lvlText w:val=""/>
      <w:lvlJc w:val="left"/>
    </w:lvl>
    <w:lvl w:ilvl="3" w:tplc="0EE6D54A">
      <w:numFmt w:val="decimal"/>
      <w:lvlText w:val=""/>
      <w:lvlJc w:val="left"/>
    </w:lvl>
    <w:lvl w:ilvl="4" w:tplc="2366719E">
      <w:numFmt w:val="decimal"/>
      <w:lvlText w:val=""/>
      <w:lvlJc w:val="left"/>
    </w:lvl>
    <w:lvl w:ilvl="5" w:tplc="2D3A7F2E">
      <w:numFmt w:val="decimal"/>
      <w:lvlText w:val=""/>
      <w:lvlJc w:val="left"/>
    </w:lvl>
    <w:lvl w:ilvl="6" w:tplc="A04C0FA4">
      <w:numFmt w:val="decimal"/>
      <w:lvlText w:val=""/>
      <w:lvlJc w:val="left"/>
    </w:lvl>
    <w:lvl w:ilvl="7" w:tplc="78BC2D5E">
      <w:numFmt w:val="decimal"/>
      <w:lvlText w:val=""/>
      <w:lvlJc w:val="left"/>
    </w:lvl>
    <w:lvl w:ilvl="8" w:tplc="CADAC96E">
      <w:numFmt w:val="decimal"/>
      <w:lvlText w:val=""/>
      <w:lvlJc w:val="left"/>
    </w:lvl>
  </w:abstractNum>
  <w:abstractNum w:abstractNumId="13" w15:restartNumberingAfterBreak="0">
    <w:nsid w:val="0000491C"/>
    <w:multiLevelType w:val="hybridMultilevel"/>
    <w:tmpl w:val="D6E6F7A2"/>
    <w:lvl w:ilvl="0" w:tplc="A7BEA242">
      <w:start w:val="5"/>
      <w:numFmt w:val="decimal"/>
      <w:lvlText w:val="%1"/>
      <w:lvlJc w:val="left"/>
    </w:lvl>
    <w:lvl w:ilvl="1" w:tplc="2B943C5E">
      <w:numFmt w:val="decimal"/>
      <w:lvlText w:val=""/>
      <w:lvlJc w:val="left"/>
    </w:lvl>
    <w:lvl w:ilvl="2" w:tplc="62F0090C">
      <w:numFmt w:val="decimal"/>
      <w:lvlText w:val=""/>
      <w:lvlJc w:val="left"/>
    </w:lvl>
    <w:lvl w:ilvl="3" w:tplc="6D4ED0AA">
      <w:numFmt w:val="decimal"/>
      <w:lvlText w:val=""/>
      <w:lvlJc w:val="left"/>
    </w:lvl>
    <w:lvl w:ilvl="4" w:tplc="C172CA46">
      <w:numFmt w:val="decimal"/>
      <w:lvlText w:val=""/>
      <w:lvlJc w:val="left"/>
    </w:lvl>
    <w:lvl w:ilvl="5" w:tplc="98487506">
      <w:numFmt w:val="decimal"/>
      <w:lvlText w:val=""/>
      <w:lvlJc w:val="left"/>
    </w:lvl>
    <w:lvl w:ilvl="6" w:tplc="F2AE8B8C">
      <w:numFmt w:val="decimal"/>
      <w:lvlText w:val=""/>
      <w:lvlJc w:val="left"/>
    </w:lvl>
    <w:lvl w:ilvl="7" w:tplc="E1AE5AF8">
      <w:numFmt w:val="decimal"/>
      <w:lvlText w:val=""/>
      <w:lvlJc w:val="left"/>
    </w:lvl>
    <w:lvl w:ilvl="8" w:tplc="5CEEA678">
      <w:numFmt w:val="decimal"/>
      <w:lvlText w:val=""/>
      <w:lvlJc w:val="left"/>
    </w:lvl>
  </w:abstractNum>
  <w:abstractNum w:abstractNumId="14" w15:restartNumberingAfterBreak="0">
    <w:nsid w:val="00004D06"/>
    <w:multiLevelType w:val="hybridMultilevel"/>
    <w:tmpl w:val="B6DCAB5C"/>
    <w:lvl w:ilvl="0" w:tplc="68922BF4">
      <w:start w:val="1"/>
      <w:numFmt w:val="bullet"/>
      <w:lvlText w:val="\emdash "/>
      <w:lvlJc w:val="left"/>
    </w:lvl>
    <w:lvl w:ilvl="1" w:tplc="8486900E">
      <w:numFmt w:val="decimal"/>
      <w:lvlText w:val=""/>
      <w:lvlJc w:val="left"/>
    </w:lvl>
    <w:lvl w:ilvl="2" w:tplc="CE3668D0">
      <w:numFmt w:val="decimal"/>
      <w:lvlText w:val=""/>
      <w:lvlJc w:val="left"/>
    </w:lvl>
    <w:lvl w:ilvl="3" w:tplc="8CD43B30">
      <w:numFmt w:val="decimal"/>
      <w:lvlText w:val=""/>
      <w:lvlJc w:val="left"/>
    </w:lvl>
    <w:lvl w:ilvl="4" w:tplc="27543C62">
      <w:numFmt w:val="decimal"/>
      <w:lvlText w:val=""/>
      <w:lvlJc w:val="left"/>
    </w:lvl>
    <w:lvl w:ilvl="5" w:tplc="0220F2CC">
      <w:numFmt w:val="decimal"/>
      <w:lvlText w:val=""/>
      <w:lvlJc w:val="left"/>
    </w:lvl>
    <w:lvl w:ilvl="6" w:tplc="106EC186">
      <w:numFmt w:val="decimal"/>
      <w:lvlText w:val=""/>
      <w:lvlJc w:val="left"/>
    </w:lvl>
    <w:lvl w:ilvl="7" w:tplc="EC449F46">
      <w:numFmt w:val="decimal"/>
      <w:lvlText w:val=""/>
      <w:lvlJc w:val="left"/>
    </w:lvl>
    <w:lvl w:ilvl="8" w:tplc="D722AD28">
      <w:numFmt w:val="decimal"/>
      <w:lvlText w:val=""/>
      <w:lvlJc w:val="left"/>
    </w:lvl>
  </w:abstractNum>
  <w:abstractNum w:abstractNumId="15" w15:restartNumberingAfterBreak="0">
    <w:nsid w:val="00004DB7"/>
    <w:multiLevelType w:val="hybridMultilevel"/>
    <w:tmpl w:val="8CCC0FCC"/>
    <w:lvl w:ilvl="0" w:tplc="48020C22">
      <w:start w:val="1"/>
      <w:numFmt w:val="bullet"/>
      <w:lvlText w:val="\emdash "/>
      <w:lvlJc w:val="left"/>
    </w:lvl>
    <w:lvl w:ilvl="1" w:tplc="F6ACA76A">
      <w:start w:val="1"/>
      <w:numFmt w:val="bullet"/>
      <w:lvlText w:val="В"/>
      <w:lvlJc w:val="left"/>
    </w:lvl>
    <w:lvl w:ilvl="2" w:tplc="3C6091C2">
      <w:numFmt w:val="decimal"/>
      <w:lvlText w:val=""/>
      <w:lvlJc w:val="left"/>
    </w:lvl>
    <w:lvl w:ilvl="3" w:tplc="4F527154">
      <w:numFmt w:val="decimal"/>
      <w:lvlText w:val=""/>
      <w:lvlJc w:val="left"/>
    </w:lvl>
    <w:lvl w:ilvl="4" w:tplc="FC24783C">
      <w:numFmt w:val="decimal"/>
      <w:lvlText w:val=""/>
      <w:lvlJc w:val="left"/>
    </w:lvl>
    <w:lvl w:ilvl="5" w:tplc="218676A4">
      <w:numFmt w:val="decimal"/>
      <w:lvlText w:val=""/>
      <w:lvlJc w:val="left"/>
    </w:lvl>
    <w:lvl w:ilvl="6" w:tplc="D98A33B2">
      <w:numFmt w:val="decimal"/>
      <w:lvlText w:val=""/>
      <w:lvlJc w:val="left"/>
    </w:lvl>
    <w:lvl w:ilvl="7" w:tplc="813A35FA">
      <w:numFmt w:val="decimal"/>
      <w:lvlText w:val=""/>
      <w:lvlJc w:val="left"/>
    </w:lvl>
    <w:lvl w:ilvl="8" w:tplc="0BC020AE">
      <w:numFmt w:val="decimal"/>
      <w:lvlText w:val=""/>
      <w:lvlJc w:val="left"/>
    </w:lvl>
  </w:abstractNum>
  <w:abstractNum w:abstractNumId="16" w15:restartNumberingAfterBreak="0">
    <w:nsid w:val="00004DC8"/>
    <w:multiLevelType w:val="hybridMultilevel"/>
    <w:tmpl w:val="45F099BE"/>
    <w:lvl w:ilvl="0" w:tplc="A9B63D62">
      <w:start w:val="1"/>
      <w:numFmt w:val="bullet"/>
      <w:lvlText w:val="\emdash "/>
      <w:lvlJc w:val="left"/>
    </w:lvl>
    <w:lvl w:ilvl="1" w:tplc="55783F20">
      <w:start w:val="1"/>
      <w:numFmt w:val="bullet"/>
      <w:lvlText w:val="В"/>
      <w:lvlJc w:val="left"/>
    </w:lvl>
    <w:lvl w:ilvl="2" w:tplc="21EEFA60">
      <w:numFmt w:val="decimal"/>
      <w:lvlText w:val=""/>
      <w:lvlJc w:val="left"/>
    </w:lvl>
    <w:lvl w:ilvl="3" w:tplc="DF60F416">
      <w:numFmt w:val="decimal"/>
      <w:lvlText w:val=""/>
      <w:lvlJc w:val="left"/>
    </w:lvl>
    <w:lvl w:ilvl="4" w:tplc="AE66038A">
      <w:numFmt w:val="decimal"/>
      <w:lvlText w:val=""/>
      <w:lvlJc w:val="left"/>
    </w:lvl>
    <w:lvl w:ilvl="5" w:tplc="077A3D50">
      <w:numFmt w:val="decimal"/>
      <w:lvlText w:val=""/>
      <w:lvlJc w:val="left"/>
    </w:lvl>
    <w:lvl w:ilvl="6" w:tplc="90C6A1E6">
      <w:numFmt w:val="decimal"/>
      <w:lvlText w:val=""/>
      <w:lvlJc w:val="left"/>
    </w:lvl>
    <w:lvl w:ilvl="7" w:tplc="81B0BB34">
      <w:numFmt w:val="decimal"/>
      <w:lvlText w:val=""/>
      <w:lvlJc w:val="left"/>
    </w:lvl>
    <w:lvl w:ilvl="8" w:tplc="3EC0ADC2">
      <w:numFmt w:val="decimal"/>
      <w:lvlText w:val=""/>
      <w:lvlJc w:val="left"/>
    </w:lvl>
  </w:abstractNum>
  <w:abstractNum w:abstractNumId="17" w15:restartNumberingAfterBreak="0">
    <w:nsid w:val="000054DE"/>
    <w:multiLevelType w:val="hybridMultilevel"/>
    <w:tmpl w:val="5FE44A60"/>
    <w:lvl w:ilvl="0" w:tplc="DA4E6E1C">
      <w:start w:val="1"/>
      <w:numFmt w:val="bullet"/>
      <w:lvlText w:val="\emdash "/>
      <w:lvlJc w:val="left"/>
    </w:lvl>
    <w:lvl w:ilvl="1" w:tplc="9EC45CEA">
      <w:start w:val="1"/>
      <w:numFmt w:val="bullet"/>
      <w:lvlText w:val="В"/>
      <w:lvlJc w:val="left"/>
    </w:lvl>
    <w:lvl w:ilvl="2" w:tplc="F272BA0A">
      <w:numFmt w:val="decimal"/>
      <w:lvlText w:val=""/>
      <w:lvlJc w:val="left"/>
    </w:lvl>
    <w:lvl w:ilvl="3" w:tplc="A6ACADD2">
      <w:numFmt w:val="decimal"/>
      <w:lvlText w:val=""/>
      <w:lvlJc w:val="left"/>
    </w:lvl>
    <w:lvl w:ilvl="4" w:tplc="DAA6D05E">
      <w:numFmt w:val="decimal"/>
      <w:lvlText w:val=""/>
      <w:lvlJc w:val="left"/>
    </w:lvl>
    <w:lvl w:ilvl="5" w:tplc="4584653A">
      <w:numFmt w:val="decimal"/>
      <w:lvlText w:val=""/>
      <w:lvlJc w:val="left"/>
    </w:lvl>
    <w:lvl w:ilvl="6" w:tplc="ED961D10">
      <w:numFmt w:val="decimal"/>
      <w:lvlText w:val=""/>
      <w:lvlJc w:val="left"/>
    </w:lvl>
    <w:lvl w:ilvl="7" w:tplc="58F4FAD2">
      <w:numFmt w:val="decimal"/>
      <w:lvlText w:val=""/>
      <w:lvlJc w:val="left"/>
    </w:lvl>
    <w:lvl w:ilvl="8" w:tplc="EC484E88">
      <w:numFmt w:val="decimal"/>
      <w:lvlText w:val=""/>
      <w:lvlJc w:val="left"/>
    </w:lvl>
  </w:abstractNum>
  <w:abstractNum w:abstractNumId="18" w15:restartNumberingAfterBreak="0">
    <w:nsid w:val="00005D03"/>
    <w:multiLevelType w:val="hybridMultilevel"/>
    <w:tmpl w:val="624A2DD6"/>
    <w:lvl w:ilvl="0" w:tplc="D1A8C060">
      <w:start w:val="1"/>
      <w:numFmt w:val="bullet"/>
      <w:lvlText w:val="\emdash "/>
      <w:lvlJc w:val="left"/>
    </w:lvl>
    <w:lvl w:ilvl="1" w:tplc="DAF0B0F4">
      <w:start w:val="1"/>
      <w:numFmt w:val="bullet"/>
      <w:lvlText w:val="В"/>
      <w:lvlJc w:val="left"/>
    </w:lvl>
    <w:lvl w:ilvl="2" w:tplc="143C85C6">
      <w:numFmt w:val="decimal"/>
      <w:lvlText w:val=""/>
      <w:lvlJc w:val="left"/>
    </w:lvl>
    <w:lvl w:ilvl="3" w:tplc="97E46A0E">
      <w:numFmt w:val="decimal"/>
      <w:lvlText w:val=""/>
      <w:lvlJc w:val="left"/>
    </w:lvl>
    <w:lvl w:ilvl="4" w:tplc="08DC393E">
      <w:numFmt w:val="decimal"/>
      <w:lvlText w:val=""/>
      <w:lvlJc w:val="left"/>
    </w:lvl>
    <w:lvl w:ilvl="5" w:tplc="78F8665A">
      <w:numFmt w:val="decimal"/>
      <w:lvlText w:val=""/>
      <w:lvlJc w:val="left"/>
    </w:lvl>
    <w:lvl w:ilvl="6" w:tplc="24ECDDA6">
      <w:numFmt w:val="decimal"/>
      <w:lvlText w:val=""/>
      <w:lvlJc w:val="left"/>
    </w:lvl>
    <w:lvl w:ilvl="7" w:tplc="AFACCB26">
      <w:numFmt w:val="decimal"/>
      <w:lvlText w:val=""/>
      <w:lvlJc w:val="left"/>
    </w:lvl>
    <w:lvl w:ilvl="8" w:tplc="FEEA1E76">
      <w:numFmt w:val="decimal"/>
      <w:lvlText w:val=""/>
      <w:lvlJc w:val="left"/>
    </w:lvl>
  </w:abstractNum>
  <w:abstractNum w:abstractNumId="19" w15:restartNumberingAfterBreak="0">
    <w:nsid w:val="00006443"/>
    <w:multiLevelType w:val="hybridMultilevel"/>
    <w:tmpl w:val="80CED836"/>
    <w:lvl w:ilvl="0" w:tplc="179E62EC">
      <w:start w:val="1"/>
      <w:numFmt w:val="bullet"/>
      <w:lvlText w:val="\emdash "/>
      <w:lvlJc w:val="left"/>
    </w:lvl>
    <w:lvl w:ilvl="1" w:tplc="7F1E339C">
      <w:start w:val="1"/>
      <w:numFmt w:val="bullet"/>
      <w:lvlText w:val="В"/>
      <w:lvlJc w:val="left"/>
    </w:lvl>
    <w:lvl w:ilvl="2" w:tplc="647C58C4">
      <w:numFmt w:val="decimal"/>
      <w:lvlText w:val=""/>
      <w:lvlJc w:val="left"/>
    </w:lvl>
    <w:lvl w:ilvl="3" w:tplc="C39E3B0A">
      <w:numFmt w:val="decimal"/>
      <w:lvlText w:val=""/>
      <w:lvlJc w:val="left"/>
    </w:lvl>
    <w:lvl w:ilvl="4" w:tplc="5C7EC1D2">
      <w:numFmt w:val="decimal"/>
      <w:lvlText w:val=""/>
      <w:lvlJc w:val="left"/>
    </w:lvl>
    <w:lvl w:ilvl="5" w:tplc="4B2E7276">
      <w:numFmt w:val="decimal"/>
      <w:lvlText w:val=""/>
      <w:lvlJc w:val="left"/>
    </w:lvl>
    <w:lvl w:ilvl="6" w:tplc="7B4ED6A8">
      <w:numFmt w:val="decimal"/>
      <w:lvlText w:val=""/>
      <w:lvlJc w:val="left"/>
    </w:lvl>
    <w:lvl w:ilvl="7" w:tplc="93FEF3F4">
      <w:numFmt w:val="decimal"/>
      <w:lvlText w:val=""/>
      <w:lvlJc w:val="left"/>
    </w:lvl>
    <w:lvl w:ilvl="8" w:tplc="85FEF87E">
      <w:numFmt w:val="decimal"/>
      <w:lvlText w:val=""/>
      <w:lvlJc w:val="left"/>
    </w:lvl>
  </w:abstractNum>
  <w:abstractNum w:abstractNumId="20" w15:restartNumberingAfterBreak="0">
    <w:nsid w:val="000066BB"/>
    <w:multiLevelType w:val="hybridMultilevel"/>
    <w:tmpl w:val="A58804A8"/>
    <w:lvl w:ilvl="0" w:tplc="FA20230E">
      <w:start w:val="1"/>
      <w:numFmt w:val="bullet"/>
      <w:lvlText w:val="\emdash "/>
      <w:lvlJc w:val="left"/>
    </w:lvl>
    <w:lvl w:ilvl="1" w:tplc="3D729748">
      <w:start w:val="1"/>
      <w:numFmt w:val="bullet"/>
      <w:lvlText w:val="В"/>
      <w:lvlJc w:val="left"/>
    </w:lvl>
    <w:lvl w:ilvl="2" w:tplc="1DAE23F8">
      <w:numFmt w:val="decimal"/>
      <w:lvlText w:val=""/>
      <w:lvlJc w:val="left"/>
    </w:lvl>
    <w:lvl w:ilvl="3" w:tplc="6CA202D0">
      <w:numFmt w:val="decimal"/>
      <w:lvlText w:val=""/>
      <w:lvlJc w:val="left"/>
    </w:lvl>
    <w:lvl w:ilvl="4" w:tplc="65D039CC">
      <w:numFmt w:val="decimal"/>
      <w:lvlText w:val=""/>
      <w:lvlJc w:val="left"/>
    </w:lvl>
    <w:lvl w:ilvl="5" w:tplc="A83ED97E">
      <w:numFmt w:val="decimal"/>
      <w:lvlText w:val=""/>
      <w:lvlJc w:val="left"/>
    </w:lvl>
    <w:lvl w:ilvl="6" w:tplc="527027C2">
      <w:numFmt w:val="decimal"/>
      <w:lvlText w:val=""/>
      <w:lvlJc w:val="left"/>
    </w:lvl>
    <w:lvl w:ilvl="7" w:tplc="A66E617A">
      <w:numFmt w:val="decimal"/>
      <w:lvlText w:val=""/>
      <w:lvlJc w:val="left"/>
    </w:lvl>
    <w:lvl w:ilvl="8" w:tplc="E512659C">
      <w:numFmt w:val="decimal"/>
      <w:lvlText w:val=""/>
      <w:lvlJc w:val="left"/>
    </w:lvl>
  </w:abstractNum>
  <w:abstractNum w:abstractNumId="21" w15:restartNumberingAfterBreak="0">
    <w:nsid w:val="00006E5D"/>
    <w:multiLevelType w:val="hybridMultilevel"/>
    <w:tmpl w:val="022E036E"/>
    <w:lvl w:ilvl="0" w:tplc="DBBEBEE4">
      <w:start w:val="1"/>
      <w:numFmt w:val="bullet"/>
      <w:lvlText w:val="\emdash "/>
      <w:lvlJc w:val="left"/>
    </w:lvl>
    <w:lvl w:ilvl="1" w:tplc="B60A4310">
      <w:start w:val="1"/>
      <w:numFmt w:val="bullet"/>
      <w:lvlText w:val="В"/>
      <w:lvlJc w:val="left"/>
    </w:lvl>
    <w:lvl w:ilvl="2" w:tplc="13E48646">
      <w:numFmt w:val="decimal"/>
      <w:lvlText w:val=""/>
      <w:lvlJc w:val="left"/>
    </w:lvl>
    <w:lvl w:ilvl="3" w:tplc="C40A3C86">
      <w:numFmt w:val="decimal"/>
      <w:lvlText w:val=""/>
      <w:lvlJc w:val="left"/>
    </w:lvl>
    <w:lvl w:ilvl="4" w:tplc="5DC81F84">
      <w:numFmt w:val="decimal"/>
      <w:lvlText w:val=""/>
      <w:lvlJc w:val="left"/>
    </w:lvl>
    <w:lvl w:ilvl="5" w:tplc="840667D2">
      <w:numFmt w:val="decimal"/>
      <w:lvlText w:val=""/>
      <w:lvlJc w:val="left"/>
    </w:lvl>
    <w:lvl w:ilvl="6" w:tplc="728277D0">
      <w:numFmt w:val="decimal"/>
      <w:lvlText w:val=""/>
      <w:lvlJc w:val="left"/>
    </w:lvl>
    <w:lvl w:ilvl="7" w:tplc="CAFA7784">
      <w:numFmt w:val="decimal"/>
      <w:lvlText w:val=""/>
      <w:lvlJc w:val="left"/>
    </w:lvl>
    <w:lvl w:ilvl="8" w:tplc="772A2CC6">
      <w:numFmt w:val="decimal"/>
      <w:lvlText w:val=""/>
      <w:lvlJc w:val="left"/>
    </w:lvl>
  </w:abstractNum>
  <w:abstractNum w:abstractNumId="22" w15:restartNumberingAfterBreak="0">
    <w:nsid w:val="0000701F"/>
    <w:multiLevelType w:val="hybridMultilevel"/>
    <w:tmpl w:val="B992B3CE"/>
    <w:lvl w:ilvl="0" w:tplc="9DB46F1A">
      <w:start w:val="1"/>
      <w:numFmt w:val="bullet"/>
      <w:lvlText w:val="\emdash "/>
      <w:lvlJc w:val="left"/>
    </w:lvl>
    <w:lvl w:ilvl="1" w:tplc="9326A1EC">
      <w:numFmt w:val="decimal"/>
      <w:lvlText w:val=""/>
      <w:lvlJc w:val="left"/>
    </w:lvl>
    <w:lvl w:ilvl="2" w:tplc="63DC7706">
      <w:numFmt w:val="decimal"/>
      <w:lvlText w:val=""/>
      <w:lvlJc w:val="left"/>
    </w:lvl>
    <w:lvl w:ilvl="3" w:tplc="A34C38BC">
      <w:numFmt w:val="decimal"/>
      <w:lvlText w:val=""/>
      <w:lvlJc w:val="left"/>
    </w:lvl>
    <w:lvl w:ilvl="4" w:tplc="DDF0E46C">
      <w:numFmt w:val="decimal"/>
      <w:lvlText w:val=""/>
      <w:lvlJc w:val="left"/>
    </w:lvl>
    <w:lvl w:ilvl="5" w:tplc="A928D286">
      <w:numFmt w:val="decimal"/>
      <w:lvlText w:val=""/>
      <w:lvlJc w:val="left"/>
    </w:lvl>
    <w:lvl w:ilvl="6" w:tplc="144E7AB2">
      <w:numFmt w:val="decimal"/>
      <w:lvlText w:val=""/>
      <w:lvlJc w:val="left"/>
    </w:lvl>
    <w:lvl w:ilvl="7" w:tplc="824E911A">
      <w:numFmt w:val="decimal"/>
      <w:lvlText w:val=""/>
      <w:lvlJc w:val="left"/>
    </w:lvl>
    <w:lvl w:ilvl="8" w:tplc="116A8A48">
      <w:numFmt w:val="decimal"/>
      <w:lvlText w:val=""/>
      <w:lvlJc w:val="left"/>
    </w:lvl>
  </w:abstractNum>
  <w:abstractNum w:abstractNumId="23" w15:restartNumberingAfterBreak="0">
    <w:nsid w:val="0000767D"/>
    <w:multiLevelType w:val="hybridMultilevel"/>
    <w:tmpl w:val="B9EC334E"/>
    <w:lvl w:ilvl="0" w:tplc="BB44BF1E">
      <w:start w:val="1"/>
      <w:numFmt w:val="bullet"/>
      <w:lvlText w:val="\emdash "/>
      <w:lvlJc w:val="left"/>
    </w:lvl>
    <w:lvl w:ilvl="1" w:tplc="81BED468">
      <w:numFmt w:val="decimal"/>
      <w:lvlText w:val=""/>
      <w:lvlJc w:val="left"/>
    </w:lvl>
    <w:lvl w:ilvl="2" w:tplc="142C6218">
      <w:numFmt w:val="decimal"/>
      <w:lvlText w:val=""/>
      <w:lvlJc w:val="left"/>
    </w:lvl>
    <w:lvl w:ilvl="3" w:tplc="ACF0E5B2">
      <w:numFmt w:val="decimal"/>
      <w:lvlText w:val=""/>
      <w:lvlJc w:val="left"/>
    </w:lvl>
    <w:lvl w:ilvl="4" w:tplc="646028B6">
      <w:numFmt w:val="decimal"/>
      <w:lvlText w:val=""/>
      <w:lvlJc w:val="left"/>
    </w:lvl>
    <w:lvl w:ilvl="5" w:tplc="4D122F6A">
      <w:numFmt w:val="decimal"/>
      <w:lvlText w:val=""/>
      <w:lvlJc w:val="left"/>
    </w:lvl>
    <w:lvl w:ilvl="6" w:tplc="584017D6">
      <w:numFmt w:val="decimal"/>
      <w:lvlText w:val=""/>
      <w:lvlJc w:val="left"/>
    </w:lvl>
    <w:lvl w:ilvl="7" w:tplc="DFD47F2E">
      <w:numFmt w:val="decimal"/>
      <w:lvlText w:val=""/>
      <w:lvlJc w:val="left"/>
    </w:lvl>
    <w:lvl w:ilvl="8" w:tplc="74AA2EE2">
      <w:numFmt w:val="decimal"/>
      <w:lvlText w:val=""/>
      <w:lvlJc w:val="left"/>
    </w:lvl>
  </w:abstractNum>
  <w:abstractNum w:abstractNumId="24" w15:restartNumberingAfterBreak="0">
    <w:nsid w:val="00007A5A"/>
    <w:multiLevelType w:val="hybridMultilevel"/>
    <w:tmpl w:val="0E8A4322"/>
    <w:lvl w:ilvl="0" w:tplc="BF7EBF20">
      <w:start w:val="1"/>
      <w:numFmt w:val="bullet"/>
      <w:lvlText w:val="\emdash "/>
      <w:lvlJc w:val="left"/>
    </w:lvl>
    <w:lvl w:ilvl="1" w:tplc="DE5295B2">
      <w:start w:val="1"/>
      <w:numFmt w:val="bullet"/>
      <w:lvlText w:val="В"/>
      <w:lvlJc w:val="left"/>
    </w:lvl>
    <w:lvl w:ilvl="2" w:tplc="39FA78EE">
      <w:numFmt w:val="decimal"/>
      <w:lvlText w:val=""/>
      <w:lvlJc w:val="left"/>
    </w:lvl>
    <w:lvl w:ilvl="3" w:tplc="BEA8BDE2">
      <w:numFmt w:val="decimal"/>
      <w:lvlText w:val=""/>
      <w:lvlJc w:val="left"/>
    </w:lvl>
    <w:lvl w:ilvl="4" w:tplc="22F44EE6">
      <w:numFmt w:val="decimal"/>
      <w:lvlText w:val=""/>
      <w:lvlJc w:val="left"/>
    </w:lvl>
    <w:lvl w:ilvl="5" w:tplc="6098277E">
      <w:numFmt w:val="decimal"/>
      <w:lvlText w:val=""/>
      <w:lvlJc w:val="left"/>
    </w:lvl>
    <w:lvl w:ilvl="6" w:tplc="565C8666">
      <w:numFmt w:val="decimal"/>
      <w:lvlText w:val=""/>
      <w:lvlJc w:val="left"/>
    </w:lvl>
    <w:lvl w:ilvl="7" w:tplc="6DAE3E86">
      <w:numFmt w:val="decimal"/>
      <w:lvlText w:val=""/>
      <w:lvlJc w:val="left"/>
    </w:lvl>
    <w:lvl w:ilvl="8" w:tplc="0DA24502">
      <w:numFmt w:val="decimal"/>
      <w:lvlText w:val=""/>
      <w:lvlJc w:val="left"/>
    </w:lvl>
  </w:abstractNum>
  <w:abstractNum w:abstractNumId="25" w15:restartNumberingAfterBreak="0">
    <w:nsid w:val="14263093"/>
    <w:multiLevelType w:val="hybridMultilevel"/>
    <w:tmpl w:val="5DD8A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B56035"/>
    <w:multiLevelType w:val="hybridMultilevel"/>
    <w:tmpl w:val="C64A7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CA20E4"/>
    <w:multiLevelType w:val="hybridMultilevel"/>
    <w:tmpl w:val="C64A7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14"/>
  </w:num>
  <w:num w:numId="5">
    <w:abstractNumId w:val="15"/>
  </w:num>
  <w:num w:numId="6">
    <w:abstractNumId w:val="2"/>
  </w:num>
  <w:num w:numId="7">
    <w:abstractNumId w:val="17"/>
  </w:num>
  <w:num w:numId="8">
    <w:abstractNumId w:val="8"/>
  </w:num>
  <w:num w:numId="9">
    <w:abstractNumId w:val="6"/>
  </w:num>
  <w:num w:numId="10">
    <w:abstractNumId w:val="0"/>
  </w:num>
  <w:num w:numId="11">
    <w:abstractNumId w:val="16"/>
  </w:num>
  <w:num w:numId="12">
    <w:abstractNumId w:val="19"/>
  </w:num>
  <w:num w:numId="13">
    <w:abstractNumId w:val="20"/>
  </w:num>
  <w:num w:numId="14">
    <w:abstractNumId w:val="10"/>
  </w:num>
  <w:num w:numId="15">
    <w:abstractNumId w:val="5"/>
  </w:num>
  <w:num w:numId="16">
    <w:abstractNumId w:val="22"/>
  </w:num>
  <w:num w:numId="17">
    <w:abstractNumId w:val="18"/>
  </w:num>
  <w:num w:numId="18">
    <w:abstractNumId w:val="24"/>
  </w:num>
  <w:num w:numId="19">
    <w:abstractNumId w:val="23"/>
  </w:num>
  <w:num w:numId="20">
    <w:abstractNumId w:val="12"/>
  </w:num>
  <w:num w:numId="21">
    <w:abstractNumId w:val="1"/>
  </w:num>
  <w:num w:numId="22">
    <w:abstractNumId w:val="9"/>
  </w:num>
  <w:num w:numId="23">
    <w:abstractNumId w:val="4"/>
  </w:num>
  <w:num w:numId="24">
    <w:abstractNumId w:val="21"/>
  </w:num>
  <w:num w:numId="25">
    <w:abstractNumId w:val="3"/>
  </w:num>
  <w:num w:numId="26">
    <w:abstractNumId w:val="25"/>
  </w:num>
  <w:num w:numId="27">
    <w:abstractNumId w:val="26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83"/>
    <w:rsid w:val="00166D83"/>
    <w:rsid w:val="006337D7"/>
    <w:rsid w:val="0089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9BA44"/>
  <w15:chartTrackingRefBased/>
  <w15:docId w15:val="{F80A9932-1741-4B6A-AE8F-34ABCCB80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66D8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link w:val="10"/>
    <w:uiPriority w:val="1"/>
    <w:qFormat/>
    <w:rsid w:val="00166D83"/>
    <w:pPr>
      <w:widowControl w:val="0"/>
      <w:autoSpaceDE w:val="0"/>
      <w:autoSpaceDN w:val="0"/>
      <w:ind w:left="894" w:hanging="493"/>
      <w:outlineLvl w:val="0"/>
    </w:pPr>
    <w:rPr>
      <w:rFonts w:eastAsia="Times New Roman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6D8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39"/>
    <w:rsid w:val="00166D83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66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166D83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xtbody">
    <w:name w:val="Text body"/>
    <w:basedOn w:val="a"/>
    <w:qFormat/>
    <w:rsid w:val="00166D83"/>
    <w:pPr>
      <w:widowControl w:val="0"/>
      <w:suppressAutoHyphens/>
      <w:spacing w:after="120"/>
    </w:pPr>
    <w:rPr>
      <w:rFonts w:eastAsia="Andale Sans UI" w:cs="Tahoma"/>
      <w:sz w:val="24"/>
      <w:szCs w:val="24"/>
      <w:lang w:val="de-DE" w:eastAsia="ja-JP" w:bidi="fa-IR"/>
    </w:rPr>
  </w:style>
  <w:style w:type="character" w:customStyle="1" w:styleId="20">
    <w:name w:val="Заголовок 2 Знак"/>
    <w:basedOn w:val="a0"/>
    <w:link w:val="2"/>
    <w:uiPriority w:val="9"/>
    <w:semiHidden/>
    <w:rsid w:val="00166D8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styleId="a4">
    <w:name w:val="Hyperlink"/>
    <w:basedOn w:val="a0"/>
    <w:uiPriority w:val="99"/>
    <w:unhideWhenUsed/>
    <w:rsid w:val="00166D8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66D83"/>
    <w:pPr>
      <w:ind w:left="720"/>
      <w:contextualSpacing/>
    </w:pPr>
  </w:style>
  <w:style w:type="character" w:customStyle="1" w:styleId="CharAttribute501">
    <w:name w:val="CharAttribute501"/>
    <w:rsid w:val="00166D83"/>
    <w:rPr>
      <w:rFonts w:ascii="Times New Roman" w:eastAsia="Times New Roman"/>
      <w:i/>
      <w:sz w:val="28"/>
      <w:u w:val="single"/>
    </w:rPr>
  </w:style>
  <w:style w:type="table" w:customStyle="1" w:styleId="3">
    <w:name w:val="Сетка таблицы3"/>
    <w:basedOn w:val="a1"/>
    <w:next w:val="a3"/>
    <w:uiPriority w:val="59"/>
    <w:rsid w:val="00166D8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166D8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166D83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166D83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E16B9-CF09-415C-B5E2-98FA4DCFA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46</Pages>
  <Words>10572</Words>
  <Characters>60265</Characters>
  <Application>Microsoft Office Word</Application>
  <DocSecurity>0</DocSecurity>
  <Lines>502</Lines>
  <Paragraphs>141</Paragraphs>
  <ScaleCrop>false</ScaleCrop>
  <Company/>
  <LinksUpToDate>false</LinksUpToDate>
  <CharactersWithSpaces>70696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Zam</cp:lastModifiedBy>
  <cp:revision>2</cp:revision>
  <dcterms:created xsi:type="dcterms:W3CDTF">2023-09-28T17:37:00Z</dcterms:created>
  <dcterms:modified xsi:type="dcterms:W3CDTF">2023-09-28T17:51:00Z</dcterms:modified>
</cp:coreProperties>
</file>