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6EC" w:rsidRPr="005C5457" w:rsidRDefault="003326EC" w:rsidP="003326EC">
      <w:pPr>
        <w:spacing w:after="0" w:line="240" w:lineRule="auto"/>
        <w:jc w:val="right"/>
        <w:rPr>
          <w:rFonts w:ascii="Times New Roman" w:eastAsia="Calibri" w:hAnsi="Times New Roman" w:cs="Times New Roman"/>
          <w:sz w:val="24"/>
          <w:szCs w:val="24"/>
          <w:lang w:eastAsia="ru-RU"/>
        </w:rPr>
      </w:pPr>
      <w:r w:rsidRPr="005C5457">
        <w:rPr>
          <w:rFonts w:ascii="Times New Roman" w:eastAsia="Calibri" w:hAnsi="Times New Roman" w:cs="Times New Roman"/>
          <w:sz w:val="24"/>
          <w:szCs w:val="24"/>
          <w:lang w:eastAsia="ru-RU"/>
        </w:rPr>
        <w:t xml:space="preserve">Приложение к основной образовательной программе </w:t>
      </w:r>
    </w:p>
    <w:p w:rsidR="003326EC" w:rsidRPr="005C5457" w:rsidRDefault="003326EC" w:rsidP="003326EC">
      <w:pPr>
        <w:spacing w:after="0" w:line="240" w:lineRule="auto"/>
        <w:jc w:val="right"/>
        <w:rPr>
          <w:rFonts w:ascii="Times New Roman" w:eastAsia="Calibri" w:hAnsi="Times New Roman" w:cs="Times New Roman"/>
          <w:sz w:val="24"/>
          <w:szCs w:val="24"/>
          <w:lang w:eastAsia="ru-RU"/>
        </w:rPr>
      </w:pPr>
      <w:r w:rsidRPr="005C5457">
        <w:rPr>
          <w:rFonts w:ascii="Times New Roman" w:eastAsia="Calibri" w:hAnsi="Times New Roman" w:cs="Times New Roman"/>
          <w:sz w:val="24"/>
          <w:szCs w:val="24"/>
          <w:lang w:eastAsia="ru-RU"/>
        </w:rPr>
        <w:t xml:space="preserve"> основного общего образования</w:t>
      </w:r>
    </w:p>
    <w:p w:rsidR="003326EC" w:rsidRPr="00636D07" w:rsidRDefault="003326EC" w:rsidP="003326EC">
      <w:pPr>
        <w:spacing w:after="0" w:line="240" w:lineRule="auto"/>
        <w:jc w:val="right"/>
        <w:rPr>
          <w:rFonts w:ascii="Times New Roman" w:eastAsia="Calibri" w:hAnsi="Times New Roman" w:cs="Times New Roman"/>
          <w:sz w:val="28"/>
          <w:szCs w:val="28"/>
          <w:lang w:eastAsia="ru-RU"/>
        </w:rPr>
      </w:pPr>
    </w:p>
    <w:p w:rsidR="003326EC" w:rsidRPr="00636D07" w:rsidRDefault="003326EC" w:rsidP="003326EC">
      <w:pPr>
        <w:spacing w:after="0" w:line="240" w:lineRule="auto"/>
        <w:jc w:val="center"/>
        <w:rPr>
          <w:rFonts w:ascii="Times New Roman" w:eastAsia="Calibri" w:hAnsi="Times New Roman" w:cs="Times New Roman"/>
          <w:sz w:val="28"/>
          <w:szCs w:val="28"/>
          <w:lang w:eastAsia="ru-RU"/>
        </w:rPr>
      </w:pPr>
      <w:r w:rsidRPr="00636D07">
        <w:rPr>
          <w:rFonts w:ascii="Times New Roman" w:eastAsia="Calibri" w:hAnsi="Times New Roman" w:cs="Times New Roman"/>
          <w:sz w:val="28"/>
          <w:szCs w:val="28"/>
          <w:lang w:eastAsia="ru-RU"/>
        </w:rPr>
        <w:t>Муниципальное бюджетное общеобразовательное учреждение</w:t>
      </w:r>
    </w:p>
    <w:p w:rsidR="003326EC" w:rsidRPr="00636D07" w:rsidRDefault="003326EC" w:rsidP="003326EC">
      <w:pPr>
        <w:spacing w:after="0" w:line="240" w:lineRule="auto"/>
        <w:jc w:val="center"/>
        <w:rPr>
          <w:rFonts w:ascii="Times New Roman" w:eastAsia="Calibri" w:hAnsi="Times New Roman" w:cs="Times New Roman"/>
          <w:sz w:val="28"/>
          <w:szCs w:val="28"/>
          <w:lang w:eastAsia="ru-RU"/>
        </w:rPr>
      </w:pPr>
      <w:r w:rsidRPr="00636D07">
        <w:rPr>
          <w:rFonts w:ascii="Times New Roman" w:eastAsia="Calibri" w:hAnsi="Times New Roman" w:cs="Times New Roman"/>
          <w:sz w:val="28"/>
          <w:szCs w:val="28"/>
          <w:lang w:eastAsia="ru-RU"/>
        </w:rPr>
        <w:t>«Средняя общеобразовательная школа №36»</w:t>
      </w:r>
    </w:p>
    <w:p w:rsidR="003326EC" w:rsidRPr="00636D07" w:rsidRDefault="003326EC" w:rsidP="003326EC">
      <w:pPr>
        <w:jc w:val="center"/>
        <w:rPr>
          <w:rFonts w:ascii="Times New Roman" w:hAnsi="Times New Roman" w:cs="Times New Roman"/>
          <w:sz w:val="28"/>
          <w:szCs w:val="28"/>
        </w:rPr>
      </w:pPr>
      <w:proofErr w:type="spellStart"/>
      <w:r w:rsidRPr="00636D07">
        <w:rPr>
          <w:rFonts w:ascii="Times New Roman" w:hAnsi="Times New Roman" w:cs="Times New Roman"/>
          <w:sz w:val="28"/>
          <w:szCs w:val="28"/>
        </w:rPr>
        <w:t>Старооскольского</w:t>
      </w:r>
      <w:proofErr w:type="spellEnd"/>
      <w:r w:rsidRPr="00636D07">
        <w:rPr>
          <w:rFonts w:ascii="Times New Roman" w:hAnsi="Times New Roman" w:cs="Times New Roman"/>
          <w:sz w:val="28"/>
          <w:szCs w:val="28"/>
        </w:rPr>
        <w:t xml:space="preserve"> городского округа</w:t>
      </w:r>
    </w:p>
    <w:p w:rsidR="003326EC" w:rsidRPr="00636D07" w:rsidRDefault="003326EC" w:rsidP="003326EC">
      <w:pPr>
        <w:jc w:val="right"/>
        <w:rPr>
          <w:rFonts w:ascii="Times New Roman" w:hAnsi="Times New Roman" w:cs="Times New Roman"/>
          <w:b/>
          <w:i/>
          <w:sz w:val="28"/>
          <w:szCs w:val="28"/>
        </w:rPr>
      </w:pPr>
    </w:p>
    <w:p w:rsidR="003326EC" w:rsidRPr="00636D07" w:rsidRDefault="003326EC" w:rsidP="003326EC">
      <w:pPr>
        <w:jc w:val="center"/>
        <w:rPr>
          <w:rFonts w:ascii="Times New Roman" w:hAnsi="Times New Roman" w:cs="Times New Roman"/>
          <w:b/>
          <w:i/>
          <w:sz w:val="28"/>
          <w:szCs w:val="28"/>
        </w:rPr>
      </w:pPr>
    </w:p>
    <w:p w:rsidR="003326EC" w:rsidRPr="00636D07" w:rsidRDefault="003326EC" w:rsidP="003326EC">
      <w:pPr>
        <w:jc w:val="center"/>
        <w:rPr>
          <w:rFonts w:ascii="Times New Roman" w:hAnsi="Times New Roman" w:cs="Times New Roman"/>
          <w:b/>
          <w:i/>
          <w:sz w:val="28"/>
          <w:szCs w:val="28"/>
        </w:rPr>
      </w:pPr>
    </w:p>
    <w:p w:rsidR="003326EC" w:rsidRPr="00636D07" w:rsidRDefault="003326EC" w:rsidP="003326EC">
      <w:pPr>
        <w:spacing w:after="0" w:line="240" w:lineRule="auto"/>
        <w:jc w:val="center"/>
        <w:rPr>
          <w:rFonts w:ascii="Times New Roman" w:eastAsia="Calibri" w:hAnsi="Times New Roman" w:cs="Times New Roman"/>
          <w:b/>
          <w:sz w:val="28"/>
          <w:szCs w:val="28"/>
          <w:lang w:eastAsia="ru-RU"/>
        </w:rPr>
      </w:pPr>
      <w:r w:rsidRPr="00636D07">
        <w:rPr>
          <w:rFonts w:ascii="Times New Roman" w:eastAsia="Calibri" w:hAnsi="Times New Roman" w:cs="Times New Roman"/>
          <w:b/>
          <w:sz w:val="28"/>
          <w:szCs w:val="28"/>
          <w:lang w:eastAsia="ru-RU"/>
        </w:rPr>
        <w:t>РАБОЧАЯ ПРОГРАММА</w:t>
      </w:r>
    </w:p>
    <w:p w:rsidR="003326EC" w:rsidRPr="00636D07" w:rsidRDefault="003326EC" w:rsidP="003326EC">
      <w:pPr>
        <w:spacing w:after="0" w:line="240" w:lineRule="auto"/>
        <w:jc w:val="center"/>
        <w:rPr>
          <w:rFonts w:ascii="Times New Roman" w:eastAsia="Calibri" w:hAnsi="Times New Roman" w:cs="Times New Roman"/>
          <w:b/>
          <w:bCs/>
          <w:iCs/>
          <w:sz w:val="28"/>
          <w:szCs w:val="28"/>
          <w:lang w:eastAsia="ru-RU"/>
        </w:rPr>
      </w:pPr>
      <w:r>
        <w:rPr>
          <w:rFonts w:ascii="Times New Roman" w:eastAsia="Calibri" w:hAnsi="Times New Roman" w:cs="Times New Roman"/>
          <w:b/>
          <w:bCs/>
          <w:iCs/>
          <w:sz w:val="28"/>
          <w:szCs w:val="28"/>
          <w:lang w:eastAsia="ru-RU"/>
        </w:rPr>
        <w:t>по учебному предмету</w:t>
      </w:r>
    </w:p>
    <w:p w:rsidR="003326EC" w:rsidRDefault="003326EC" w:rsidP="003326EC">
      <w:pPr>
        <w:spacing w:after="0" w:line="240" w:lineRule="auto"/>
        <w:jc w:val="center"/>
        <w:rPr>
          <w:rFonts w:ascii="Times New Roman" w:eastAsia="Calibri" w:hAnsi="Times New Roman" w:cs="Times New Roman"/>
          <w:b/>
          <w:bCs/>
          <w:iCs/>
          <w:sz w:val="28"/>
          <w:szCs w:val="28"/>
          <w:lang w:eastAsia="ru-RU"/>
        </w:rPr>
      </w:pPr>
      <w:r>
        <w:rPr>
          <w:rFonts w:ascii="Times New Roman" w:eastAsia="Calibri" w:hAnsi="Times New Roman" w:cs="Times New Roman"/>
          <w:b/>
          <w:bCs/>
          <w:iCs/>
          <w:sz w:val="28"/>
          <w:szCs w:val="28"/>
          <w:lang w:eastAsia="ru-RU"/>
        </w:rPr>
        <w:t>«Б</w:t>
      </w:r>
      <w:r w:rsidRPr="00636D07">
        <w:rPr>
          <w:rFonts w:ascii="Times New Roman" w:eastAsia="Calibri" w:hAnsi="Times New Roman" w:cs="Times New Roman"/>
          <w:b/>
          <w:bCs/>
          <w:iCs/>
          <w:sz w:val="28"/>
          <w:szCs w:val="28"/>
          <w:lang w:eastAsia="ru-RU"/>
        </w:rPr>
        <w:t>иолог</w:t>
      </w:r>
      <w:r>
        <w:rPr>
          <w:rFonts w:ascii="Times New Roman" w:eastAsia="Calibri" w:hAnsi="Times New Roman" w:cs="Times New Roman"/>
          <w:b/>
          <w:bCs/>
          <w:iCs/>
          <w:sz w:val="28"/>
          <w:szCs w:val="28"/>
          <w:lang w:eastAsia="ru-RU"/>
        </w:rPr>
        <w:t>ия</w:t>
      </w:r>
      <w:r w:rsidRPr="00636D07">
        <w:rPr>
          <w:rFonts w:ascii="Times New Roman" w:eastAsia="Calibri" w:hAnsi="Times New Roman" w:cs="Times New Roman"/>
          <w:b/>
          <w:bCs/>
          <w:iCs/>
          <w:sz w:val="28"/>
          <w:szCs w:val="28"/>
          <w:lang w:eastAsia="ru-RU"/>
        </w:rPr>
        <w:t>»</w:t>
      </w:r>
    </w:p>
    <w:p w:rsidR="003326EC" w:rsidRDefault="003326EC" w:rsidP="003326EC">
      <w:pPr>
        <w:spacing w:after="0" w:line="240" w:lineRule="auto"/>
        <w:jc w:val="center"/>
        <w:rPr>
          <w:rFonts w:ascii="Times New Roman" w:eastAsia="Calibri" w:hAnsi="Times New Roman" w:cs="Times New Roman"/>
          <w:b/>
          <w:bCs/>
          <w:iCs/>
          <w:sz w:val="28"/>
          <w:szCs w:val="28"/>
          <w:lang w:eastAsia="ru-RU"/>
        </w:rPr>
      </w:pPr>
      <w:r>
        <w:rPr>
          <w:rFonts w:ascii="Times New Roman" w:eastAsia="Calibri" w:hAnsi="Times New Roman" w:cs="Times New Roman"/>
          <w:b/>
          <w:bCs/>
          <w:iCs/>
          <w:sz w:val="28"/>
          <w:szCs w:val="28"/>
          <w:lang w:eastAsia="ru-RU"/>
        </w:rPr>
        <w:t xml:space="preserve">предметная область </w:t>
      </w:r>
    </w:p>
    <w:p w:rsidR="003326EC" w:rsidRPr="00636D07" w:rsidRDefault="003326EC" w:rsidP="003326EC">
      <w:pPr>
        <w:spacing w:after="0" w:line="240" w:lineRule="auto"/>
        <w:jc w:val="center"/>
        <w:rPr>
          <w:rFonts w:ascii="Times New Roman" w:eastAsia="Calibri" w:hAnsi="Times New Roman" w:cs="Times New Roman"/>
          <w:b/>
          <w:bCs/>
          <w:iCs/>
          <w:sz w:val="28"/>
          <w:szCs w:val="28"/>
          <w:lang w:eastAsia="ru-RU"/>
        </w:rPr>
      </w:pPr>
      <w:r>
        <w:rPr>
          <w:rFonts w:ascii="Times New Roman" w:eastAsia="Calibri" w:hAnsi="Times New Roman" w:cs="Times New Roman"/>
          <w:b/>
          <w:bCs/>
          <w:iCs/>
          <w:sz w:val="28"/>
          <w:szCs w:val="28"/>
          <w:lang w:eastAsia="ru-RU"/>
        </w:rPr>
        <w:t>«Естественно-научные-предметы»</w:t>
      </w:r>
    </w:p>
    <w:p w:rsidR="003326EC" w:rsidRPr="00636D07" w:rsidRDefault="003326EC" w:rsidP="003326EC">
      <w:pPr>
        <w:spacing w:after="0" w:line="240" w:lineRule="auto"/>
        <w:jc w:val="center"/>
        <w:rPr>
          <w:rFonts w:ascii="Times New Roman" w:eastAsia="Calibri" w:hAnsi="Times New Roman" w:cs="Times New Roman"/>
          <w:b/>
          <w:bCs/>
          <w:iCs/>
          <w:sz w:val="28"/>
          <w:szCs w:val="28"/>
          <w:lang w:eastAsia="ru-RU"/>
        </w:rPr>
      </w:pPr>
      <w:r>
        <w:rPr>
          <w:rFonts w:ascii="Times New Roman" w:eastAsia="Calibri" w:hAnsi="Times New Roman" w:cs="Times New Roman"/>
          <w:b/>
          <w:bCs/>
          <w:iCs/>
          <w:sz w:val="28"/>
          <w:szCs w:val="28"/>
          <w:lang w:eastAsia="ru-RU"/>
        </w:rPr>
        <w:t>для 7</w:t>
      </w:r>
      <w:r w:rsidRPr="00636D07">
        <w:rPr>
          <w:rFonts w:ascii="Times New Roman" w:eastAsia="Calibri" w:hAnsi="Times New Roman" w:cs="Times New Roman"/>
          <w:b/>
          <w:bCs/>
          <w:iCs/>
          <w:sz w:val="28"/>
          <w:szCs w:val="28"/>
          <w:lang w:eastAsia="ru-RU"/>
        </w:rPr>
        <w:t>-9 классов</w:t>
      </w:r>
    </w:p>
    <w:p w:rsidR="003326EC" w:rsidRPr="00636D07" w:rsidRDefault="003326EC" w:rsidP="003326EC">
      <w:pPr>
        <w:spacing w:after="0" w:line="240" w:lineRule="auto"/>
        <w:jc w:val="center"/>
        <w:rPr>
          <w:rFonts w:ascii="Times New Roman" w:eastAsia="Calibri" w:hAnsi="Times New Roman" w:cs="Times New Roman"/>
          <w:sz w:val="28"/>
          <w:szCs w:val="28"/>
          <w:lang w:eastAsia="ru-RU"/>
        </w:rPr>
      </w:pPr>
    </w:p>
    <w:p w:rsidR="003326EC" w:rsidRPr="00636D07" w:rsidRDefault="003326EC" w:rsidP="003326EC">
      <w:pPr>
        <w:jc w:val="center"/>
        <w:rPr>
          <w:rFonts w:ascii="Times New Roman" w:hAnsi="Times New Roman" w:cs="Times New Roman"/>
          <w:b/>
          <w:i/>
          <w:sz w:val="28"/>
          <w:szCs w:val="28"/>
        </w:rPr>
      </w:pPr>
    </w:p>
    <w:p w:rsidR="003326EC" w:rsidRPr="00636D07" w:rsidRDefault="003326EC" w:rsidP="003326EC">
      <w:pPr>
        <w:jc w:val="right"/>
        <w:rPr>
          <w:rFonts w:ascii="Times New Roman" w:hAnsi="Times New Roman" w:cs="Times New Roman"/>
          <w:sz w:val="28"/>
          <w:szCs w:val="28"/>
        </w:rPr>
      </w:pPr>
    </w:p>
    <w:p w:rsidR="003326EC" w:rsidRPr="00636D07" w:rsidRDefault="003326EC" w:rsidP="003326EC">
      <w:pPr>
        <w:rPr>
          <w:rFonts w:ascii="Times New Roman" w:hAnsi="Times New Roman" w:cs="Times New Roman"/>
          <w:b/>
          <w:i/>
          <w:sz w:val="28"/>
          <w:szCs w:val="28"/>
        </w:rPr>
      </w:pPr>
    </w:p>
    <w:p w:rsidR="003326EC" w:rsidRPr="00636D07" w:rsidRDefault="003326EC" w:rsidP="003326EC">
      <w:pPr>
        <w:spacing w:line="240" w:lineRule="auto"/>
        <w:jc w:val="right"/>
        <w:rPr>
          <w:rFonts w:ascii="Times New Roman" w:hAnsi="Times New Roman" w:cs="Times New Roman"/>
          <w:sz w:val="28"/>
          <w:szCs w:val="28"/>
        </w:rPr>
      </w:pPr>
      <w:r w:rsidRPr="00636D07">
        <w:rPr>
          <w:rFonts w:ascii="Times New Roman" w:hAnsi="Times New Roman" w:cs="Times New Roman"/>
          <w:sz w:val="28"/>
          <w:szCs w:val="28"/>
        </w:rPr>
        <w:t xml:space="preserve">                                                                                                                                   Составитель:</w:t>
      </w:r>
    </w:p>
    <w:p w:rsidR="003326EC" w:rsidRPr="00636D07" w:rsidRDefault="003326EC" w:rsidP="003326EC">
      <w:pPr>
        <w:spacing w:line="240" w:lineRule="auto"/>
        <w:jc w:val="right"/>
        <w:rPr>
          <w:rFonts w:ascii="Times New Roman" w:hAnsi="Times New Roman" w:cs="Times New Roman"/>
          <w:sz w:val="28"/>
          <w:szCs w:val="28"/>
        </w:rPr>
      </w:pPr>
      <w:proofErr w:type="gramStart"/>
      <w:r w:rsidRPr="00636D07">
        <w:rPr>
          <w:rFonts w:ascii="Times New Roman" w:hAnsi="Times New Roman" w:cs="Times New Roman"/>
          <w:sz w:val="28"/>
          <w:szCs w:val="28"/>
        </w:rPr>
        <w:t>учитель  биологии</w:t>
      </w:r>
      <w:proofErr w:type="gramEnd"/>
    </w:p>
    <w:p w:rsidR="003326EC" w:rsidRPr="00636D07" w:rsidRDefault="003326EC" w:rsidP="003326EC">
      <w:pPr>
        <w:spacing w:line="240" w:lineRule="auto"/>
        <w:jc w:val="right"/>
        <w:rPr>
          <w:rFonts w:ascii="Times New Roman" w:hAnsi="Times New Roman" w:cs="Times New Roman"/>
          <w:sz w:val="28"/>
          <w:szCs w:val="28"/>
        </w:rPr>
      </w:pPr>
      <w:r w:rsidRPr="00636D07">
        <w:rPr>
          <w:rFonts w:ascii="Times New Roman" w:hAnsi="Times New Roman" w:cs="Times New Roman"/>
          <w:sz w:val="28"/>
          <w:szCs w:val="28"/>
        </w:rPr>
        <w:t>Аверина Галина Викторовна.</w:t>
      </w:r>
    </w:p>
    <w:p w:rsidR="003326EC" w:rsidRPr="00636D07" w:rsidRDefault="003326EC" w:rsidP="003326EC">
      <w:pPr>
        <w:jc w:val="right"/>
        <w:rPr>
          <w:rFonts w:ascii="Times New Roman" w:hAnsi="Times New Roman" w:cs="Times New Roman"/>
          <w:sz w:val="28"/>
          <w:szCs w:val="28"/>
        </w:rPr>
      </w:pPr>
    </w:p>
    <w:p w:rsidR="003326EC" w:rsidRPr="00636D07" w:rsidRDefault="003326EC" w:rsidP="003326EC">
      <w:pPr>
        <w:jc w:val="right"/>
        <w:rPr>
          <w:rFonts w:ascii="Times New Roman" w:hAnsi="Times New Roman" w:cs="Times New Roman"/>
          <w:b/>
          <w:i/>
          <w:sz w:val="28"/>
          <w:szCs w:val="28"/>
        </w:rPr>
      </w:pPr>
      <w:r w:rsidRPr="00636D07">
        <w:rPr>
          <w:rFonts w:ascii="Times New Roman" w:hAnsi="Times New Roman" w:cs="Times New Roman"/>
          <w:sz w:val="28"/>
          <w:szCs w:val="28"/>
        </w:rPr>
        <w:t xml:space="preserve">                                                                                                                           </w:t>
      </w:r>
      <w:r w:rsidRPr="00636D07">
        <w:rPr>
          <w:rFonts w:ascii="Times New Roman" w:hAnsi="Times New Roman" w:cs="Times New Roman"/>
          <w:b/>
          <w:i/>
          <w:sz w:val="28"/>
          <w:szCs w:val="28"/>
        </w:rPr>
        <w:t xml:space="preserve">  </w:t>
      </w:r>
    </w:p>
    <w:p w:rsidR="003326EC" w:rsidRPr="00636D07" w:rsidRDefault="003326EC" w:rsidP="003326EC">
      <w:pPr>
        <w:jc w:val="right"/>
        <w:rPr>
          <w:rFonts w:ascii="Times New Roman" w:hAnsi="Times New Roman" w:cs="Times New Roman"/>
          <w:b/>
          <w:i/>
          <w:sz w:val="28"/>
          <w:szCs w:val="28"/>
        </w:rPr>
      </w:pPr>
    </w:p>
    <w:p w:rsidR="003326EC" w:rsidRPr="00636D07" w:rsidRDefault="003326EC" w:rsidP="003326EC">
      <w:pPr>
        <w:jc w:val="right"/>
        <w:rPr>
          <w:rFonts w:ascii="Times New Roman" w:hAnsi="Times New Roman" w:cs="Times New Roman"/>
          <w:b/>
          <w:i/>
          <w:sz w:val="28"/>
          <w:szCs w:val="28"/>
        </w:rPr>
      </w:pPr>
    </w:p>
    <w:p w:rsidR="003326EC" w:rsidRPr="00636D07" w:rsidRDefault="003326EC" w:rsidP="003326EC">
      <w:pPr>
        <w:jc w:val="right"/>
        <w:rPr>
          <w:rFonts w:ascii="Times New Roman" w:hAnsi="Times New Roman" w:cs="Times New Roman"/>
          <w:b/>
          <w:i/>
          <w:sz w:val="28"/>
          <w:szCs w:val="28"/>
        </w:rPr>
      </w:pPr>
    </w:p>
    <w:p w:rsidR="003326EC" w:rsidRPr="00636D07" w:rsidRDefault="003326EC" w:rsidP="003326EC">
      <w:pPr>
        <w:jc w:val="right"/>
        <w:rPr>
          <w:rFonts w:ascii="Times New Roman" w:hAnsi="Times New Roman" w:cs="Times New Roman"/>
          <w:b/>
          <w:i/>
          <w:sz w:val="28"/>
          <w:szCs w:val="28"/>
        </w:rPr>
      </w:pPr>
    </w:p>
    <w:p w:rsidR="003326EC" w:rsidRDefault="003326EC" w:rsidP="003326EC">
      <w:pPr>
        <w:jc w:val="center"/>
        <w:rPr>
          <w:rFonts w:ascii="Times New Roman" w:hAnsi="Times New Roman" w:cs="Times New Roman"/>
          <w:bCs/>
          <w:iCs/>
          <w:sz w:val="28"/>
          <w:szCs w:val="28"/>
        </w:rPr>
      </w:pPr>
    </w:p>
    <w:p w:rsidR="003326EC" w:rsidRDefault="003326EC" w:rsidP="003326EC">
      <w:pPr>
        <w:jc w:val="center"/>
        <w:rPr>
          <w:rFonts w:ascii="Times New Roman" w:hAnsi="Times New Roman" w:cs="Times New Roman"/>
          <w:bCs/>
          <w:iCs/>
          <w:sz w:val="28"/>
          <w:szCs w:val="28"/>
        </w:rPr>
      </w:pPr>
    </w:p>
    <w:p w:rsidR="003326EC" w:rsidRPr="00636D07" w:rsidRDefault="003326EC" w:rsidP="003326EC">
      <w:pPr>
        <w:jc w:val="center"/>
        <w:rPr>
          <w:rFonts w:ascii="Times New Roman" w:hAnsi="Times New Roman" w:cs="Times New Roman"/>
          <w:bCs/>
          <w:iCs/>
          <w:sz w:val="28"/>
          <w:szCs w:val="28"/>
        </w:rPr>
      </w:pPr>
      <w:r w:rsidRPr="00636D07">
        <w:rPr>
          <w:rFonts w:ascii="Times New Roman" w:hAnsi="Times New Roman" w:cs="Times New Roman"/>
          <w:bCs/>
          <w:iCs/>
          <w:sz w:val="28"/>
          <w:szCs w:val="28"/>
        </w:rPr>
        <w:t>Старый Оскол</w:t>
      </w:r>
    </w:p>
    <w:p w:rsidR="003326EC" w:rsidRPr="00636D07" w:rsidRDefault="003326EC" w:rsidP="003326EC">
      <w:pPr>
        <w:ind w:firstLineChars="1650" w:firstLine="4620"/>
        <w:rPr>
          <w:rFonts w:ascii="Times New Roman" w:hAnsi="Times New Roman" w:cs="Times New Roman"/>
          <w:bCs/>
          <w:iCs/>
          <w:sz w:val="28"/>
          <w:szCs w:val="28"/>
        </w:rPr>
      </w:pPr>
      <w:r w:rsidRPr="00636D07">
        <w:rPr>
          <w:rFonts w:ascii="Times New Roman" w:hAnsi="Times New Roman" w:cs="Times New Roman"/>
          <w:bCs/>
          <w:iCs/>
          <w:sz w:val="28"/>
          <w:szCs w:val="28"/>
        </w:rPr>
        <w:t>2023</w:t>
      </w:r>
    </w:p>
    <w:p w:rsidR="003326EC" w:rsidRPr="003326EC" w:rsidRDefault="003326EC" w:rsidP="003326EC">
      <w:pPr>
        <w:shd w:val="clear" w:color="auto" w:fill="FFFFFF"/>
        <w:spacing w:after="0" w:line="240" w:lineRule="auto"/>
        <w:ind w:firstLine="600"/>
        <w:jc w:val="both"/>
        <w:rPr>
          <w:rFonts w:ascii="Times New Roman" w:eastAsia="Times New Roman" w:hAnsi="Times New Roman" w:cs="Times New Roman"/>
          <w:color w:val="181818"/>
          <w:sz w:val="28"/>
          <w:szCs w:val="28"/>
          <w:lang w:eastAsia="ru-RU"/>
        </w:rPr>
      </w:pPr>
    </w:p>
    <w:p w:rsidR="001034CE" w:rsidRPr="000C1B4B" w:rsidRDefault="001034CE" w:rsidP="001034CE">
      <w:pPr>
        <w:pStyle w:val="a5"/>
        <w:shd w:val="clear" w:color="auto" w:fill="FFFFFF"/>
        <w:spacing w:before="0" w:beforeAutospacing="0" w:after="150" w:afterAutospacing="0"/>
        <w:jc w:val="center"/>
        <w:rPr>
          <w:color w:val="000000"/>
        </w:rPr>
      </w:pPr>
      <w:r w:rsidRPr="000C1B4B">
        <w:rPr>
          <w:b/>
          <w:bCs/>
          <w:color w:val="000000"/>
        </w:rPr>
        <w:lastRenderedPageBreak/>
        <w:t>ПОЯСНИТЕЛЬНАЯ ЗАПИСКА</w:t>
      </w:r>
    </w:p>
    <w:p w:rsidR="001034CE" w:rsidRPr="000C1B4B" w:rsidRDefault="001034CE" w:rsidP="000C1B4B">
      <w:pPr>
        <w:pStyle w:val="a5"/>
        <w:shd w:val="clear" w:color="auto" w:fill="FFFFFF"/>
        <w:spacing w:before="0" w:beforeAutospacing="0" w:after="150" w:afterAutospacing="0"/>
        <w:ind w:firstLine="708"/>
        <w:rPr>
          <w:color w:val="000000"/>
        </w:rPr>
      </w:pPr>
      <w:r w:rsidRPr="000C1B4B">
        <w:rPr>
          <w:color w:val="000000"/>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034CE" w:rsidRDefault="001034CE" w:rsidP="000C1B4B">
      <w:pPr>
        <w:pStyle w:val="a5"/>
        <w:shd w:val="clear" w:color="auto" w:fill="FFFFFF"/>
        <w:spacing w:before="0" w:beforeAutospacing="0" w:after="150" w:afterAutospacing="0"/>
        <w:ind w:firstLine="708"/>
        <w:rPr>
          <w:rFonts w:ascii="Arial" w:hAnsi="Arial" w:cs="Arial"/>
          <w:color w:val="000000"/>
          <w:sz w:val="21"/>
          <w:szCs w:val="21"/>
        </w:rPr>
      </w:pPr>
      <w:r w:rsidRPr="000C1B4B">
        <w:rPr>
          <w:color w:val="000000"/>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0C1B4B">
        <w:rPr>
          <w:color w:val="000000"/>
        </w:rPr>
        <w:t>деятельностной</w:t>
      </w:r>
      <w:proofErr w:type="spellEnd"/>
      <w:r w:rsidRPr="000C1B4B">
        <w:rPr>
          <w:color w:val="000000"/>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0C1B4B">
        <w:rPr>
          <w:color w:val="000000"/>
        </w:rPr>
        <w:t>метапредметным</w:t>
      </w:r>
      <w:proofErr w:type="spellEnd"/>
      <w:r w:rsidRPr="000C1B4B">
        <w:rPr>
          <w:color w:val="000000"/>
        </w:rPr>
        <w:t xml:space="preserve"> результатам обучения, а также реализация </w:t>
      </w:r>
      <w:proofErr w:type="spellStart"/>
      <w:r w:rsidRPr="000C1B4B">
        <w:rPr>
          <w:color w:val="000000"/>
        </w:rPr>
        <w:t>межпредметных</w:t>
      </w:r>
      <w:proofErr w:type="spellEnd"/>
      <w:r w:rsidRPr="000C1B4B">
        <w:rPr>
          <w:color w:val="000000"/>
        </w:rPr>
        <w:t xml:space="preserve"> связей естественно-научных учебных предметов на уровне основного общего</w:t>
      </w:r>
      <w:r>
        <w:rPr>
          <w:rFonts w:ascii="Arial" w:hAnsi="Arial" w:cs="Arial"/>
          <w:color w:val="000000"/>
          <w:sz w:val="21"/>
          <w:szCs w:val="21"/>
        </w:rPr>
        <w:t xml:space="preserve"> образования.</w:t>
      </w:r>
    </w:p>
    <w:p w:rsidR="001034CE" w:rsidRPr="000C1B4B" w:rsidRDefault="001034CE" w:rsidP="000C1B4B">
      <w:pPr>
        <w:pStyle w:val="a5"/>
        <w:shd w:val="clear" w:color="auto" w:fill="FFFFFF"/>
        <w:spacing w:before="0" w:beforeAutospacing="0" w:after="150" w:afterAutospacing="0"/>
        <w:ind w:firstLine="708"/>
        <w:rPr>
          <w:color w:val="000000"/>
        </w:rPr>
      </w:pPr>
      <w:r w:rsidRPr="000C1B4B">
        <w:rPr>
          <w:b/>
          <w:bCs/>
          <w:color w:val="000000"/>
        </w:rPr>
        <w:t>ОБЩАЯ ХАРАКТЕРИСТИКА УЧЕБНОГО ПРЕДМЕТА «БИОЛОГИЯ»</w:t>
      </w:r>
    </w:p>
    <w:p w:rsidR="001034CE" w:rsidRPr="000C1B4B" w:rsidRDefault="001034CE" w:rsidP="000C1B4B">
      <w:pPr>
        <w:pStyle w:val="a5"/>
        <w:shd w:val="clear" w:color="auto" w:fill="FFFFFF"/>
        <w:spacing w:before="0" w:beforeAutospacing="0" w:after="150" w:afterAutospacing="0"/>
        <w:ind w:firstLine="708"/>
        <w:rPr>
          <w:color w:val="000000"/>
        </w:rPr>
      </w:pPr>
      <w:r w:rsidRPr="000C1B4B">
        <w:rPr>
          <w:color w:val="000000"/>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034CE" w:rsidRPr="000C1B4B" w:rsidRDefault="001034CE" w:rsidP="000C1B4B">
      <w:pPr>
        <w:pStyle w:val="a5"/>
        <w:shd w:val="clear" w:color="auto" w:fill="FFFFFF"/>
        <w:spacing w:before="0" w:beforeAutospacing="0" w:after="150" w:afterAutospacing="0"/>
        <w:ind w:firstLine="708"/>
        <w:rPr>
          <w:color w:val="000000"/>
        </w:rPr>
      </w:pPr>
      <w:r w:rsidRPr="000C1B4B">
        <w:rPr>
          <w:color w:val="000000"/>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034CE" w:rsidRPr="000C1B4B" w:rsidRDefault="001034CE" w:rsidP="000C1B4B">
      <w:pPr>
        <w:pStyle w:val="a5"/>
        <w:shd w:val="clear" w:color="auto" w:fill="FFFFFF"/>
        <w:spacing w:before="0" w:beforeAutospacing="0" w:after="150" w:afterAutospacing="0"/>
        <w:ind w:firstLine="708"/>
        <w:rPr>
          <w:color w:val="000000"/>
        </w:rPr>
      </w:pPr>
      <w:r w:rsidRPr="000C1B4B">
        <w:rPr>
          <w:color w:val="000000"/>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0C1B4B">
        <w:rPr>
          <w:color w:val="000000"/>
        </w:rPr>
        <w:t>метапредметные</w:t>
      </w:r>
      <w:proofErr w:type="spellEnd"/>
      <w:r w:rsidRPr="000C1B4B">
        <w:rPr>
          <w:color w:val="000000"/>
        </w:rPr>
        <w:t>, предметные. Предметные планируемые результаты даны для каждого года изучения биологии.</w:t>
      </w:r>
    </w:p>
    <w:p w:rsidR="001034CE" w:rsidRDefault="001034CE" w:rsidP="000C1B4B">
      <w:pPr>
        <w:pStyle w:val="a5"/>
        <w:shd w:val="clear" w:color="auto" w:fill="FFFFFF"/>
        <w:spacing w:before="0" w:beforeAutospacing="0" w:after="150" w:afterAutospacing="0"/>
        <w:ind w:firstLine="600"/>
        <w:rPr>
          <w:rFonts w:ascii="Arial" w:hAnsi="Arial" w:cs="Arial"/>
          <w:color w:val="000000"/>
          <w:sz w:val="21"/>
          <w:szCs w:val="21"/>
        </w:rPr>
      </w:pPr>
      <w:r w:rsidRPr="000C1B4B">
        <w:rPr>
          <w:color w:val="000000"/>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C1B4B" w:rsidRDefault="001034CE" w:rsidP="001034CE">
      <w:pPr>
        <w:ind w:firstLine="600"/>
        <w:jc w:val="both"/>
        <w:rPr>
          <w:rFonts w:ascii="Times New Roman" w:hAnsi="Times New Roman" w:cs="Times New Roman"/>
          <w:sz w:val="24"/>
          <w:szCs w:val="24"/>
        </w:rPr>
      </w:pPr>
      <w:r w:rsidRPr="000C1B4B">
        <w:rPr>
          <w:rFonts w:ascii="Times New Roman" w:hAnsi="Times New Roman" w:cs="Times New Roman"/>
          <w:b/>
          <w:sz w:val="24"/>
          <w:szCs w:val="24"/>
        </w:rPr>
        <w:t>МЕСТО УЧЕБНОГО ПРЕДМЕТА «БИОЛОГИЯ» В УЧЕБНОМ ПЛАНЕ</w:t>
      </w:r>
      <w:r w:rsidRPr="003326EC">
        <w:rPr>
          <w:rFonts w:ascii="Times New Roman" w:hAnsi="Times New Roman" w:cs="Times New Roman"/>
          <w:sz w:val="24"/>
          <w:szCs w:val="24"/>
        </w:rPr>
        <w:t xml:space="preserve"> </w:t>
      </w:r>
    </w:p>
    <w:p w:rsidR="001034CE" w:rsidRDefault="001034CE" w:rsidP="005B2959">
      <w:pPr>
        <w:ind w:firstLine="600"/>
        <w:jc w:val="both"/>
        <w:rPr>
          <w:rFonts w:ascii="Times New Roman" w:eastAsia="Times New Roman" w:hAnsi="Times New Roman" w:cs="Times New Roman"/>
          <w:color w:val="000000"/>
          <w:sz w:val="24"/>
          <w:szCs w:val="24"/>
          <w:lang w:eastAsia="ru-RU"/>
        </w:rPr>
      </w:pPr>
      <w:r w:rsidRPr="003326EC">
        <w:rPr>
          <w:rFonts w:ascii="Times New Roman" w:hAnsi="Times New Roman" w:cs="Times New Roman"/>
          <w:sz w:val="24"/>
          <w:szCs w:val="24"/>
        </w:rPr>
        <w:t xml:space="preserve">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7-9 классе </w:t>
      </w:r>
      <w:proofErr w:type="gramStart"/>
      <w:r w:rsidRPr="003326EC">
        <w:rPr>
          <w:rFonts w:ascii="Times New Roman" w:hAnsi="Times New Roman" w:cs="Times New Roman"/>
          <w:sz w:val="24"/>
          <w:szCs w:val="24"/>
        </w:rPr>
        <w:t>в  объёме</w:t>
      </w:r>
      <w:bookmarkStart w:id="0" w:name="3b562cd9-1b1f-4c62-99a2-3c330cdcc105"/>
      <w:proofErr w:type="gramEnd"/>
      <w:r w:rsidRPr="003326EC">
        <w:rPr>
          <w:rFonts w:ascii="Times New Roman" w:eastAsia="Times New Roman" w:hAnsi="Times New Roman" w:cs="Times New Roman"/>
          <w:color w:val="000000"/>
          <w:sz w:val="24"/>
          <w:szCs w:val="24"/>
          <w:lang w:eastAsia="ru-RU"/>
        </w:rPr>
        <w:t xml:space="preserve">, составляет 204 часов: в 7 классе – 68 </w:t>
      </w:r>
      <w:proofErr w:type="spellStart"/>
      <w:r w:rsidRPr="003326EC">
        <w:rPr>
          <w:rFonts w:ascii="Times New Roman" w:eastAsia="Times New Roman" w:hAnsi="Times New Roman" w:cs="Times New Roman"/>
          <w:color w:val="000000"/>
          <w:sz w:val="24"/>
          <w:szCs w:val="24"/>
          <w:lang w:eastAsia="ru-RU"/>
        </w:rPr>
        <w:t>чассов</w:t>
      </w:r>
      <w:proofErr w:type="spellEnd"/>
      <w:r w:rsidRPr="003326EC">
        <w:rPr>
          <w:rFonts w:ascii="Times New Roman" w:eastAsia="Times New Roman" w:hAnsi="Times New Roman" w:cs="Times New Roman"/>
          <w:color w:val="000000"/>
          <w:sz w:val="24"/>
          <w:szCs w:val="24"/>
          <w:lang w:eastAsia="ru-RU"/>
        </w:rPr>
        <w:t xml:space="preserve"> (2 часа в неделю), в 8 классе – 68 часов (2 часа в неделю), в 9 классе – 68 часов (2 часа в неделю).</w:t>
      </w:r>
      <w:bookmarkEnd w:id="0"/>
      <w:r w:rsidRPr="003326EC">
        <w:rPr>
          <w:rFonts w:ascii="Times New Roman" w:eastAsia="Times New Roman" w:hAnsi="Times New Roman" w:cs="Times New Roman"/>
          <w:color w:val="000000"/>
          <w:sz w:val="24"/>
          <w:szCs w:val="24"/>
          <w:lang w:eastAsia="ru-RU"/>
        </w:rPr>
        <w:t>‌‌</w:t>
      </w:r>
    </w:p>
    <w:p w:rsidR="005B2959" w:rsidRPr="005B2959" w:rsidRDefault="005B2959" w:rsidP="005B2959">
      <w:pPr>
        <w:ind w:firstLine="600"/>
        <w:jc w:val="both"/>
        <w:rPr>
          <w:rFonts w:ascii="Times New Roman" w:hAnsi="Times New Roman" w:cs="Times New Roman"/>
          <w:sz w:val="24"/>
          <w:szCs w:val="24"/>
        </w:rPr>
      </w:pPr>
      <w: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326EC" w:rsidRPr="005B2959" w:rsidRDefault="003326EC" w:rsidP="005B2959">
      <w:pPr>
        <w:ind w:firstLine="600"/>
        <w:rPr>
          <w:rFonts w:ascii="Times New Roman" w:hAnsi="Times New Roman" w:cs="Times New Roman"/>
          <w:b/>
          <w:sz w:val="24"/>
          <w:szCs w:val="24"/>
        </w:rPr>
      </w:pPr>
      <w:r w:rsidRPr="005B2959">
        <w:rPr>
          <w:rFonts w:ascii="Times New Roman" w:hAnsi="Times New Roman" w:cs="Times New Roman"/>
          <w:b/>
          <w:sz w:val="24"/>
          <w:szCs w:val="24"/>
        </w:rPr>
        <w:t xml:space="preserve">ЦЕЛИ ИЗУЧЕНИЯ УЧЕБНОГО ПРЕДМЕТА «БИОЛОГИЯ» </w:t>
      </w:r>
    </w:p>
    <w:p w:rsidR="00E441FD" w:rsidRPr="005B2959" w:rsidRDefault="00E441FD" w:rsidP="005B2959">
      <w:pPr>
        <w:ind w:firstLine="600"/>
        <w:jc w:val="both"/>
        <w:rPr>
          <w:rFonts w:ascii="Times New Roman" w:hAnsi="Times New Roman" w:cs="Times New Roman"/>
          <w:b/>
          <w:sz w:val="24"/>
          <w:szCs w:val="24"/>
        </w:rPr>
      </w:pPr>
      <w:r w:rsidRPr="005B2959">
        <w:rPr>
          <w:rFonts w:ascii="Times New Roman" w:hAnsi="Times New Roman" w:cs="Times New Roman"/>
          <w:b/>
          <w:sz w:val="24"/>
          <w:szCs w:val="24"/>
        </w:rPr>
        <w:t>Целями изучения биологии на уровне основного общего образования являются:</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sz w:val="24"/>
          <w:szCs w:val="24"/>
        </w:rPr>
        <w:t xml:space="preserve"> формирование системы знаний о признаках и процессах жизнедеятельности биологических систем разного уровня организации; </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sz w:val="24"/>
          <w:szCs w:val="24"/>
        </w:rPr>
        <w:t>формирование системы знаний об особенностях строения, жизнедеятельности организма человека, условиях сохранения его здоровья;</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sz w:val="24"/>
          <w:szCs w:val="24"/>
        </w:rPr>
        <w:lastRenderedPageBreak/>
        <w:t>формирование умений применять методы биологической науки для изучения биологических систем, в том числе организма человека;</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sz w:val="24"/>
          <w:szCs w:val="24"/>
        </w:rPr>
        <w:t xml:space="preserve">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 </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sz w:val="24"/>
          <w:szCs w:val="24"/>
        </w:rPr>
        <w:t xml:space="preserve">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 </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sz w:val="24"/>
          <w:szCs w:val="24"/>
        </w:rPr>
        <w:t>формирование экологической культуры в целях сохранения собственного здоровья и охраны окружающей среды.</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b/>
          <w:sz w:val="24"/>
          <w:szCs w:val="24"/>
        </w:rPr>
        <w:t>Достижение целей программы по биологии обеспечивается решением следующих задач</w:t>
      </w:r>
      <w:r w:rsidRPr="005B2959">
        <w:rPr>
          <w:rFonts w:ascii="Times New Roman" w:hAnsi="Times New Roman" w:cs="Times New Roman"/>
          <w:sz w:val="24"/>
          <w:szCs w:val="24"/>
        </w:rPr>
        <w:t>:</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sz w:val="24"/>
          <w:szCs w:val="24"/>
        </w:rPr>
        <w:t xml:space="preserve">приобретение обучающимися знаний о живой природе, закономерностях строения, жизнедеятельности и </w:t>
      </w:r>
      <w:proofErr w:type="spellStart"/>
      <w:r w:rsidRPr="005B2959">
        <w:rPr>
          <w:rFonts w:ascii="Times New Roman" w:hAnsi="Times New Roman" w:cs="Times New Roman"/>
          <w:sz w:val="24"/>
          <w:szCs w:val="24"/>
        </w:rPr>
        <w:t>средообразующей</w:t>
      </w:r>
      <w:proofErr w:type="spellEnd"/>
      <w:r w:rsidRPr="005B2959">
        <w:rPr>
          <w:rFonts w:ascii="Times New Roman" w:hAnsi="Times New Roman" w:cs="Times New Roman"/>
          <w:sz w:val="24"/>
          <w:szCs w:val="24"/>
        </w:rPr>
        <w:t xml:space="preserve"> роли организмов, человеке как биосоциальном существе, о роли биологической науки в практической деятельности людей;</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sz w:val="24"/>
          <w:szCs w:val="24"/>
        </w:rPr>
        <w:t xml:space="preserve">овладение умениями проводить исследования с использованием биологического оборудования и наблюдения за состоянием собственного организма; </w:t>
      </w:r>
    </w:p>
    <w:p w:rsidR="00E441FD" w:rsidRPr="005B2959" w:rsidRDefault="00E441FD" w:rsidP="00E441FD">
      <w:pPr>
        <w:jc w:val="both"/>
        <w:rPr>
          <w:rFonts w:ascii="Times New Roman" w:hAnsi="Times New Roman" w:cs="Times New Roman"/>
          <w:sz w:val="24"/>
          <w:szCs w:val="24"/>
        </w:rPr>
      </w:pPr>
      <w:r w:rsidRPr="005B2959">
        <w:rPr>
          <w:rFonts w:ascii="Times New Roman" w:hAnsi="Times New Roman" w:cs="Times New Roman"/>
          <w:sz w:val="24"/>
          <w:szCs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E441FD" w:rsidRPr="005B2959" w:rsidRDefault="00E441FD" w:rsidP="00626C90">
      <w:pPr>
        <w:jc w:val="both"/>
        <w:rPr>
          <w:rFonts w:ascii="Times New Roman" w:hAnsi="Times New Roman" w:cs="Times New Roman"/>
          <w:sz w:val="24"/>
          <w:szCs w:val="24"/>
        </w:rPr>
      </w:pPr>
      <w:r w:rsidRPr="005B2959">
        <w:rPr>
          <w:rFonts w:ascii="Times New Roman" w:hAnsi="Times New Roman" w:cs="Times New Roman"/>
          <w:sz w:val="24"/>
          <w:szCs w:val="24"/>
        </w:rPr>
        <w:t xml:space="preserve"> воспитание биологически и экологически грамотной личности, готовой к сохранению собственного здоровья и охраны окружающей среды.</w:t>
      </w:r>
    </w:p>
    <w:p w:rsidR="00BE755F" w:rsidRPr="005B2959" w:rsidRDefault="00EA4E3F" w:rsidP="005B2959">
      <w:pPr>
        <w:ind w:firstLine="708"/>
        <w:jc w:val="both"/>
        <w:rPr>
          <w:rFonts w:ascii="Times New Roman" w:hAnsi="Times New Roman" w:cs="Times New Roman"/>
          <w:b/>
          <w:bCs/>
          <w:color w:val="000000"/>
          <w:sz w:val="24"/>
          <w:szCs w:val="24"/>
          <w:shd w:val="clear" w:color="auto" w:fill="FFFFFF"/>
        </w:rPr>
      </w:pPr>
      <w:r w:rsidRPr="005B2959">
        <w:rPr>
          <w:rFonts w:ascii="Times New Roman" w:hAnsi="Times New Roman" w:cs="Times New Roman"/>
          <w:b/>
          <w:bCs/>
          <w:color w:val="000000"/>
          <w:sz w:val="24"/>
          <w:szCs w:val="24"/>
          <w:shd w:val="clear" w:color="auto" w:fill="FFFFFF"/>
        </w:rPr>
        <w:t>СОДЕРЖАНИЕ УЧЕБНОГО ПРЕДМЕТА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5B2959">
        <w:rPr>
          <w:rFonts w:ascii="Times New Roman" w:eastAsia="Times New Roman" w:hAnsi="Times New Roman" w:cs="Times New Roman"/>
          <w:b/>
          <w:bCs/>
          <w:color w:val="000000"/>
          <w:sz w:val="24"/>
          <w:szCs w:val="24"/>
          <w:lang w:eastAsia="ru-RU"/>
        </w:rPr>
        <w:t>7</w:t>
      </w:r>
      <w:r w:rsidRPr="00EA4E3F">
        <w:rPr>
          <w:rFonts w:ascii="Times New Roman" w:eastAsia="Times New Roman" w:hAnsi="Times New Roman" w:cs="Times New Roman"/>
          <w:b/>
          <w:bCs/>
          <w:color w:val="000000"/>
          <w:sz w:val="24"/>
          <w:szCs w:val="24"/>
          <w:lang w:eastAsia="ru-RU"/>
        </w:rPr>
        <w:t xml:space="preserve"> КЛАСС</w:t>
      </w:r>
    </w:p>
    <w:p w:rsidR="00EA4E3F" w:rsidRPr="00EA4E3F" w:rsidRDefault="00EA4E3F" w:rsidP="005B2959">
      <w:pPr>
        <w:shd w:val="clear" w:color="auto" w:fill="FFFFFF"/>
        <w:spacing w:after="150" w:line="240" w:lineRule="auto"/>
        <w:ind w:left="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Животный организм</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Зоология – наука о животных. Разделы зоологии. Связь зоологии с другими науками и техникой.</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под микроскопом готовых микропрепаратов клеток и тканей животных.</w:t>
      </w:r>
    </w:p>
    <w:p w:rsidR="00EA4E3F" w:rsidRPr="00EA4E3F" w:rsidRDefault="00EA4E3F" w:rsidP="005B2959">
      <w:pPr>
        <w:shd w:val="clear" w:color="auto" w:fill="FFFFFF"/>
        <w:spacing w:after="150" w:line="240" w:lineRule="auto"/>
        <w:ind w:left="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Строение и жизнедеятельность организма животного</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w:t>
      </w:r>
      <w:r w:rsidRPr="00EA4E3F">
        <w:rPr>
          <w:rFonts w:ascii="Times New Roman" w:eastAsia="Times New Roman" w:hAnsi="Times New Roman" w:cs="Times New Roman"/>
          <w:color w:val="000000"/>
          <w:sz w:val="24"/>
          <w:szCs w:val="24"/>
          <w:lang w:eastAsia="ru-RU"/>
        </w:rPr>
        <w:lastRenderedPageBreak/>
        <w:t>рыб, движение по суше позвоночных животных (ползание, бег, ходьба и другое). Рычажные конечности.</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EA4E3F">
        <w:rPr>
          <w:rFonts w:ascii="Times New Roman" w:eastAsia="Times New Roman" w:hAnsi="Times New Roman" w:cs="Times New Roman"/>
          <w:color w:val="000000"/>
          <w:sz w:val="24"/>
          <w:szCs w:val="24"/>
          <w:lang w:eastAsia="ru-RU"/>
        </w:rPr>
        <w:t>Мальпигиевы</w:t>
      </w:r>
      <w:proofErr w:type="spellEnd"/>
      <w:r w:rsidRPr="00EA4E3F">
        <w:rPr>
          <w:rFonts w:ascii="Times New Roman" w:eastAsia="Times New Roman" w:hAnsi="Times New Roman" w:cs="Times New Roman"/>
          <w:color w:val="000000"/>
          <w:sz w:val="24"/>
          <w:szCs w:val="24"/>
          <w:lang w:eastAsia="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EA4E3F">
        <w:rPr>
          <w:rFonts w:ascii="Times New Roman" w:eastAsia="Times New Roman" w:hAnsi="Times New Roman" w:cs="Times New Roman"/>
          <w:color w:val="000000"/>
          <w:sz w:val="24"/>
          <w:szCs w:val="24"/>
          <w:lang w:eastAsia="ru-RU"/>
        </w:rPr>
        <w:t>трофотаксис</w:t>
      </w:r>
      <w:proofErr w:type="spellEnd"/>
      <w:r w:rsidRPr="00EA4E3F">
        <w:rPr>
          <w:rFonts w:ascii="Times New Roman" w:eastAsia="Times New Roman" w:hAnsi="Times New Roman" w:cs="Times New Roman"/>
          <w:color w:val="000000"/>
          <w:sz w:val="24"/>
          <w:szCs w:val="24"/>
          <w:lang w:eastAsia="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EA4E3F">
        <w:rPr>
          <w:rFonts w:ascii="Times New Roman" w:eastAsia="Times New Roman" w:hAnsi="Times New Roman" w:cs="Times New Roman"/>
          <w:color w:val="000000"/>
          <w:sz w:val="24"/>
          <w:szCs w:val="24"/>
          <w:lang w:eastAsia="ru-RU"/>
        </w:rPr>
        <w:t>инсайт</w:t>
      </w:r>
      <w:proofErr w:type="spellEnd"/>
      <w:r w:rsidRPr="00EA4E3F">
        <w:rPr>
          <w:rFonts w:ascii="Times New Roman" w:eastAsia="Times New Roman" w:hAnsi="Times New Roman" w:cs="Times New Roman"/>
          <w:color w:val="000000"/>
          <w:sz w:val="24"/>
          <w:szCs w:val="24"/>
          <w:lang w:eastAsia="ru-RU"/>
        </w:rPr>
        <w:t xml:space="preserve"> (постижение). Поведение: пищевое, оборонительное, территориальное, брачное, исследовательское. Стимулы поведения.</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Ознакомление с органами опоры и движения у животных.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lastRenderedPageBreak/>
        <w:t>Изучение способов поглощения пищи у животных.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способов дыхания у животных.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Ознакомление с системами органов транспорта веществ у животных.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покровов тела у животных.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органов чувств у животных.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Формирование условных рефлексов у аквариумных рыб.</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Строение яйца и развитие зародыша птицы (курицы).</w:t>
      </w:r>
    </w:p>
    <w:p w:rsidR="00EA4E3F" w:rsidRPr="00EA4E3F" w:rsidRDefault="00EA4E3F" w:rsidP="005B295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Систематические группы животных</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строения инфузории-туфельки и наблюдение за её передвижением. Изучение хемотаксиса.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Многообразие простейших (на готовых препаратах).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Изготовление модели клетки простейшего (амёбы, инфузории-туфельки и другое.).</w:t>
      </w:r>
    </w:p>
    <w:p w:rsidR="005B2959"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Многоклеточные животные. Кишечнополостные</w:t>
      </w:r>
      <w:r w:rsidRPr="00EA4E3F">
        <w:rPr>
          <w:rFonts w:ascii="Times New Roman" w:eastAsia="Times New Roman" w:hAnsi="Times New Roman" w:cs="Times New Roman"/>
          <w:color w:val="000000"/>
          <w:sz w:val="24"/>
          <w:szCs w:val="24"/>
          <w:lang w:eastAsia="ru-RU"/>
        </w:rPr>
        <w:t xml:space="preserve">. </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EA4E3F">
        <w:rPr>
          <w:rFonts w:ascii="Times New Roman" w:eastAsia="Times New Roman" w:hAnsi="Times New Roman" w:cs="Times New Roman"/>
          <w:color w:val="000000"/>
          <w:sz w:val="24"/>
          <w:szCs w:val="24"/>
          <w:lang w:eastAsia="ru-RU"/>
        </w:rPr>
        <w:t>рифообразовании</w:t>
      </w:r>
      <w:proofErr w:type="spellEnd"/>
      <w:r w:rsidRPr="00EA4E3F">
        <w:rPr>
          <w:rFonts w:ascii="Times New Roman" w:eastAsia="Times New Roman" w:hAnsi="Times New Roman" w:cs="Times New Roman"/>
          <w:color w:val="000000"/>
          <w:sz w:val="24"/>
          <w:szCs w:val="24"/>
          <w:lang w:eastAsia="ru-RU"/>
        </w:rPr>
        <w:t>.</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строения пресноводной гидры и её передвижения (школьный аквариум).</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питания гидры дафниями и циклопами (школьный аквариум).</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Изготовление модели пресноводной гидры.</w:t>
      </w:r>
    </w:p>
    <w:p w:rsidR="005B2959" w:rsidRDefault="00EA4E3F" w:rsidP="005B2959">
      <w:pPr>
        <w:shd w:val="clear" w:color="auto" w:fill="FFFFFF"/>
        <w:spacing w:after="150" w:line="240" w:lineRule="auto"/>
        <w:ind w:firstLine="708"/>
        <w:jc w:val="both"/>
        <w:rPr>
          <w:rFonts w:ascii="Times New Roman" w:eastAsia="Times New Roman" w:hAnsi="Times New Roman" w:cs="Times New Roman"/>
          <w:b/>
          <w:bCs/>
          <w:color w:val="000000"/>
          <w:sz w:val="24"/>
          <w:szCs w:val="24"/>
          <w:lang w:eastAsia="ru-RU"/>
        </w:rPr>
      </w:pPr>
      <w:r w:rsidRPr="00EA4E3F">
        <w:rPr>
          <w:rFonts w:ascii="Times New Roman" w:eastAsia="Times New Roman" w:hAnsi="Times New Roman" w:cs="Times New Roman"/>
          <w:b/>
          <w:bCs/>
          <w:color w:val="000000"/>
          <w:sz w:val="24"/>
          <w:szCs w:val="24"/>
          <w:lang w:eastAsia="ru-RU"/>
        </w:rPr>
        <w:t>Плоские, круглые, кольчатые черви.</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w:t>
      </w:r>
      <w:r w:rsidRPr="00EA4E3F">
        <w:rPr>
          <w:rFonts w:ascii="Times New Roman" w:eastAsia="Times New Roman" w:hAnsi="Times New Roman" w:cs="Times New Roman"/>
          <w:color w:val="000000"/>
          <w:sz w:val="24"/>
          <w:szCs w:val="24"/>
          <w:lang w:eastAsia="ru-RU"/>
        </w:rPr>
        <w:lastRenderedPageBreak/>
        <w:t xml:space="preserve">сельскохозяйственным растениям и животным. Меры по предупреждению заражения паразитическими червями. Роль червей как </w:t>
      </w:r>
      <w:proofErr w:type="spellStart"/>
      <w:r w:rsidRPr="00EA4E3F">
        <w:rPr>
          <w:rFonts w:ascii="Times New Roman" w:eastAsia="Times New Roman" w:hAnsi="Times New Roman" w:cs="Times New Roman"/>
          <w:color w:val="000000"/>
          <w:sz w:val="24"/>
          <w:szCs w:val="24"/>
          <w:lang w:eastAsia="ru-RU"/>
        </w:rPr>
        <w:t>почвообразователей</w:t>
      </w:r>
      <w:proofErr w:type="spellEnd"/>
      <w:r w:rsidRPr="00EA4E3F">
        <w:rPr>
          <w:rFonts w:ascii="Times New Roman" w:eastAsia="Times New Roman" w:hAnsi="Times New Roman" w:cs="Times New Roman"/>
          <w:color w:val="000000"/>
          <w:sz w:val="24"/>
          <w:szCs w:val="24"/>
          <w:lang w:eastAsia="ru-RU"/>
        </w:rPr>
        <w:t>.</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внешнего строения дождевого червя. Наблюдение за реакцией дождевого червя на раздражители.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внутреннего строения дождевого червя (на готовом влажном препарате и микропрепарате).</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приспособлений паразитических червей к паразитизму (на готовых влажных и микропрепаратах).</w:t>
      </w:r>
    </w:p>
    <w:p w:rsidR="005B2959"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Членистоногие.</w:t>
      </w:r>
      <w:r w:rsidRPr="00EA4E3F">
        <w:rPr>
          <w:rFonts w:ascii="Times New Roman" w:eastAsia="Times New Roman" w:hAnsi="Times New Roman" w:cs="Times New Roman"/>
          <w:color w:val="000000"/>
          <w:sz w:val="24"/>
          <w:szCs w:val="24"/>
          <w:lang w:eastAsia="ru-RU"/>
        </w:rPr>
        <w:t> </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Общая характеристика. Среды жизни. Внешнее и внутреннее строение членистоногих. Многообразие членистоногих. Представители классов.</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Ракообразные. Особенности строения и жизнедеятельности.</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Значение ракообразных в природе и жизни человека.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внешнего строения насекомого (на примере майского жука или других крупных насекомых-вредителей).</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Ознакомление с различными типами развития насекомых (на примере коллекций).</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Моллюски</w:t>
      </w:r>
      <w:r w:rsidRPr="00EA4E3F">
        <w:rPr>
          <w:rFonts w:ascii="Times New Roman" w:eastAsia="Times New Roman" w:hAnsi="Times New Roman" w:cs="Times New Roman"/>
          <w:color w:val="000000"/>
          <w:sz w:val="24"/>
          <w:szCs w:val="24"/>
          <w:lang w:eastAsia="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другие).</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Хордовые.</w:t>
      </w:r>
      <w:r w:rsidRPr="00EA4E3F">
        <w:rPr>
          <w:rFonts w:ascii="Times New Roman" w:eastAsia="Times New Roman" w:hAnsi="Times New Roman" w:cs="Times New Roman"/>
          <w:color w:val="000000"/>
          <w:sz w:val="24"/>
          <w:szCs w:val="24"/>
          <w:lang w:eastAsia="ru-RU"/>
        </w:rPr>
        <w:t>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Рыбы</w:t>
      </w:r>
      <w:r w:rsidRPr="00EA4E3F">
        <w:rPr>
          <w:rFonts w:ascii="Times New Roman" w:eastAsia="Times New Roman" w:hAnsi="Times New Roman" w:cs="Times New Roman"/>
          <w:color w:val="000000"/>
          <w:sz w:val="24"/>
          <w:szCs w:val="24"/>
          <w:lang w:eastAsia="ru-RU"/>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w:t>
      </w:r>
      <w:r w:rsidRPr="00EA4E3F">
        <w:rPr>
          <w:rFonts w:ascii="Times New Roman" w:eastAsia="Times New Roman" w:hAnsi="Times New Roman" w:cs="Times New Roman"/>
          <w:color w:val="000000"/>
          <w:sz w:val="24"/>
          <w:szCs w:val="24"/>
          <w:lang w:eastAsia="ru-RU"/>
        </w:rPr>
        <w:lastRenderedPageBreak/>
        <w:t>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внешнего строения и особенностей передвижения рыбы (на примере живой рыбы в банке с водой).</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внутреннего строения рыбы (на примере готового влажного препарата).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Земноводные</w:t>
      </w:r>
      <w:r w:rsidRPr="00EA4E3F">
        <w:rPr>
          <w:rFonts w:ascii="Times New Roman" w:eastAsia="Times New Roman" w:hAnsi="Times New Roman" w:cs="Times New Roman"/>
          <w:color w:val="000000"/>
          <w:sz w:val="24"/>
          <w:szCs w:val="24"/>
          <w:lang w:eastAsia="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Пресмыкающиеся</w:t>
      </w:r>
      <w:r w:rsidRPr="00EA4E3F">
        <w:rPr>
          <w:rFonts w:ascii="Times New Roman" w:eastAsia="Times New Roman" w:hAnsi="Times New Roman" w:cs="Times New Roman"/>
          <w:color w:val="000000"/>
          <w:sz w:val="24"/>
          <w:szCs w:val="24"/>
          <w:lang w:eastAsia="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Птицы</w:t>
      </w:r>
      <w:r w:rsidRPr="00EA4E3F">
        <w:rPr>
          <w:rFonts w:ascii="Times New Roman" w:eastAsia="Times New Roman" w:hAnsi="Times New Roman" w:cs="Times New Roman"/>
          <w:color w:val="000000"/>
          <w:sz w:val="24"/>
          <w:szCs w:val="24"/>
          <w:lang w:eastAsia="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внешнего строения и перьевого покрова птиц (на примере чучела птиц и набора перьев: контурных, пуховых и пуха).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особенностей скелета птицы.</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Млекопитающие.</w:t>
      </w:r>
      <w:r w:rsidRPr="00EA4E3F">
        <w:rPr>
          <w:rFonts w:ascii="Times New Roman" w:eastAsia="Times New Roman" w:hAnsi="Times New Roman" w:cs="Times New Roman"/>
          <w:color w:val="000000"/>
          <w:sz w:val="24"/>
          <w:szCs w:val="24"/>
          <w:lang w:eastAsia="ru-RU"/>
        </w:rPr>
        <w:t>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5B2959"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proofErr w:type="spellStart"/>
      <w:r w:rsidRPr="00EA4E3F">
        <w:rPr>
          <w:rFonts w:ascii="Times New Roman" w:eastAsia="Times New Roman" w:hAnsi="Times New Roman" w:cs="Times New Roman"/>
          <w:b/>
          <w:color w:val="000000"/>
          <w:sz w:val="24"/>
          <w:szCs w:val="24"/>
          <w:lang w:eastAsia="ru-RU"/>
        </w:rPr>
        <w:t>Первозвери</w:t>
      </w:r>
      <w:proofErr w:type="spellEnd"/>
      <w:r w:rsidRPr="00EA4E3F">
        <w:rPr>
          <w:rFonts w:ascii="Times New Roman" w:eastAsia="Times New Roman" w:hAnsi="Times New Roman" w:cs="Times New Roman"/>
          <w:color w:val="000000"/>
          <w:sz w:val="24"/>
          <w:szCs w:val="24"/>
          <w:lang w:eastAsia="ru-RU"/>
        </w:rPr>
        <w:t xml:space="preserve">. </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особенностей скелета млекопитающих.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особенностей зубной системы млекопитающих.</w:t>
      </w:r>
    </w:p>
    <w:p w:rsidR="00EA4E3F" w:rsidRPr="00EA4E3F" w:rsidRDefault="00EA4E3F" w:rsidP="005B295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lastRenderedPageBreak/>
        <w:t>Развитие животного мира на Земле</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ископаемых остатков вымерших животных.</w:t>
      </w:r>
    </w:p>
    <w:p w:rsidR="00EA4E3F" w:rsidRPr="00EA4E3F" w:rsidRDefault="00EA4E3F" w:rsidP="005B295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Животные в природных сообществах</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Животный мир природных зон Земли. Основные закономерности распределения животных на планете. Фауна.</w:t>
      </w:r>
    </w:p>
    <w:p w:rsidR="00EA4E3F" w:rsidRPr="00EA4E3F" w:rsidRDefault="00EA4E3F" w:rsidP="005B295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Животные и человек</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EA4E3F">
        <w:rPr>
          <w:rFonts w:ascii="Times New Roman" w:eastAsia="Times New Roman" w:hAnsi="Times New Roman" w:cs="Times New Roman"/>
          <w:color w:val="000000"/>
          <w:sz w:val="24"/>
          <w:szCs w:val="24"/>
          <w:lang w:eastAsia="ru-RU"/>
        </w:rPr>
        <w:t>на животных диких видов</w:t>
      </w:r>
      <w:proofErr w:type="gramEnd"/>
      <w:r w:rsidRPr="00EA4E3F">
        <w:rPr>
          <w:rFonts w:ascii="Times New Roman" w:eastAsia="Times New Roman" w:hAnsi="Times New Roman" w:cs="Times New Roman"/>
          <w:color w:val="000000"/>
          <w:sz w:val="24"/>
          <w:szCs w:val="24"/>
          <w:lang w:eastAsia="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EA4E3F" w:rsidRPr="00EA4E3F" w:rsidRDefault="00EA4E3F" w:rsidP="005B295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5B2959">
        <w:rPr>
          <w:rFonts w:ascii="Times New Roman" w:eastAsia="Times New Roman" w:hAnsi="Times New Roman" w:cs="Times New Roman"/>
          <w:b/>
          <w:bCs/>
          <w:color w:val="000000"/>
          <w:sz w:val="24"/>
          <w:szCs w:val="24"/>
          <w:lang w:eastAsia="ru-RU"/>
        </w:rPr>
        <w:t>8</w:t>
      </w:r>
      <w:r w:rsidRPr="00EA4E3F">
        <w:rPr>
          <w:rFonts w:ascii="Times New Roman" w:eastAsia="Times New Roman" w:hAnsi="Times New Roman" w:cs="Times New Roman"/>
          <w:b/>
          <w:bCs/>
          <w:color w:val="000000"/>
          <w:sz w:val="24"/>
          <w:szCs w:val="24"/>
          <w:lang w:eastAsia="ru-RU"/>
        </w:rPr>
        <w:t xml:space="preserve"> КЛАСС</w:t>
      </w:r>
    </w:p>
    <w:p w:rsidR="00EA4E3F" w:rsidRPr="00EA4E3F" w:rsidRDefault="00EA4E3F" w:rsidP="005B295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Человек – биосоциальный вид</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EA4E3F" w:rsidRPr="00EA4E3F" w:rsidRDefault="00EA4E3F" w:rsidP="005B295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lastRenderedPageBreak/>
        <w:t>Структура организма человека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микроскопического строения тканей (на готовых микропрепаратах).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Распознавание органов и систем органов человека (по таблицам).</w:t>
      </w:r>
    </w:p>
    <w:p w:rsidR="00EA4E3F" w:rsidRPr="00EA4E3F" w:rsidRDefault="00EA4E3F" w:rsidP="005B295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Нейрогуморальная регуляция</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Нервная система человека, её организация и значение. Нейроны, нервы, нервные узлы. Рефлекс. Рефлекторная дуга.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Рецепторы. </w:t>
      </w:r>
      <w:proofErr w:type="spellStart"/>
      <w:r w:rsidRPr="00EA4E3F">
        <w:rPr>
          <w:rFonts w:ascii="Times New Roman" w:eastAsia="Times New Roman" w:hAnsi="Times New Roman" w:cs="Times New Roman"/>
          <w:color w:val="000000"/>
          <w:sz w:val="24"/>
          <w:szCs w:val="24"/>
          <w:lang w:eastAsia="ru-RU"/>
        </w:rPr>
        <w:t>Двухнейронные</w:t>
      </w:r>
      <w:proofErr w:type="spellEnd"/>
      <w:r w:rsidRPr="00EA4E3F">
        <w:rPr>
          <w:rFonts w:ascii="Times New Roman" w:eastAsia="Times New Roman" w:hAnsi="Times New Roman" w:cs="Times New Roman"/>
          <w:color w:val="000000"/>
          <w:sz w:val="24"/>
          <w:szCs w:val="24"/>
          <w:lang w:eastAsia="ru-RU"/>
        </w:rPr>
        <w:t xml:space="preserve"> и </w:t>
      </w:r>
      <w:proofErr w:type="spellStart"/>
      <w:r w:rsidRPr="00EA4E3F">
        <w:rPr>
          <w:rFonts w:ascii="Times New Roman" w:eastAsia="Times New Roman" w:hAnsi="Times New Roman" w:cs="Times New Roman"/>
          <w:color w:val="000000"/>
          <w:sz w:val="24"/>
          <w:szCs w:val="24"/>
          <w:lang w:eastAsia="ru-RU"/>
        </w:rPr>
        <w:t>трёхнейронные</w:t>
      </w:r>
      <w:proofErr w:type="spellEnd"/>
      <w:r w:rsidRPr="00EA4E3F">
        <w:rPr>
          <w:rFonts w:ascii="Times New Roman" w:eastAsia="Times New Roman" w:hAnsi="Times New Roman" w:cs="Times New Roman"/>
          <w:color w:val="000000"/>
          <w:sz w:val="24"/>
          <w:szCs w:val="24"/>
          <w:lang w:eastAsia="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головного мозга человека (по муляжам).</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изменения размера зрачка в зависимости от освещённости.</w:t>
      </w:r>
    </w:p>
    <w:p w:rsidR="00EA4E3F" w:rsidRPr="00EA4E3F" w:rsidRDefault="00EA4E3F" w:rsidP="005B295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Опора и движение</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EA4E3F">
        <w:rPr>
          <w:rFonts w:ascii="Times New Roman" w:eastAsia="Times New Roman" w:hAnsi="Times New Roman" w:cs="Times New Roman"/>
          <w:color w:val="000000"/>
          <w:sz w:val="24"/>
          <w:szCs w:val="24"/>
          <w:lang w:eastAsia="ru-RU"/>
        </w:rPr>
        <w:t>прямохождением</w:t>
      </w:r>
      <w:proofErr w:type="spellEnd"/>
      <w:r w:rsidRPr="00EA4E3F">
        <w:rPr>
          <w:rFonts w:ascii="Times New Roman" w:eastAsia="Times New Roman" w:hAnsi="Times New Roman" w:cs="Times New Roman"/>
          <w:color w:val="000000"/>
          <w:sz w:val="24"/>
          <w:szCs w:val="24"/>
          <w:lang w:eastAsia="ru-RU"/>
        </w:rPr>
        <w:t xml:space="preserve"> и трудовой деятельностью.</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A4E3F" w:rsidRPr="00EA4E3F" w:rsidRDefault="00EA4E3F" w:rsidP="005B295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свойств кости.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строения костей (на муляжах).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строения позвонков (на муляжах).</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lastRenderedPageBreak/>
        <w:t>Определение гибкости позвоночника.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Измерение массы и роста своего организма.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влияния статической и динамической нагрузки на утомление мышц.</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Выявление нарушения осанки.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Определение признаков плоскостопия.</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Оказание первой помощи при повреждении скелета и мышц.</w:t>
      </w:r>
    </w:p>
    <w:p w:rsidR="00EA4E3F" w:rsidRPr="00EA4E3F" w:rsidRDefault="00EA4E3F" w:rsidP="005B295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Внутренняя среда организма</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микроскопического строения крови человека и лягушки (сравнение) на готовых микропрепаратах.</w:t>
      </w:r>
    </w:p>
    <w:p w:rsidR="00EA4E3F" w:rsidRPr="00EA4E3F" w:rsidRDefault="00EA4E3F" w:rsidP="00642D6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Кровообращение</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EA4E3F">
        <w:rPr>
          <w:rFonts w:ascii="Times New Roman" w:eastAsia="Times New Roman" w:hAnsi="Times New Roman" w:cs="Times New Roman"/>
          <w:color w:val="000000"/>
          <w:sz w:val="24"/>
          <w:szCs w:val="24"/>
          <w:lang w:eastAsia="ru-RU"/>
        </w:rPr>
        <w:t>лимфоотток</w:t>
      </w:r>
      <w:proofErr w:type="spellEnd"/>
      <w:r w:rsidRPr="00EA4E3F">
        <w:rPr>
          <w:rFonts w:ascii="Times New Roman" w:eastAsia="Times New Roman" w:hAnsi="Times New Roman" w:cs="Times New Roman"/>
          <w:color w:val="000000"/>
          <w:sz w:val="24"/>
          <w:szCs w:val="24"/>
          <w:lang w:eastAsia="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Измерение кровяного давления.</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Определение пульса и числа сердечных сокращений в покое и после дозированных физических нагрузок у человека.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Первая помощь при кровотечениях.</w:t>
      </w:r>
    </w:p>
    <w:p w:rsidR="00EA4E3F" w:rsidRPr="00EA4E3F" w:rsidRDefault="00EA4E3F" w:rsidP="00642D69">
      <w:pPr>
        <w:shd w:val="clear" w:color="auto" w:fill="FFFFFF"/>
        <w:spacing w:after="150" w:line="240" w:lineRule="auto"/>
        <w:ind w:left="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Дыхание</w:t>
      </w:r>
    </w:p>
    <w:p w:rsidR="00EA4E3F" w:rsidRPr="00EA4E3F" w:rsidRDefault="00EA4E3F" w:rsidP="00642D6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A4E3F" w:rsidRPr="00EA4E3F" w:rsidRDefault="00EA4E3F" w:rsidP="00642D6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Инфекционные болезни, передающиеся через воздух, предупреждение воздушно-капельных инфекций. Вред </w:t>
      </w:r>
      <w:proofErr w:type="spellStart"/>
      <w:r w:rsidRPr="00EA4E3F">
        <w:rPr>
          <w:rFonts w:ascii="Times New Roman" w:eastAsia="Times New Roman" w:hAnsi="Times New Roman" w:cs="Times New Roman"/>
          <w:color w:val="000000"/>
          <w:sz w:val="24"/>
          <w:szCs w:val="24"/>
          <w:lang w:eastAsia="ru-RU"/>
        </w:rPr>
        <w:t>табакокурения</w:t>
      </w:r>
      <w:proofErr w:type="spellEnd"/>
      <w:r w:rsidRPr="00EA4E3F">
        <w:rPr>
          <w:rFonts w:ascii="Times New Roman" w:eastAsia="Times New Roman" w:hAnsi="Times New Roman" w:cs="Times New Roman"/>
          <w:color w:val="000000"/>
          <w:sz w:val="24"/>
          <w:szCs w:val="24"/>
          <w:lang w:eastAsia="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EA4E3F" w:rsidRPr="00EA4E3F" w:rsidRDefault="00EA4E3F" w:rsidP="00642D69">
      <w:pPr>
        <w:shd w:val="clear" w:color="auto" w:fill="FFFFFF"/>
        <w:spacing w:after="150" w:line="240" w:lineRule="auto"/>
        <w:ind w:firstLine="36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Измерение обхвата грудной клетки в состоянии вдоха и выдоха.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lastRenderedPageBreak/>
        <w:t>Определение частоты дыхания. Влияние различных факторов на частоту дыхания.</w:t>
      </w:r>
    </w:p>
    <w:p w:rsidR="00EA4E3F" w:rsidRPr="00EA4E3F" w:rsidRDefault="00EA4E3F" w:rsidP="00642D6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Питание и пищеварение</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proofErr w:type="spellStart"/>
      <w:r w:rsidRPr="00EA4E3F">
        <w:rPr>
          <w:rFonts w:ascii="Times New Roman" w:eastAsia="Times New Roman" w:hAnsi="Times New Roman" w:cs="Times New Roman"/>
          <w:color w:val="000000"/>
          <w:sz w:val="24"/>
          <w:szCs w:val="24"/>
          <w:lang w:eastAsia="ru-RU"/>
        </w:rPr>
        <w:t>Микробиом</w:t>
      </w:r>
      <w:proofErr w:type="spellEnd"/>
      <w:r w:rsidRPr="00EA4E3F">
        <w:rPr>
          <w:rFonts w:ascii="Times New Roman" w:eastAsia="Times New Roman" w:hAnsi="Times New Roman" w:cs="Times New Roman"/>
          <w:color w:val="000000"/>
          <w:sz w:val="24"/>
          <w:szCs w:val="24"/>
          <w:lang w:eastAsia="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действия ферментов слюны на крахмал.</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Наблюдение действия желудочного сока на белки.</w:t>
      </w:r>
    </w:p>
    <w:p w:rsidR="00EA4E3F" w:rsidRPr="00EA4E3F" w:rsidRDefault="00EA4E3F" w:rsidP="00642D6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Обмен веществ и превращение энергии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Нормы и режим питания. Рациональное питание – фактор укрепления здоровья. Нарушение обмена веществ.</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состава продуктов питания.</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Составление меню в зависимости от калорийности пищи.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Способы сохранения витаминов в пищевых продуктах.</w:t>
      </w:r>
    </w:p>
    <w:p w:rsidR="00EA4E3F" w:rsidRPr="00EA4E3F" w:rsidRDefault="00EA4E3F" w:rsidP="00642D6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Кожа</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Строение и функции кожи. Кожа и её производные. Кожа и терморегуляция. Влияние на кожу факторов окружающей среды.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Исследование с помощью лупы тыльной и ладонной стороны кисти.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Определение жирности различных участков кожи лица.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Описание мер по уходу за кожей лица и волосами в зависимости от типа кожи.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Описание основных гигиенических требований к одежде и обуви.</w:t>
      </w:r>
    </w:p>
    <w:p w:rsidR="00EA4E3F" w:rsidRPr="00EA4E3F" w:rsidRDefault="00EA4E3F" w:rsidP="00642D6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Выделение</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lastRenderedPageBreak/>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Определение местоположения почек (на муляже).</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Описание мер профилактики болезней почек.</w:t>
      </w:r>
    </w:p>
    <w:p w:rsidR="00EA4E3F" w:rsidRPr="00EA4E3F" w:rsidRDefault="00EA4E3F" w:rsidP="00642D6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Размножение и развитие</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Описание основных мер по профилактике инфекционных вирусных заболеваний: СПИД и гепатит.</w:t>
      </w:r>
    </w:p>
    <w:p w:rsidR="00EA4E3F" w:rsidRPr="00EA4E3F" w:rsidRDefault="00EA4E3F" w:rsidP="00642D6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Органы чувств и сенсорные системы</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Органы равновесия, мышечного чувства, осязания, обоняния и вкуса. Взаимодействие сенсорных систем организма.</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Определение остроты зрения у человека.</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строения органа зрения (на муляже и влажном препарате).</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Изучение строения органа слуха (на муляже).</w:t>
      </w:r>
    </w:p>
    <w:p w:rsidR="00EA4E3F" w:rsidRPr="00EA4E3F" w:rsidRDefault="00EA4E3F" w:rsidP="00642D6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Поведение и психика</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i/>
          <w:iCs/>
          <w:color w:val="000000"/>
          <w:sz w:val="24"/>
          <w:szCs w:val="24"/>
          <w:lang w:eastAsia="ru-RU"/>
        </w:rPr>
        <w:t>Лабораторные и практические работы.</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lastRenderedPageBreak/>
        <w:t>Изучение кратковременной памяти.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Определение объёма механической и логической памяти.</w:t>
      </w:r>
    </w:p>
    <w:p w:rsidR="00EA4E3F" w:rsidRPr="00EA4E3F" w:rsidRDefault="00EA4E3F" w:rsidP="005B295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 xml:space="preserve">Оценка </w:t>
      </w:r>
      <w:proofErr w:type="spellStart"/>
      <w:r w:rsidRPr="00EA4E3F">
        <w:rPr>
          <w:rFonts w:ascii="Times New Roman" w:eastAsia="Times New Roman" w:hAnsi="Times New Roman" w:cs="Times New Roman"/>
          <w:color w:val="000000"/>
          <w:sz w:val="24"/>
          <w:szCs w:val="24"/>
          <w:lang w:eastAsia="ru-RU"/>
        </w:rPr>
        <w:t>сформированности</w:t>
      </w:r>
      <w:proofErr w:type="spellEnd"/>
      <w:r w:rsidRPr="00EA4E3F">
        <w:rPr>
          <w:rFonts w:ascii="Times New Roman" w:eastAsia="Times New Roman" w:hAnsi="Times New Roman" w:cs="Times New Roman"/>
          <w:color w:val="000000"/>
          <w:sz w:val="24"/>
          <w:szCs w:val="24"/>
          <w:lang w:eastAsia="ru-RU"/>
        </w:rPr>
        <w:t xml:space="preserve"> навыков логического мышления.</w:t>
      </w:r>
    </w:p>
    <w:p w:rsidR="00EA4E3F" w:rsidRPr="00EA4E3F" w:rsidRDefault="00EA4E3F" w:rsidP="00642D69">
      <w:pPr>
        <w:shd w:val="clear" w:color="auto" w:fill="FFFFFF"/>
        <w:spacing w:after="150" w:line="240" w:lineRule="auto"/>
        <w:ind w:left="720"/>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b/>
          <w:bCs/>
          <w:color w:val="000000"/>
          <w:sz w:val="24"/>
          <w:szCs w:val="24"/>
          <w:lang w:eastAsia="ru-RU"/>
        </w:rPr>
        <w:t>Человек и окружающая среда</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color w:val="000000"/>
          <w:sz w:val="24"/>
          <w:szCs w:val="24"/>
          <w:lang w:eastAsia="ru-RU"/>
        </w:rPr>
      </w:pPr>
      <w:r w:rsidRPr="00EA4E3F">
        <w:rPr>
          <w:rFonts w:ascii="Times New Roman" w:eastAsia="Times New Roman" w:hAnsi="Times New Roman" w:cs="Times New Roman"/>
          <w:color w:val="000000"/>
          <w:sz w:val="24"/>
          <w:szCs w:val="24"/>
          <w:lang w:eastAsia="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A4E3F" w:rsidRPr="00EA4E3F" w:rsidRDefault="00EA4E3F" w:rsidP="00642D69">
      <w:pPr>
        <w:shd w:val="clear" w:color="auto" w:fill="FFFFFF"/>
        <w:spacing w:after="150" w:line="240" w:lineRule="auto"/>
        <w:ind w:firstLine="708"/>
        <w:jc w:val="both"/>
        <w:rPr>
          <w:rFonts w:ascii="Times New Roman" w:eastAsia="Times New Roman" w:hAnsi="Times New Roman" w:cs="Times New Roman"/>
          <w:b/>
          <w:color w:val="000000"/>
          <w:sz w:val="24"/>
          <w:szCs w:val="24"/>
          <w:lang w:eastAsia="ru-RU"/>
        </w:rPr>
      </w:pPr>
      <w:r w:rsidRPr="00EA4E3F">
        <w:rPr>
          <w:rFonts w:ascii="Times New Roman" w:eastAsia="Times New Roman" w:hAnsi="Times New Roman" w:cs="Times New Roman"/>
          <w:color w:val="000000"/>
          <w:sz w:val="24"/>
          <w:szCs w:val="24"/>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A4E3F" w:rsidRPr="005B2959" w:rsidRDefault="00642D69" w:rsidP="005B2959">
      <w:pPr>
        <w:tabs>
          <w:tab w:val="left" w:pos="426"/>
        </w:tabs>
        <w:spacing w:after="0" w:line="240" w:lineRule="atLeast"/>
        <w:contextualSpacing/>
        <w:jc w:val="both"/>
        <w:rPr>
          <w:rFonts w:ascii="Times New Roman" w:hAnsi="Times New Roman" w:cs="Times New Roman"/>
          <w:b/>
          <w:bCs/>
          <w:sz w:val="24"/>
          <w:szCs w:val="24"/>
        </w:rPr>
      </w:pPr>
      <w:r>
        <w:rPr>
          <w:rFonts w:ascii="Times New Roman" w:hAnsi="Times New Roman" w:cs="Times New Roman"/>
          <w:b/>
          <w:bCs/>
          <w:sz w:val="24"/>
          <w:szCs w:val="24"/>
        </w:rPr>
        <w:tab/>
      </w:r>
      <w:r w:rsidR="00EA4E3F" w:rsidRPr="005B2959">
        <w:rPr>
          <w:rFonts w:ascii="Times New Roman" w:hAnsi="Times New Roman" w:cs="Times New Roman"/>
          <w:b/>
          <w:bCs/>
          <w:sz w:val="24"/>
          <w:szCs w:val="24"/>
        </w:rPr>
        <w:t>9 Класс</w:t>
      </w:r>
    </w:p>
    <w:p w:rsidR="00EA4E3F" w:rsidRPr="005B2959" w:rsidRDefault="00EA4E3F" w:rsidP="00642D69">
      <w:pPr>
        <w:spacing w:after="0" w:line="240" w:lineRule="atLeast"/>
        <w:ind w:firstLine="708"/>
        <w:jc w:val="both"/>
        <w:rPr>
          <w:rFonts w:ascii="Times New Roman" w:hAnsi="Times New Roman" w:cs="Times New Roman"/>
          <w:b/>
          <w:i/>
          <w:sz w:val="24"/>
          <w:szCs w:val="24"/>
        </w:rPr>
      </w:pPr>
      <w:r w:rsidRPr="005B2959">
        <w:rPr>
          <w:rFonts w:ascii="Times New Roman" w:hAnsi="Times New Roman" w:cs="Times New Roman"/>
          <w:b/>
          <w:sz w:val="24"/>
          <w:szCs w:val="24"/>
        </w:rPr>
        <w:t>Введение</w:t>
      </w:r>
    </w:p>
    <w:p w:rsidR="00EA4E3F" w:rsidRPr="005B2959" w:rsidRDefault="00EA4E3F" w:rsidP="00642D69">
      <w:pPr>
        <w:spacing w:after="0" w:line="240" w:lineRule="atLeast"/>
        <w:ind w:firstLine="708"/>
        <w:jc w:val="both"/>
        <w:rPr>
          <w:rFonts w:ascii="Times New Roman" w:hAnsi="Times New Roman" w:cs="Times New Roman"/>
          <w:sz w:val="24"/>
          <w:szCs w:val="24"/>
        </w:rPr>
      </w:pPr>
      <w:r w:rsidRPr="005B2959">
        <w:rPr>
          <w:rFonts w:ascii="Times New Roman" w:hAnsi="Times New Roman" w:cs="Times New Roman"/>
          <w:sz w:val="24"/>
          <w:szCs w:val="24"/>
        </w:rPr>
        <w:t xml:space="preserve">Биология как наука и методы ее исследования. Понятие «жизнь». </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 xml:space="preserve">Современные научные представления о сущности жизни. Значение биологической </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 xml:space="preserve">науки в деятельности человека. </w:t>
      </w:r>
    </w:p>
    <w:p w:rsidR="00EA4E3F" w:rsidRPr="00642D69" w:rsidRDefault="00EA4E3F" w:rsidP="00642D69">
      <w:pPr>
        <w:spacing w:after="0" w:line="240" w:lineRule="atLeast"/>
        <w:ind w:firstLine="708"/>
        <w:jc w:val="both"/>
        <w:rPr>
          <w:rFonts w:ascii="Times New Roman" w:hAnsi="Times New Roman" w:cs="Times New Roman"/>
          <w:b/>
          <w:sz w:val="24"/>
          <w:szCs w:val="24"/>
        </w:rPr>
      </w:pPr>
      <w:r w:rsidRPr="005B2959">
        <w:rPr>
          <w:rFonts w:ascii="Times New Roman" w:hAnsi="Times New Roman" w:cs="Times New Roman"/>
          <w:b/>
          <w:i/>
          <w:sz w:val="24"/>
          <w:szCs w:val="24"/>
        </w:rPr>
        <w:t xml:space="preserve"> </w:t>
      </w:r>
      <w:r w:rsidRPr="00642D69">
        <w:rPr>
          <w:rFonts w:ascii="Times New Roman" w:hAnsi="Times New Roman" w:cs="Times New Roman"/>
          <w:b/>
          <w:sz w:val="24"/>
          <w:szCs w:val="24"/>
        </w:rPr>
        <w:t xml:space="preserve">Основы цитологии </w:t>
      </w:r>
    </w:p>
    <w:p w:rsidR="00EA4E3F" w:rsidRDefault="00EA4E3F" w:rsidP="00642D69">
      <w:pPr>
        <w:spacing w:after="0" w:line="240" w:lineRule="atLeast"/>
        <w:ind w:firstLine="708"/>
        <w:jc w:val="both"/>
        <w:rPr>
          <w:rFonts w:ascii="Times New Roman" w:hAnsi="Times New Roman" w:cs="Times New Roman"/>
          <w:sz w:val="24"/>
          <w:szCs w:val="24"/>
        </w:rPr>
      </w:pPr>
      <w:r w:rsidRPr="005B2959">
        <w:rPr>
          <w:rFonts w:ascii="Times New Roman" w:hAnsi="Times New Roman" w:cs="Times New Roman"/>
          <w:sz w:val="24"/>
          <w:szCs w:val="24"/>
        </w:rPr>
        <w:t>Основные положения клеточной теории. Клетка - структурная и функциональная единица жизни. Прокариоты, эукариоты Автотрофы, гетеротрофы. Химический состав клетки и его постоянство. Строение клетки. Функции органоидов. Вирусы. Обмен веществ и превращение энергии - основа жизнедеятельности клетки. Энергетические возможности клетки. Аэробное и анаэробное дыхание. Биосинтез белка. Рост, развитие и жизненный цикл клеток. Регуляция процессов жизнедеятельности в клетке.</w:t>
      </w:r>
    </w:p>
    <w:p w:rsidR="00642D69" w:rsidRPr="00642D69" w:rsidRDefault="00642D69" w:rsidP="00642D69">
      <w:pPr>
        <w:spacing w:after="0" w:line="240" w:lineRule="atLeast"/>
        <w:ind w:firstLine="708"/>
        <w:jc w:val="both"/>
        <w:rPr>
          <w:rFonts w:ascii="Times New Roman" w:hAnsi="Times New Roman" w:cs="Times New Roman"/>
          <w:b/>
          <w:i/>
          <w:sz w:val="24"/>
          <w:szCs w:val="24"/>
        </w:rPr>
      </w:pPr>
    </w:p>
    <w:p w:rsidR="00642D69" w:rsidRPr="00642D69" w:rsidRDefault="00EA4E3F" w:rsidP="00642D69">
      <w:pPr>
        <w:spacing w:after="0" w:line="240" w:lineRule="atLeast"/>
        <w:ind w:firstLine="708"/>
        <w:jc w:val="both"/>
        <w:rPr>
          <w:rFonts w:ascii="Times New Roman" w:hAnsi="Times New Roman" w:cs="Times New Roman"/>
          <w:b/>
          <w:i/>
          <w:sz w:val="24"/>
          <w:szCs w:val="24"/>
        </w:rPr>
      </w:pPr>
      <w:r w:rsidRPr="00642D69">
        <w:rPr>
          <w:rFonts w:ascii="Times New Roman" w:hAnsi="Times New Roman" w:cs="Times New Roman"/>
          <w:b/>
          <w:i/>
          <w:sz w:val="24"/>
          <w:szCs w:val="24"/>
        </w:rPr>
        <w:t>Лабораторная работа.</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 xml:space="preserve"> Рассматривание клеток растений, животных под микроскопом. </w:t>
      </w:r>
    </w:p>
    <w:p w:rsidR="00EA4E3F" w:rsidRPr="00642D69" w:rsidRDefault="00EA4E3F" w:rsidP="00642D69">
      <w:pPr>
        <w:spacing w:after="0" w:line="240" w:lineRule="atLeast"/>
        <w:ind w:firstLine="708"/>
        <w:jc w:val="both"/>
        <w:rPr>
          <w:rFonts w:ascii="Times New Roman" w:hAnsi="Times New Roman" w:cs="Times New Roman"/>
          <w:b/>
          <w:sz w:val="24"/>
          <w:szCs w:val="24"/>
        </w:rPr>
      </w:pPr>
      <w:r w:rsidRPr="00642D69">
        <w:rPr>
          <w:rFonts w:ascii="Times New Roman" w:hAnsi="Times New Roman" w:cs="Times New Roman"/>
          <w:b/>
          <w:sz w:val="24"/>
          <w:szCs w:val="24"/>
        </w:rPr>
        <w:t xml:space="preserve">Размножение и индивидуальное развитие организмов </w:t>
      </w:r>
    </w:p>
    <w:p w:rsidR="00EA4E3F" w:rsidRPr="005B2959" w:rsidRDefault="00EA4E3F" w:rsidP="00642D69">
      <w:pPr>
        <w:spacing w:after="0" w:line="240" w:lineRule="atLeast"/>
        <w:ind w:firstLine="708"/>
        <w:jc w:val="both"/>
        <w:rPr>
          <w:rFonts w:ascii="Times New Roman" w:hAnsi="Times New Roman" w:cs="Times New Roman"/>
          <w:sz w:val="24"/>
          <w:szCs w:val="24"/>
        </w:rPr>
      </w:pPr>
      <w:r w:rsidRPr="005B2959">
        <w:rPr>
          <w:rFonts w:ascii="Times New Roman" w:hAnsi="Times New Roman" w:cs="Times New Roman"/>
          <w:sz w:val="24"/>
          <w:szCs w:val="24"/>
        </w:rPr>
        <w:t xml:space="preserve">Бесполое и половое размножение организмов. Общие понятия о делении клетки (митоз, мейоз). Половые клетки. Оплодотворение. Индивидуальное развитие организмов. Основные закономерности передачи наследственной информации. Генетическая непрерывность жизни. Закономерности изменчивости. </w:t>
      </w:r>
    </w:p>
    <w:p w:rsidR="00EA4E3F" w:rsidRPr="00642D69" w:rsidRDefault="00EA4E3F" w:rsidP="00642D69">
      <w:pPr>
        <w:spacing w:after="0" w:line="240" w:lineRule="atLeast"/>
        <w:ind w:firstLine="708"/>
        <w:jc w:val="both"/>
        <w:rPr>
          <w:rFonts w:ascii="Times New Roman" w:hAnsi="Times New Roman" w:cs="Times New Roman"/>
          <w:b/>
          <w:sz w:val="24"/>
          <w:szCs w:val="24"/>
        </w:rPr>
      </w:pPr>
      <w:r w:rsidRPr="00642D69">
        <w:rPr>
          <w:rFonts w:ascii="Times New Roman" w:hAnsi="Times New Roman" w:cs="Times New Roman"/>
          <w:b/>
          <w:sz w:val="24"/>
          <w:szCs w:val="24"/>
        </w:rPr>
        <w:t>Основы генетики.</w:t>
      </w:r>
    </w:p>
    <w:p w:rsidR="00EA4E3F" w:rsidRPr="005B2959" w:rsidRDefault="00EA4E3F" w:rsidP="00642D69">
      <w:pPr>
        <w:spacing w:after="0" w:line="240" w:lineRule="atLeast"/>
        <w:ind w:firstLine="708"/>
        <w:jc w:val="both"/>
        <w:rPr>
          <w:rFonts w:ascii="Times New Roman" w:hAnsi="Times New Roman" w:cs="Times New Roman"/>
          <w:sz w:val="24"/>
          <w:szCs w:val="24"/>
        </w:rPr>
      </w:pPr>
      <w:r w:rsidRPr="005B2959">
        <w:rPr>
          <w:rFonts w:ascii="Times New Roman" w:hAnsi="Times New Roman" w:cs="Times New Roman"/>
          <w:sz w:val="24"/>
          <w:szCs w:val="24"/>
        </w:rPr>
        <w:t>Генетика как отрасль биологической науки. История развития генетики. Закономерности наследования признаков живых организмов. Работы Г. Менделя. Методы исследования наследственности. Гибридологический метод изучения наследственности. Моногибридное скрещивание. Закон доминирования. Закон расщепления. Полное и неполное доминирование. Закон чистоты гамет и его цитологическое обоснование. Фенотип и генотип. Генетическое определение пола. Генетическая структура половых хромосом. Наследование признаков, сцепленных с полом. Хромосомная теория наследственности. Генотип как целостная система.</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Основные формы изменчивости. Генотипическая изменчивость. Мутации. Причины и частота мутаций, мутагенные факторы. Эволюционная роль мутаций.</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lastRenderedPageBreak/>
        <w:t>Комбинативная изменчивость. Возникновение различных комбинаций генов и их роль в создании генетического разнообразия в пределах вида. Эволюционное значение комбинативной изменчивости.</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 xml:space="preserve">Фенотипическая, или </w:t>
      </w:r>
      <w:proofErr w:type="spellStart"/>
      <w:r w:rsidRPr="005B2959">
        <w:rPr>
          <w:rFonts w:ascii="Times New Roman" w:hAnsi="Times New Roman" w:cs="Times New Roman"/>
          <w:sz w:val="24"/>
          <w:szCs w:val="24"/>
        </w:rPr>
        <w:t>модификационная</w:t>
      </w:r>
      <w:proofErr w:type="spellEnd"/>
      <w:r w:rsidRPr="005B2959">
        <w:rPr>
          <w:rFonts w:ascii="Times New Roman" w:hAnsi="Times New Roman" w:cs="Times New Roman"/>
          <w:sz w:val="24"/>
          <w:szCs w:val="24"/>
        </w:rPr>
        <w:t>, изменчивость. Роль условий внешней среды в развитии и проявлении признаков и свойств.</w:t>
      </w:r>
    </w:p>
    <w:p w:rsidR="00642D69" w:rsidRPr="00642D69" w:rsidRDefault="00EA4E3F" w:rsidP="005B2959">
      <w:pPr>
        <w:spacing w:after="0" w:line="240" w:lineRule="atLeast"/>
        <w:jc w:val="both"/>
        <w:rPr>
          <w:rFonts w:ascii="Times New Roman" w:hAnsi="Times New Roman" w:cs="Times New Roman"/>
          <w:b/>
          <w:i/>
          <w:sz w:val="24"/>
          <w:szCs w:val="24"/>
        </w:rPr>
      </w:pPr>
      <w:r w:rsidRPr="00642D69">
        <w:rPr>
          <w:rFonts w:ascii="Times New Roman" w:hAnsi="Times New Roman" w:cs="Times New Roman"/>
          <w:b/>
          <w:i/>
          <w:sz w:val="24"/>
          <w:szCs w:val="24"/>
        </w:rPr>
        <w:t xml:space="preserve">Лабораторные работы: </w:t>
      </w:r>
    </w:p>
    <w:p w:rsidR="00642D6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 xml:space="preserve">Описание фенотипов растений. </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 xml:space="preserve">Изучение </w:t>
      </w:r>
      <w:proofErr w:type="spellStart"/>
      <w:r w:rsidRPr="005B2959">
        <w:rPr>
          <w:rFonts w:ascii="Times New Roman" w:hAnsi="Times New Roman" w:cs="Times New Roman"/>
          <w:sz w:val="24"/>
          <w:szCs w:val="24"/>
        </w:rPr>
        <w:t>модификационной</w:t>
      </w:r>
      <w:proofErr w:type="spellEnd"/>
      <w:r w:rsidRPr="005B2959">
        <w:rPr>
          <w:rFonts w:ascii="Times New Roman" w:hAnsi="Times New Roman" w:cs="Times New Roman"/>
          <w:sz w:val="24"/>
          <w:szCs w:val="24"/>
        </w:rPr>
        <w:t xml:space="preserve"> изменчивости и построение вариационной кривой.</w:t>
      </w:r>
    </w:p>
    <w:p w:rsidR="00EA4E3F" w:rsidRPr="005B2959" w:rsidRDefault="00EA4E3F" w:rsidP="005B2959">
      <w:pPr>
        <w:spacing w:after="0" w:line="240" w:lineRule="atLeast"/>
        <w:jc w:val="both"/>
        <w:rPr>
          <w:rFonts w:ascii="Times New Roman" w:hAnsi="Times New Roman" w:cs="Times New Roman"/>
          <w:sz w:val="24"/>
          <w:szCs w:val="24"/>
        </w:rPr>
      </w:pPr>
      <w:r w:rsidRPr="00642D69">
        <w:rPr>
          <w:rFonts w:ascii="Times New Roman" w:hAnsi="Times New Roman" w:cs="Times New Roman"/>
          <w:b/>
          <w:i/>
          <w:sz w:val="24"/>
          <w:szCs w:val="24"/>
        </w:rPr>
        <w:t>Практическая работа</w:t>
      </w:r>
      <w:r w:rsidRPr="005B2959">
        <w:rPr>
          <w:rFonts w:ascii="Times New Roman" w:hAnsi="Times New Roman" w:cs="Times New Roman"/>
          <w:sz w:val="24"/>
          <w:szCs w:val="24"/>
        </w:rPr>
        <w:t>: Решение генетических задач.</w:t>
      </w:r>
    </w:p>
    <w:p w:rsidR="00EA4E3F" w:rsidRPr="00642D69" w:rsidRDefault="00EA4E3F" w:rsidP="00642D69">
      <w:pPr>
        <w:spacing w:after="0" w:line="240" w:lineRule="atLeast"/>
        <w:ind w:firstLine="708"/>
        <w:jc w:val="both"/>
        <w:rPr>
          <w:rFonts w:ascii="Times New Roman" w:hAnsi="Times New Roman" w:cs="Times New Roman"/>
          <w:b/>
          <w:sz w:val="24"/>
          <w:szCs w:val="24"/>
        </w:rPr>
      </w:pPr>
      <w:r w:rsidRPr="00642D69">
        <w:rPr>
          <w:rFonts w:ascii="Times New Roman" w:hAnsi="Times New Roman" w:cs="Times New Roman"/>
          <w:b/>
          <w:sz w:val="24"/>
          <w:szCs w:val="24"/>
        </w:rPr>
        <w:t>Генетика человека.</w:t>
      </w:r>
    </w:p>
    <w:p w:rsidR="00EA4E3F" w:rsidRPr="005B2959" w:rsidRDefault="00EA4E3F" w:rsidP="00642D69">
      <w:pPr>
        <w:spacing w:after="0" w:line="240" w:lineRule="atLeast"/>
        <w:ind w:firstLine="708"/>
        <w:jc w:val="both"/>
        <w:rPr>
          <w:rFonts w:ascii="Times New Roman" w:hAnsi="Times New Roman" w:cs="Times New Roman"/>
          <w:sz w:val="24"/>
          <w:szCs w:val="24"/>
        </w:rPr>
      </w:pPr>
      <w:r w:rsidRPr="005B2959">
        <w:rPr>
          <w:rFonts w:ascii="Times New Roman" w:hAnsi="Times New Roman" w:cs="Times New Roman"/>
          <w:sz w:val="24"/>
          <w:szCs w:val="24"/>
        </w:rPr>
        <w:t>Методы изучения наследственности человека. Генетическое разнообразие человека. Генетические основы здоровья. Влияние среды на генетическое здоровье человека. Генетические болезни. Генотип и здоровье человека.</w:t>
      </w:r>
    </w:p>
    <w:p w:rsidR="00642D69" w:rsidRDefault="00EA4E3F" w:rsidP="005B2959">
      <w:pPr>
        <w:spacing w:after="0" w:line="240" w:lineRule="atLeast"/>
        <w:jc w:val="both"/>
        <w:rPr>
          <w:rFonts w:ascii="Times New Roman" w:hAnsi="Times New Roman" w:cs="Times New Roman"/>
          <w:sz w:val="24"/>
          <w:szCs w:val="24"/>
        </w:rPr>
      </w:pPr>
      <w:r w:rsidRPr="00642D69">
        <w:rPr>
          <w:rFonts w:ascii="Times New Roman" w:hAnsi="Times New Roman" w:cs="Times New Roman"/>
          <w:b/>
          <w:i/>
          <w:sz w:val="24"/>
          <w:szCs w:val="24"/>
        </w:rPr>
        <w:t>Практическая работа:</w:t>
      </w:r>
      <w:r w:rsidRPr="005B2959">
        <w:rPr>
          <w:rFonts w:ascii="Times New Roman" w:hAnsi="Times New Roman" w:cs="Times New Roman"/>
          <w:sz w:val="24"/>
          <w:szCs w:val="24"/>
        </w:rPr>
        <w:t xml:space="preserve"> </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Составление родословных.</w:t>
      </w:r>
    </w:p>
    <w:p w:rsidR="00EA4E3F" w:rsidRPr="00642D69" w:rsidRDefault="00EA4E3F" w:rsidP="00642D69">
      <w:pPr>
        <w:spacing w:after="0" w:line="240" w:lineRule="atLeast"/>
        <w:ind w:firstLine="708"/>
        <w:jc w:val="both"/>
        <w:rPr>
          <w:rFonts w:ascii="Times New Roman" w:hAnsi="Times New Roman" w:cs="Times New Roman"/>
          <w:b/>
          <w:sz w:val="24"/>
          <w:szCs w:val="24"/>
        </w:rPr>
      </w:pPr>
      <w:r w:rsidRPr="005B2959">
        <w:rPr>
          <w:rFonts w:ascii="Times New Roman" w:hAnsi="Times New Roman" w:cs="Times New Roman"/>
          <w:b/>
          <w:i/>
          <w:sz w:val="24"/>
          <w:szCs w:val="24"/>
        </w:rPr>
        <w:t xml:space="preserve"> </w:t>
      </w:r>
      <w:r w:rsidRPr="00642D69">
        <w:rPr>
          <w:rFonts w:ascii="Times New Roman" w:hAnsi="Times New Roman" w:cs="Times New Roman"/>
          <w:b/>
          <w:sz w:val="24"/>
          <w:szCs w:val="24"/>
        </w:rPr>
        <w:t>Основы селекции и биотехнологии.</w:t>
      </w:r>
    </w:p>
    <w:p w:rsidR="00EA4E3F" w:rsidRPr="005B2959" w:rsidRDefault="00EA4E3F" w:rsidP="00642D69">
      <w:pPr>
        <w:spacing w:after="0" w:line="240" w:lineRule="atLeast"/>
        <w:ind w:firstLine="708"/>
        <w:jc w:val="both"/>
        <w:rPr>
          <w:rFonts w:ascii="Times New Roman" w:hAnsi="Times New Roman" w:cs="Times New Roman"/>
          <w:sz w:val="24"/>
          <w:szCs w:val="24"/>
        </w:rPr>
      </w:pPr>
      <w:r w:rsidRPr="005B2959">
        <w:rPr>
          <w:rFonts w:ascii="Times New Roman" w:hAnsi="Times New Roman" w:cs="Times New Roman"/>
          <w:sz w:val="24"/>
          <w:szCs w:val="24"/>
        </w:rPr>
        <w:t xml:space="preserve">Задачи и методы селекции. Генетика как научная основа селекции организмов. Достижения мировой и отечественной селекции. Учение </w:t>
      </w:r>
      <w:proofErr w:type="spellStart"/>
      <w:r w:rsidRPr="005B2959">
        <w:rPr>
          <w:rFonts w:ascii="Times New Roman" w:hAnsi="Times New Roman" w:cs="Times New Roman"/>
          <w:sz w:val="24"/>
          <w:szCs w:val="24"/>
        </w:rPr>
        <w:t>Н.И.Вавилова</w:t>
      </w:r>
      <w:proofErr w:type="spellEnd"/>
      <w:r w:rsidRPr="005B2959">
        <w:rPr>
          <w:rFonts w:ascii="Times New Roman" w:hAnsi="Times New Roman" w:cs="Times New Roman"/>
          <w:sz w:val="24"/>
          <w:szCs w:val="24"/>
        </w:rPr>
        <w:t>. Биотехнология, ее достижения и перспективы развития. Этические аспекты развития некоторых направлений биотехнологии. Клонирование человека.</w:t>
      </w:r>
    </w:p>
    <w:p w:rsidR="00EA4E3F" w:rsidRPr="00642D69" w:rsidRDefault="00EA4E3F" w:rsidP="00642D69">
      <w:pPr>
        <w:spacing w:after="0" w:line="240" w:lineRule="atLeast"/>
        <w:ind w:firstLine="708"/>
        <w:jc w:val="both"/>
        <w:rPr>
          <w:rFonts w:ascii="Times New Roman" w:hAnsi="Times New Roman" w:cs="Times New Roman"/>
          <w:b/>
          <w:sz w:val="24"/>
          <w:szCs w:val="24"/>
        </w:rPr>
      </w:pPr>
      <w:r w:rsidRPr="00642D69">
        <w:rPr>
          <w:rFonts w:ascii="Times New Roman" w:hAnsi="Times New Roman" w:cs="Times New Roman"/>
          <w:b/>
          <w:sz w:val="24"/>
          <w:szCs w:val="24"/>
        </w:rPr>
        <w:t>Эволюционное учение.</w:t>
      </w:r>
    </w:p>
    <w:p w:rsidR="00EA4E3F" w:rsidRPr="005B2959" w:rsidRDefault="00EA4E3F" w:rsidP="00642D69">
      <w:pPr>
        <w:spacing w:after="0" w:line="240" w:lineRule="atLeast"/>
        <w:ind w:firstLine="708"/>
        <w:jc w:val="both"/>
        <w:rPr>
          <w:rFonts w:ascii="Times New Roman" w:hAnsi="Times New Roman" w:cs="Times New Roman"/>
          <w:sz w:val="24"/>
          <w:szCs w:val="24"/>
        </w:rPr>
      </w:pPr>
      <w:r w:rsidRPr="005B2959">
        <w:rPr>
          <w:rFonts w:ascii="Times New Roman" w:hAnsi="Times New Roman" w:cs="Times New Roman"/>
          <w:sz w:val="24"/>
          <w:szCs w:val="24"/>
        </w:rPr>
        <w:t>Основные положения теории эволюции. Вид, его критерии. Структура вида. Популяция - форма существования вида. Видообразование. Движущие силы эволюции: наследственность, изменчивость, борьба за существование, естественный отбор. Приспособленность и ее относительность.</w:t>
      </w:r>
    </w:p>
    <w:p w:rsidR="00642D69" w:rsidRPr="00642D69" w:rsidRDefault="00EA4E3F" w:rsidP="00642D69">
      <w:pPr>
        <w:spacing w:after="0" w:line="240" w:lineRule="atLeast"/>
        <w:ind w:firstLine="708"/>
        <w:jc w:val="both"/>
        <w:rPr>
          <w:rFonts w:ascii="Times New Roman" w:hAnsi="Times New Roman" w:cs="Times New Roman"/>
          <w:b/>
          <w:i/>
          <w:sz w:val="24"/>
          <w:szCs w:val="24"/>
        </w:rPr>
      </w:pPr>
      <w:r w:rsidRPr="00642D69">
        <w:rPr>
          <w:rFonts w:ascii="Times New Roman" w:hAnsi="Times New Roman" w:cs="Times New Roman"/>
          <w:b/>
          <w:i/>
          <w:sz w:val="24"/>
          <w:szCs w:val="24"/>
        </w:rPr>
        <w:t xml:space="preserve">Лабораторная работа. </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 xml:space="preserve">Изучение морфологического критерия вида. </w:t>
      </w:r>
    </w:p>
    <w:p w:rsidR="00EA4E3F" w:rsidRPr="00642D69" w:rsidRDefault="00EA4E3F" w:rsidP="00642D69">
      <w:pPr>
        <w:spacing w:after="0" w:line="240" w:lineRule="atLeast"/>
        <w:ind w:firstLine="708"/>
        <w:jc w:val="both"/>
        <w:rPr>
          <w:rFonts w:ascii="Times New Roman" w:hAnsi="Times New Roman" w:cs="Times New Roman"/>
          <w:b/>
          <w:sz w:val="24"/>
          <w:szCs w:val="24"/>
        </w:rPr>
      </w:pPr>
      <w:r w:rsidRPr="00642D69">
        <w:rPr>
          <w:rFonts w:ascii="Times New Roman" w:hAnsi="Times New Roman" w:cs="Times New Roman"/>
          <w:b/>
          <w:sz w:val="24"/>
          <w:szCs w:val="24"/>
        </w:rPr>
        <w:t xml:space="preserve"> Возникновение и развитие жизни на Земле </w:t>
      </w:r>
    </w:p>
    <w:p w:rsidR="00EA4E3F" w:rsidRPr="005B2959" w:rsidRDefault="00EA4E3F" w:rsidP="00642D69">
      <w:pPr>
        <w:spacing w:after="0" w:line="240" w:lineRule="atLeast"/>
        <w:ind w:firstLine="708"/>
        <w:jc w:val="both"/>
        <w:rPr>
          <w:rFonts w:ascii="Times New Roman" w:hAnsi="Times New Roman" w:cs="Times New Roman"/>
          <w:sz w:val="24"/>
          <w:szCs w:val="24"/>
        </w:rPr>
      </w:pPr>
      <w:r w:rsidRPr="005B2959">
        <w:rPr>
          <w:rFonts w:ascii="Times New Roman" w:hAnsi="Times New Roman" w:cs="Times New Roman"/>
          <w:sz w:val="24"/>
          <w:szCs w:val="24"/>
        </w:rPr>
        <w:t xml:space="preserve">Взгляды, гипотезы и теории о происхождении жизни. Краткая история развития органического мира. Доказательства эволюции. </w:t>
      </w:r>
    </w:p>
    <w:p w:rsidR="00642D69" w:rsidRDefault="00EA4E3F" w:rsidP="00642D69">
      <w:pPr>
        <w:spacing w:after="0" w:line="240" w:lineRule="atLeast"/>
        <w:ind w:firstLine="708"/>
        <w:jc w:val="both"/>
        <w:rPr>
          <w:rFonts w:ascii="Times New Roman" w:hAnsi="Times New Roman" w:cs="Times New Roman"/>
          <w:sz w:val="24"/>
          <w:szCs w:val="24"/>
          <w:u w:val="single"/>
        </w:rPr>
      </w:pPr>
      <w:r w:rsidRPr="00642D69">
        <w:rPr>
          <w:rFonts w:ascii="Times New Roman" w:hAnsi="Times New Roman" w:cs="Times New Roman"/>
          <w:b/>
          <w:i/>
          <w:sz w:val="24"/>
          <w:szCs w:val="24"/>
        </w:rPr>
        <w:t>Лабораторная работа</w:t>
      </w:r>
      <w:r w:rsidRPr="005B2959">
        <w:rPr>
          <w:rFonts w:ascii="Times New Roman" w:hAnsi="Times New Roman" w:cs="Times New Roman"/>
          <w:sz w:val="24"/>
          <w:szCs w:val="24"/>
          <w:u w:val="single"/>
        </w:rPr>
        <w:t>.</w:t>
      </w:r>
    </w:p>
    <w:p w:rsidR="00EA4E3F" w:rsidRPr="005B2959" w:rsidRDefault="00EA4E3F" w:rsidP="005B2959">
      <w:pPr>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 xml:space="preserve"> Изучение палеонтологических доказательств эволюции. </w:t>
      </w:r>
    </w:p>
    <w:p w:rsidR="00EA4E3F" w:rsidRPr="00642D69" w:rsidRDefault="00EA4E3F" w:rsidP="00642D69">
      <w:pPr>
        <w:spacing w:after="0" w:line="240" w:lineRule="atLeast"/>
        <w:ind w:firstLine="708"/>
        <w:jc w:val="both"/>
        <w:rPr>
          <w:rFonts w:ascii="Times New Roman" w:hAnsi="Times New Roman" w:cs="Times New Roman"/>
          <w:b/>
          <w:sz w:val="24"/>
          <w:szCs w:val="24"/>
        </w:rPr>
      </w:pPr>
      <w:r w:rsidRPr="00642D69">
        <w:rPr>
          <w:rFonts w:ascii="Times New Roman" w:hAnsi="Times New Roman" w:cs="Times New Roman"/>
          <w:b/>
          <w:sz w:val="24"/>
          <w:szCs w:val="24"/>
        </w:rPr>
        <w:t>Взаимосвязи организмов и окружающей среды.</w:t>
      </w:r>
    </w:p>
    <w:p w:rsidR="00EA4E3F" w:rsidRPr="005B2959" w:rsidRDefault="00EA4E3F" w:rsidP="00642D69">
      <w:pPr>
        <w:spacing w:after="0" w:line="240" w:lineRule="atLeast"/>
        <w:ind w:firstLine="708"/>
        <w:jc w:val="both"/>
        <w:rPr>
          <w:rFonts w:ascii="Times New Roman" w:hAnsi="Times New Roman" w:cs="Times New Roman"/>
          <w:sz w:val="24"/>
          <w:szCs w:val="24"/>
        </w:rPr>
      </w:pPr>
      <w:r w:rsidRPr="005B2959">
        <w:rPr>
          <w:rFonts w:ascii="Times New Roman" w:hAnsi="Times New Roman" w:cs="Times New Roman"/>
          <w:sz w:val="24"/>
          <w:szCs w:val="24"/>
        </w:rPr>
        <w:t xml:space="preserve">Экология как наука. Экологические факторы. Биоценоз и экосистема. Биогеоценоз. Взаимосвязь популяций в биогеоценозе. Цепи питания. Обмен веществ, поток и превращение энергии в биогеоценозе. Искусственные биоценозы. Экологическая сукцессия. </w:t>
      </w:r>
    </w:p>
    <w:p w:rsidR="00EA4E3F" w:rsidRPr="00642D69" w:rsidRDefault="00EA4E3F" w:rsidP="00642D69">
      <w:pPr>
        <w:spacing w:after="0" w:line="240" w:lineRule="atLeast"/>
        <w:ind w:firstLine="708"/>
        <w:jc w:val="both"/>
        <w:rPr>
          <w:rFonts w:ascii="Times New Roman" w:hAnsi="Times New Roman" w:cs="Times New Roman"/>
          <w:b/>
          <w:i/>
          <w:sz w:val="24"/>
          <w:szCs w:val="24"/>
        </w:rPr>
      </w:pPr>
      <w:r w:rsidRPr="00642D69">
        <w:rPr>
          <w:rFonts w:ascii="Times New Roman" w:hAnsi="Times New Roman" w:cs="Times New Roman"/>
          <w:b/>
          <w:i/>
          <w:sz w:val="24"/>
          <w:szCs w:val="24"/>
        </w:rPr>
        <w:t xml:space="preserve">Практические работы </w:t>
      </w:r>
    </w:p>
    <w:p w:rsidR="00EA4E3F" w:rsidRPr="005B2959" w:rsidRDefault="00EA4E3F" w:rsidP="005B2959">
      <w:pPr>
        <w:pStyle w:val="a3"/>
        <w:tabs>
          <w:tab w:val="left" w:pos="284"/>
        </w:tabs>
        <w:spacing w:after="0" w:line="240" w:lineRule="atLeast"/>
        <w:ind w:left="0"/>
        <w:jc w:val="both"/>
        <w:rPr>
          <w:rFonts w:ascii="Times New Roman" w:hAnsi="Times New Roman" w:cs="Times New Roman"/>
          <w:sz w:val="24"/>
          <w:szCs w:val="24"/>
        </w:rPr>
      </w:pPr>
      <w:r w:rsidRPr="005B2959">
        <w:rPr>
          <w:rFonts w:ascii="Times New Roman" w:hAnsi="Times New Roman" w:cs="Times New Roman"/>
          <w:sz w:val="24"/>
          <w:szCs w:val="24"/>
        </w:rPr>
        <w:t xml:space="preserve">Составление схем передачи веществ и энергии (цепей питания). </w:t>
      </w:r>
    </w:p>
    <w:p w:rsidR="00EA4E3F" w:rsidRPr="005B2959" w:rsidRDefault="00EA4E3F" w:rsidP="005B2959">
      <w:pPr>
        <w:pStyle w:val="a3"/>
        <w:tabs>
          <w:tab w:val="left" w:pos="284"/>
        </w:tabs>
        <w:spacing w:after="0" w:line="240" w:lineRule="atLeast"/>
        <w:ind w:left="0"/>
        <w:jc w:val="both"/>
        <w:rPr>
          <w:rFonts w:ascii="Times New Roman" w:hAnsi="Times New Roman" w:cs="Times New Roman"/>
          <w:sz w:val="24"/>
          <w:szCs w:val="24"/>
        </w:rPr>
      </w:pPr>
      <w:r w:rsidRPr="005B2959">
        <w:rPr>
          <w:rFonts w:ascii="Times New Roman" w:hAnsi="Times New Roman" w:cs="Times New Roman"/>
          <w:sz w:val="24"/>
          <w:szCs w:val="24"/>
        </w:rPr>
        <w:t xml:space="preserve">Выявление типов взаимодействия разных видов в конкретной экосистеме. </w:t>
      </w:r>
    </w:p>
    <w:p w:rsidR="00EA4E3F" w:rsidRPr="005B2959" w:rsidRDefault="00EA4E3F" w:rsidP="005B2959">
      <w:pPr>
        <w:tabs>
          <w:tab w:val="left" w:pos="284"/>
        </w:tabs>
        <w:spacing w:after="0" w:line="240" w:lineRule="atLeast"/>
        <w:jc w:val="both"/>
        <w:rPr>
          <w:rFonts w:ascii="Times New Roman" w:hAnsi="Times New Roman" w:cs="Times New Roman"/>
          <w:sz w:val="24"/>
          <w:szCs w:val="24"/>
        </w:rPr>
      </w:pPr>
      <w:r w:rsidRPr="005B2959">
        <w:rPr>
          <w:rFonts w:ascii="Times New Roman" w:hAnsi="Times New Roman" w:cs="Times New Roman"/>
          <w:sz w:val="24"/>
          <w:szCs w:val="24"/>
        </w:rPr>
        <w:t xml:space="preserve">Изучение и описание экосистемы своей местности. </w:t>
      </w:r>
    </w:p>
    <w:p w:rsidR="00EA4E3F" w:rsidRPr="005B2959" w:rsidRDefault="00EA4E3F" w:rsidP="005B2959">
      <w:pPr>
        <w:pStyle w:val="a3"/>
        <w:tabs>
          <w:tab w:val="left" w:pos="284"/>
        </w:tabs>
        <w:spacing w:after="0" w:line="240" w:lineRule="atLeast"/>
        <w:ind w:left="0"/>
        <w:jc w:val="both"/>
        <w:rPr>
          <w:rFonts w:ascii="Times New Roman" w:hAnsi="Times New Roman" w:cs="Times New Roman"/>
          <w:sz w:val="24"/>
          <w:szCs w:val="24"/>
        </w:rPr>
      </w:pPr>
      <w:r w:rsidRPr="005B2959">
        <w:rPr>
          <w:rFonts w:ascii="Times New Roman" w:hAnsi="Times New Roman" w:cs="Times New Roman"/>
          <w:sz w:val="24"/>
          <w:szCs w:val="24"/>
        </w:rPr>
        <w:t xml:space="preserve">Анализ и оценка последствий деятельности человека в экосистемах, собственных поступков на живые организмы и экосистемы. </w:t>
      </w:r>
    </w:p>
    <w:p w:rsidR="00EA4E3F" w:rsidRPr="003326EC" w:rsidRDefault="00EA4E3F" w:rsidP="003326EC">
      <w:pPr>
        <w:jc w:val="both"/>
        <w:rPr>
          <w:rFonts w:ascii="Times New Roman" w:hAnsi="Times New Roman" w:cs="Times New Roman"/>
          <w:sz w:val="24"/>
          <w:szCs w:val="24"/>
        </w:rPr>
      </w:pPr>
    </w:p>
    <w:p w:rsidR="00626C90" w:rsidRPr="00642D69" w:rsidRDefault="00D54FE2" w:rsidP="00234A35">
      <w:pPr>
        <w:ind w:firstLine="708"/>
        <w:jc w:val="both"/>
        <w:rPr>
          <w:rFonts w:ascii="Times New Roman" w:hAnsi="Times New Roman" w:cs="Times New Roman"/>
          <w:b/>
          <w:sz w:val="24"/>
          <w:szCs w:val="24"/>
        </w:rPr>
      </w:pPr>
      <w:r w:rsidRPr="00642D69">
        <w:rPr>
          <w:rFonts w:ascii="Times New Roman" w:hAnsi="Times New Roman" w:cs="Times New Roman"/>
          <w:b/>
          <w:sz w:val="24"/>
          <w:szCs w:val="24"/>
        </w:rPr>
        <w:t>ПЛАНИРУЕМЫЕ РЕЗУЛЬТАТЫ ОСВОЕНИЯ ПРОГРАММЫ ПО БИОЛОГИИ НА УРОВНЕ ОСНОВНОГО ОБЩЕГО ОБРАЗОВАНИЯ (БАЗОВЫЙ УРОВЕНЬ)</w:t>
      </w:r>
    </w:p>
    <w:p w:rsidR="00626C90"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642D69">
        <w:rPr>
          <w:rFonts w:ascii="Times New Roman" w:hAnsi="Times New Roman" w:cs="Times New Roman"/>
          <w:sz w:val="24"/>
          <w:szCs w:val="24"/>
        </w:rPr>
        <w:t>метапредметных</w:t>
      </w:r>
      <w:proofErr w:type="spellEnd"/>
      <w:r w:rsidRPr="00642D69">
        <w:rPr>
          <w:rFonts w:ascii="Times New Roman" w:hAnsi="Times New Roman" w:cs="Times New Roman"/>
          <w:sz w:val="24"/>
          <w:szCs w:val="24"/>
        </w:rPr>
        <w:t xml:space="preserve"> и предметных результатов.</w:t>
      </w:r>
    </w:p>
    <w:p w:rsidR="00DF0277" w:rsidRPr="00642D69" w:rsidRDefault="00DF0277" w:rsidP="00234A35">
      <w:pPr>
        <w:ind w:firstLine="708"/>
        <w:jc w:val="both"/>
        <w:rPr>
          <w:rFonts w:ascii="Times New Roman" w:hAnsi="Times New Roman" w:cs="Times New Roman"/>
          <w:b/>
          <w:sz w:val="24"/>
          <w:szCs w:val="24"/>
        </w:rPr>
      </w:pPr>
      <w:r w:rsidRPr="00642D69">
        <w:rPr>
          <w:rFonts w:ascii="Times New Roman" w:hAnsi="Times New Roman" w:cs="Times New Roman"/>
          <w:b/>
          <w:sz w:val="24"/>
          <w:szCs w:val="24"/>
        </w:rPr>
        <w:lastRenderedPageBreak/>
        <w:t>ЛИЧНОСТНЫЕ РЕЗУЛЬТАТЫ</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F0277" w:rsidRPr="00642D69" w:rsidRDefault="00DF0277" w:rsidP="00DF0277">
      <w:pPr>
        <w:ind w:firstLine="708"/>
        <w:jc w:val="both"/>
        <w:rPr>
          <w:rFonts w:ascii="Times New Roman" w:hAnsi="Times New Roman" w:cs="Times New Roman"/>
          <w:b/>
          <w:sz w:val="24"/>
          <w:szCs w:val="24"/>
        </w:rPr>
      </w:pPr>
      <w:r w:rsidRPr="00642D69">
        <w:rPr>
          <w:rFonts w:ascii="Times New Roman" w:hAnsi="Times New Roman" w:cs="Times New Roman"/>
          <w:b/>
          <w:sz w:val="24"/>
          <w:szCs w:val="24"/>
        </w:rPr>
        <w:t>1) гражданского воспитания:</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готовность к конструктивной совместной деятельности при выполнении исследований и проектов, стремление к взаимопониманию и взаимопомощи;</w:t>
      </w:r>
    </w:p>
    <w:p w:rsidR="00DF0277" w:rsidRPr="00642D69" w:rsidRDefault="00DF0277" w:rsidP="00234A35">
      <w:pPr>
        <w:ind w:firstLine="708"/>
        <w:jc w:val="both"/>
        <w:rPr>
          <w:rFonts w:ascii="Times New Roman" w:hAnsi="Times New Roman" w:cs="Times New Roman"/>
          <w:b/>
          <w:sz w:val="24"/>
          <w:szCs w:val="24"/>
        </w:rPr>
      </w:pPr>
      <w:r w:rsidRPr="00642D69">
        <w:rPr>
          <w:rFonts w:ascii="Times New Roman" w:hAnsi="Times New Roman" w:cs="Times New Roman"/>
          <w:b/>
          <w:sz w:val="24"/>
          <w:szCs w:val="24"/>
        </w:rPr>
        <w:t xml:space="preserve"> 2) патриотического воспитания:</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F0277" w:rsidRPr="00642D69" w:rsidRDefault="00DF0277" w:rsidP="00234A35">
      <w:pPr>
        <w:ind w:firstLine="708"/>
        <w:jc w:val="both"/>
        <w:rPr>
          <w:rFonts w:ascii="Times New Roman" w:hAnsi="Times New Roman" w:cs="Times New Roman"/>
          <w:b/>
          <w:sz w:val="24"/>
          <w:szCs w:val="24"/>
        </w:rPr>
      </w:pPr>
      <w:r w:rsidRPr="00642D69">
        <w:rPr>
          <w:rFonts w:ascii="Times New Roman" w:hAnsi="Times New Roman" w:cs="Times New Roman"/>
          <w:b/>
          <w:sz w:val="24"/>
          <w:szCs w:val="24"/>
        </w:rPr>
        <w:t xml:space="preserve"> 3) духовно-нравственного воспитания:</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готовность оценивать поведение и поступки с позиции нравственных норм и норм экологической культуры; понимание значимости нравственного аспекта деятельности человека в медицине и биологии;</w:t>
      </w:r>
    </w:p>
    <w:p w:rsidR="00DF0277" w:rsidRPr="00642D69" w:rsidRDefault="00DF0277" w:rsidP="00234A35">
      <w:pPr>
        <w:ind w:firstLine="708"/>
        <w:jc w:val="both"/>
        <w:rPr>
          <w:rFonts w:ascii="Times New Roman" w:hAnsi="Times New Roman" w:cs="Times New Roman"/>
          <w:b/>
          <w:sz w:val="24"/>
          <w:szCs w:val="24"/>
        </w:rPr>
      </w:pPr>
      <w:r w:rsidRPr="00642D69">
        <w:rPr>
          <w:rFonts w:ascii="Times New Roman" w:hAnsi="Times New Roman" w:cs="Times New Roman"/>
          <w:sz w:val="24"/>
          <w:szCs w:val="24"/>
        </w:rPr>
        <w:t xml:space="preserve"> </w:t>
      </w:r>
      <w:r w:rsidRPr="00642D69">
        <w:rPr>
          <w:rFonts w:ascii="Times New Roman" w:hAnsi="Times New Roman" w:cs="Times New Roman"/>
          <w:b/>
          <w:sz w:val="24"/>
          <w:szCs w:val="24"/>
        </w:rPr>
        <w:t xml:space="preserve">4) эстетического воспитания: </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понимание роли биологии в формировании эстетической культуры личности;</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 xml:space="preserve"> 5)</w:t>
      </w:r>
      <w:r w:rsidRPr="00642D69">
        <w:rPr>
          <w:rFonts w:ascii="Times New Roman" w:hAnsi="Times New Roman" w:cs="Times New Roman"/>
          <w:b/>
          <w:sz w:val="24"/>
          <w:szCs w:val="24"/>
        </w:rPr>
        <w:t xml:space="preserve"> </w:t>
      </w:r>
      <w:r w:rsidRPr="00642D69">
        <w:rPr>
          <w:rFonts w:ascii="Times New Roman" w:hAnsi="Times New Roman" w:cs="Times New Roman"/>
          <w:b/>
          <w:sz w:val="24"/>
          <w:szCs w:val="24"/>
        </w:rPr>
        <w:t>физического воспитания, формирования культуры здоровья и эмоционального благополучия:</w:t>
      </w:r>
      <w:r w:rsidRPr="00642D69">
        <w:rPr>
          <w:rFonts w:ascii="Times New Roman" w:hAnsi="Times New Roman" w:cs="Times New Roman"/>
          <w:sz w:val="24"/>
          <w:szCs w:val="24"/>
        </w:rPr>
        <w:t xml:space="preserve"> </w:t>
      </w:r>
      <w:r w:rsidRPr="00642D69">
        <w:rPr>
          <w:rFonts w:ascii="Times New Roman" w:hAnsi="Times New Roman" w:cs="Times New Roman"/>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природной среде; </w:t>
      </w:r>
      <w:proofErr w:type="spellStart"/>
      <w:r w:rsidRPr="00642D69">
        <w:rPr>
          <w:rFonts w:ascii="Times New Roman" w:hAnsi="Times New Roman" w:cs="Times New Roman"/>
          <w:sz w:val="24"/>
          <w:szCs w:val="24"/>
        </w:rPr>
        <w:t>сформированность</w:t>
      </w:r>
      <w:proofErr w:type="spellEnd"/>
      <w:r w:rsidRPr="00642D69">
        <w:rPr>
          <w:rFonts w:ascii="Times New Roman" w:hAnsi="Times New Roman" w:cs="Times New Roman"/>
          <w:sz w:val="24"/>
          <w:szCs w:val="24"/>
        </w:rPr>
        <w:t xml:space="preserve"> навыка рефлексии, управление собственным эмоциональным состоянием;</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6) трудового воспитания:</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7) экологического воспитания:</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ориентация на применение биологических знаний при решении задач в области окружающей среды; осознание экологических проблем и путей их решения; готовность к участию в практической деятельности экологической направленности;</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8) ценности научного познания:</w:t>
      </w:r>
      <w:r w:rsidRPr="00642D69">
        <w:rPr>
          <w:rFonts w:ascii="Times New Roman" w:hAnsi="Times New Roman" w:cs="Times New Roman"/>
          <w:sz w:val="24"/>
          <w:szCs w:val="24"/>
        </w:rPr>
        <w:t xml:space="preserve">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 понимание роли биологической науки в формировании научного мировоззрения; развитие научной любознательности, интереса к биологической науке, навыков исследовательской деятельности;</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lastRenderedPageBreak/>
        <w:t>9) адаптации обучающегося к изменяющимся условиям социальной и природной среды:</w:t>
      </w:r>
      <w:r w:rsidRPr="00642D69">
        <w:rPr>
          <w:rFonts w:ascii="Times New Roman" w:hAnsi="Times New Roman" w:cs="Times New Roman"/>
          <w:sz w:val="24"/>
          <w:szCs w:val="24"/>
        </w:rPr>
        <w:t xml:space="preserve"> адекватная оценка изменяющихся условий; принятие решения (индивидуальное, в группе) в изменяющихся условиях на основании анализа биологической информации; планирование действий в новой ситуации на основании знаний биологических закономерностей.</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МЕТАПРЕДМЕТНЫЕ РЕЗУЛЬТАТЫ</w:t>
      </w:r>
      <w:r w:rsidRPr="00642D69">
        <w:rPr>
          <w:rFonts w:ascii="Times New Roman" w:hAnsi="Times New Roman" w:cs="Times New Roman"/>
          <w:sz w:val="24"/>
          <w:szCs w:val="24"/>
        </w:rPr>
        <w:t xml:space="preserve"> </w:t>
      </w:r>
    </w:p>
    <w:p w:rsidR="00DF0277" w:rsidRPr="00642D69" w:rsidRDefault="00DF0277" w:rsidP="00234A35">
      <w:pPr>
        <w:ind w:firstLine="708"/>
        <w:jc w:val="both"/>
        <w:rPr>
          <w:rFonts w:ascii="Times New Roman" w:hAnsi="Times New Roman" w:cs="Times New Roman"/>
          <w:b/>
          <w:sz w:val="24"/>
          <w:szCs w:val="24"/>
        </w:rPr>
      </w:pPr>
      <w:proofErr w:type="spellStart"/>
      <w:r w:rsidRPr="00642D69">
        <w:rPr>
          <w:rFonts w:ascii="Times New Roman" w:hAnsi="Times New Roman" w:cs="Times New Roman"/>
          <w:sz w:val="24"/>
          <w:szCs w:val="24"/>
        </w:rPr>
        <w:t>Метапредметные</w:t>
      </w:r>
      <w:proofErr w:type="spellEnd"/>
      <w:r w:rsidRPr="00642D69">
        <w:rPr>
          <w:rFonts w:ascii="Times New Roman" w:hAnsi="Times New Roman" w:cs="Times New Roman"/>
          <w:sz w:val="24"/>
          <w:szCs w:val="24"/>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Познавательные универсальные учебные действия Базовые логические действия:</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выявлять и характеризовать существенные признаки биологических объектов (явлений);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 выявлять дефициты информации, данных, необходимых для решения поставленной задачи;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Базовые исследовательские действия:</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и самостоятельно устанавливать искомое и данное; формировать гипотезу об истинности собственных суждений, аргументировать свою позицию, мнение;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w:t>
      </w:r>
      <w:proofErr w:type="spellStart"/>
      <w:r w:rsidRPr="00642D69">
        <w:rPr>
          <w:rFonts w:ascii="Times New Roman" w:hAnsi="Times New Roman" w:cs="Times New Roman"/>
          <w:sz w:val="24"/>
          <w:szCs w:val="24"/>
        </w:rPr>
        <w:t>причинноследственных</w:t>
      </w:r>
      <w:proofErr w:type="spellEnd"/>
      <w:r w:rsidRPr="00642D69">
        <w:rPr>
          <w:rFonts w:ascii="Times New Roman" w:hAnsi="Times New Roman" w:cs="Times New Roman"/>
          <w:sz w:val="24"/>
          <w:szCs w:val="24"/>
        </w:rPr>
        <w:t xml:space="preserve"> связей и зависимостей биологических объектов между собой; оценивать на применимость и достоверность информацию, полученную в ходе наблюдения и эксперимента;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Работа с информацией:</w:t>
      </w:r>
      <w:r w:rsidRPr="00642D69">
        <w:rPr>
          <w:rFonts w:ascii="Times New Roman" w:hAnsi="Times New Roman" w:cs="Times New Roman"/>
          <w:sz w:val="24"/>
          <w:szCs w:val="24"/>
        </w:rPr>
        <w:t xml:space="preserve"> </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 выбирать, анализировать, систематизировать и интерпретировать биологическую информацию различных видов и форм представления; находить сходные </w:t>
      </w:r>
      <w:r w:rsidRPr="00642D69">
        <w:rPr>
          <w:rFonts w:ascii="Times New Roman" w:hAnsi="Times New Roman" w:cs="Times New Roman"/>
          <w:sz w:val="24"/>
          <w:szCs w:val="24"/>
        </w:rPr>
        <w:lastRenderedPageBreak/>
        <w:t>аргументы (подтверждающие или опровергающие одну и ту же идею, версию) в различных информационных источниках;</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надёжность биологической информации по критериям, предложенным учителем или сформулированным самостоятельно; запоминать и систематизировать биологическую информацию.</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Коммуникативные универсальные учебные действия Общение:</w:t>
      </w:r>
      <w:r w:rsidRPr="00642D69">
        <w:rPr>
          <w:rFonts w:ascii="Times New Roman" w:hAnsi="Times New Roman" w:cs="Times New Roman"/>
          <w:sz w:val="24"/>
          <w:szCs w:val="24"/>
        </w:rPr>
        <w:t xml:space="preserve"> воспринимать и формулировать суждения, выражать эмоции в процессе выполнения практических и лабораторных работ;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 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биологического опыта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Совместная деятельность:</w:t>
      </w:r>
      <w:r w:rsidRPr="00642D69">
        <w:rPr>
          <w:rFonts w:ascii="Times New Roman" w:hAnsi="Times New Roman" w:cs="Times New Roman"/>
          <w:sz w:val="24"/>
          <w:szCs w:val="24"/>
        </w:rPr>
        <w:t xml:space="preserve"> 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овладеть системой универсальных коммуникативных действий, которая обеспечивает </w:t>
      </w:r>
      <w:proofErr w:type="spellStart"/>
      <w:r w:rsidRPr="00642D69">
        <w:rPr>
          <w:rFonts w:ascii="Times New Roman" w:hAnsi="Times New Roman" w:cs="Times New Roman"/>
          <w:sz w:val="24"/>
          <w:szCs w:val="24"/>
        </w:rPr>
        <w:t>сформированность</w:t>
      </w:r>
      <w:proofErr w:type="spellEnd"/>
      <w:r w:rsidRPr="00642D69">
        <w:rPr>
          <w:rFonts w:ascii="Times New Roman" w:hAnsi="Times New Roman" w:cs="Times New Roman"/>
          <w:sz w:val="24"/>
          <w:szCs w:val="24"/>
        </w:rPr>
        <w:t xml:space="preserve"> социальных навыков и эмоционального интеллекта обучающихся.</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Регулятивные универсальные учебные действия Самоорганизация:</w:t>
      </w:r>
      <w:r w:rsidRPr="00642D69">
        <w:rPr>
          <w:rFonts w:ascii="Times New Roman" w:hAnsi="Times New Roman" w:cs="Times New Roman"/>
          <w:sz w:val="24"/>
          <w:szCs w:val="24"/>
        </w:rPr>
        <w:t xml:space="preserve"> выявлять проблемы для решения в жизненных и учебных ситуациях, используя биологические знания;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w:t>
      </w:r>
      <w:r w:rsidRPr="00642D69">
        <w:rPr>
          <w:rFonts w:ascii="Times New Roman" w:hAnsi="Times New Roman" w:cs="Times New Roman"/>
          <w:sz w:val="24"/>
          <w:szCs w:val="24"/>
        </w:rPr>
        <w:lastRenderedPageBreak/>
        <w:t>аргументировать предлагаемые варианты решений; 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 делать выбор и брать ответственность за решение.</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Самоконтроль, эмоциональный интеллект:</w:t>
      </w:r>
      <w:r w:rsidRPr="00642D69">
        <w:rPr>
          <w:rFonts w:ascii="Times New Roman" w:hAnsi="Times New Roman" w:cs="Times New Roman"/>
          <w:sz w:val="24"/>
          <w:szCs w:val="24"/>
        </w:rPr>
        <w:t xml:space="preserve"> владеть способами самоконтроля, </w:t>
      </w:r>
      <w:proofErr w:type="spellStart"/>
      <w:r w:rsidRPr="00642D69">
        <w:rPr>
          <w:rFonts w:ascii="Times New Roman" w:hAnsi="Times New Roman" w:cs="Times New Roman"/>
          <w:sz w:val="24"/>
          <w:szCs w:val="24"/>
        </w:rPr>
        <w:t>самомотивации</w:t>
      </w:r>
      <w:proofErr w:type="spellEnd"/>
      <w:r w:rsidRPr="00642D69">
        <w:rPr>
          <w:rFonts w:ascii="Times New Roman" w:hAnsi="Times New Roman" w:cs="Times New Roman"/>
          <w:sz w:val="24"/>
          <w:szCs w:val="24"/>
        </w:rPr>
        <w:t xml:space="preserve"> и рефлексии; давать оценку ситуации и предлагать план её изменения; 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 объяснять причины достижения (</w:t>
      </w:r>
      <w:proofErr w:type="spellStart"/>
      <w:r w:rsidRPr="00642D69">
        <w:rPr>
          <w:rFonts w:ascii="Times New Roman" w:hAnsi="Times New Roman" w:cs="Times New Roman"/>
          <w:sz w:val="24"/>
          <w:szCs w:val="24"/>
        </w:rPr>
        <w:t>недостижения</w:t>
      </w:r>
      <w:proofErr w:type="spellEnd"/>
      <w:r w:rsidRPr="00642D69">
        <w:rPr>
          <w:rFonts w:ascii="Times New Roman" w:hAnsi="Times New Roman" w:cs="Times New Roman"/>
          <w:sz w:val="24"/>
          <w:szCs w:val="24"/>
        </w:rPr>
        <w:t>)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 различать, называть и управлять собственными эмоциями и эмоциями других; выявлять и анализировать причины эмоций; ставить себя на место другого человека, понимать мотивы и намерения другого; регулировать способ выражения эмоций.</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b/>
          <w:sz w:val="24"/>
          <w:szCs w:val="24"/>
        </w:rPr>
        <w:t>Принятие себя и других:</w:t>
      </w:r>
      <w:r w:rsidRPr="00642D69">
        <w:rPr>
          <w:rFonts w:ascii="Times New Roman" w:hAnsi="Times New Roman" w:cs="Times New Roman"/>
          <w:sz w:val="24"/>
          <w:szCs w:val="24"/>
        </w:rPr>
        <w:t xml:space="preserve"> осознанно относиться к другому человеку, его мнению; признавать своё право на ошибку и такое же право другого; открытость себе и другим; осознавать невозможность контролировать всё вокруг;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F0277" w:rsidRPr="00642D69" w:rsidRDefault="00DF0277" w:rsidP="00234A35">
      <w:pPr>
        <w:ind w:firstLine="708"/>
        <w:jc w:val="both"/>
        <w:rPr>
          <w:rFonts w:ascii="Times New Roman" w:hAnsi="Times New Roman" w:cs="Times New Roman"/>
          <w:b/>
          <w:sz w:val="24"/>
          <w:szCs w:val="24"/>
        </w:rPr>
      </w:pPr>
      <w:r w:rsidRPr="00642D69">
        <w:rPr>
          <w:rFonts w:ascii="Times New Roman" w:hAnsi="Times New Roman" w:cs="Times New Roman"/>
          <w:b/>
          <w:sz w:val="24"/>
          <w:szCs w:val="24"/>
        </w:rPr>
        <w:t>ПРЕДМЕТНЫЕ РЕЗУЛЬТАТЫ</w:t>
      </w:r>
    </w:p>
    <w:p w:rsidR="00DF0277" w:rsidRPr="00642D69" w:rsidRDefault="00DF0277" w:rsidP="00234A35">
      <w:pPr>
        <w:ind w:firstLine="708"/>
        <w:jc w:val="both"/>
        <w:rPr>
          <w:rFonts w:ascii="Times New Roman" w:hAnsi="Times New Roman" w:cs="Times New Roman"/>
          <w:b/>
          <w:sz w:val="24"/>
          <w:szCs w:val="24"/>
        </w:rPr>
      </w:pPr>
      <w:r w:rsidRPr="00642D69">
        <w:rPr>
          <w:rFonts w:ascii="Times New Roman" w:hAnsi="Times New Roman" w:cs="Times New Roman"/>
          <w:b/>
          <w:sz w:val="24"/>
          <w:szCs w:val="24"/>
        </w:rPr>
        <w:t>Предметные результаты освоения программы по биологии к концу обучения в 7 классе:</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характеризовать зоологию как биологическую науку, её разделы и связь с другими науками и техникой;</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раскрывать общие признаки животных, уровни организации животного организма: клетки, ткани, органы, системы органов, организм; сравнивать животные ткани и органы животных между собой;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описывать строение и жизнедеятельность животного организма: </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lastRenderedPageBreak/>
        <w:t>опору и движение, питание и пищеварение, дыхание и транспорт веществ, выделение, регуляцию и поведение, рост, размножение и развитие;</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характеризовать процессы жизнедеятельности животных изучаемых систематических групп: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движение, питание, дыхание, транспорт веществ, выделение, регуляцию, поведение, рост, развитие, размножение;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 выявлять признаки классов членистоногих и хордовых, отрядов насекомых и млекопитающих;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сравнивать представителей отдельных систематических групп животных и делать выводы на основе сравнения;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классифицировать животных на основании особенностей строения;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описывать усложнение организации животных в ходе эволюции животного мира на Земле;</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выявлять черты приспособленности животных к среде обитания, значение экологических факторов для животных;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выявлять взаимосвязи животных в природных сообществах, цепи питания; устанавливать взаимосвязи животных с растениями, грибами, лишайниками и бактериями в природных сообществах;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характеризовать животных природных зон Земли, основные закономерности распространения животных по планете;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раскрывать роль животных в природных сообществах;</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 иметь представление о мероприятиях по охране животного мира Земли;</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 </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 </w:t>
      </w:r>
    </w:p>
    <w:p w:rsidR="00DF0277" w:rsidRPr="00642D69" w:rsidRDefault="00DF0277" w:rsidP="00F620D5">
      <w:pPr>
        <w:ind w:firstLine="708"/>
        <w:jc w:val="both"/>
        <w:rPr>
          <w:rFonts w:ascii="Times New Roman" w:hAnsi="Times New Roman" w:cs="Times New Roman"/>
          <w:sz w:val="24"/>
          <w:szCs w:val="24"/>
        </w:rPr>
      </w:pPr>
      <w:r w:rsidRPr="00642D69">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F0277" w:rsidRPr="00642D69" w:rsidRDefault="00DF0277" w:rsidP="00234A35">
      <w:pPr>
        <w:ind w:firstLine="708"/>
        <w:jc w:val="both"/>
        <w:rPr>
          <w:rFonts w:ascii="Times New Roman" w:hAnsi="Times New Roman" w:cs="Times New Roman"/>
          <w:b/>
          <w:sz w:val="24"/>
          <w:szCs w:val="24"/>
        </w:rPr>
      </w:pPr>
      <w:r w:rsidRPr="00642D69">
        <w:rPr>
          <w:rFonts w:ascii="Times New Roman" w:hAnsi="Times New Roman" w:cs="Times New Roman"/>
          <w:b/>
          <w:sz w:val="24"/>
          <w:szCs w:val="24"/>
        </w:rPr>
        <w:t xml:space="preserve">Предметные результаты освоения программы </w:t>
      </w:r>
      <w:r w:rsidRPr="00642D69">
        <w:rPr>
          <w:rFonts w:ascii="Times New Roman" w:hAnsi="Times New Roman" w:cs="Times New Roman"/>
          <w:b/>
          <w:sz w:val="24"/>
          <w:szCs w:val="24"/>
        </w:rPr>
        <w:t>по биологии к концу обучения в 8</w:t>
      </w:r>
      <w:r w:rsidRPr="00642D69">
        <w:rPr>
          <w:rFonts w:ascii="Times New Roman" w:hAnsi="Times New Roman" w:cs="Times New Roman"/>
          <w:b/>
          <w:sz w:val="24"/>
          <w:szCs w:val="24"/>
        </w:rPr>
        <w:t xml:space="preserve"> классе:</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приводить примеры вклада российских (в том числе И. 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проводить описание по внешнему виду (изображению), схемам общих признаков организма человека, уровней его организации:</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клетки, ткани, органы, системы органов, организм;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 различать биологически активные вещества (витамины, ферменты, гормоны), выявлять их роль в процессе обмена веществ и превращения энергии;</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характеризовать науки о человеке (антропологию, анатомию, физиологию, медицину,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гигиену, экологию человека, психологию) и их связи с другими науками и техникой;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lastRenderedPageBreak/>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приводить примеры вклада российских (в том числе И. 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сравнивать клетки разных тканей, групп тканей, органы, системы органов человека;</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процессы жизнедеятельности организма человека, делать выводы на основе сравнения;</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различать биологически активные вещества (витамины, ферменты, гормоны), выявлять их роль в процессе обмена веществ и превращения энергии;</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характеризовать биологические процессы: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применять биологические модели для выявления особенностей строения и функционирования органов и систем органов человека;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объяснять нейрогуморальную регуляцию процессов жизнедеятельности организма человека; 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выполнять практические и лабораторные работы по морфологии, анатомии, физиологии и поведению человека, в том числе работы с микроскопом с постоянными </w:t>
      </w:r>
      <w:r w:rsidRPr="00642D69">
        <w:rPr>
          <w:rFonts w:ascii="Times New Roman" w:hAnsi="Times New Roman" w:cs="Times New Roman"/>
          <w:sz w:val="24"/>
          <w:szCs w:val="24"/>
        </w:rPr>
        <w:lastRenderedPageBreak/>
        <w:t xml:space="preserve">(фиксированными) и временными микропрепаратами, исследовательские работы с использованием приборов и инструментов цифровой лаборатории;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решать качественные и количественные задачи, используя основные показатели здоровья человека, проводить расчёты и оценивать полученные значения;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 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 </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 </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620D5"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F0277" w:rsidRPr="00642D69" w:rsidRDefault="00DF0277" w:rsidP="00234A35">
      <w:pPr>
        <w:ind w:firstLine="708"/>
        <w:jc w:val="both"/>
        <w:rPr>
          <w:rFonts w:ascii="Times New Roman" w:hAnsi="Times New Roman" w:cs="Times New Roman"/>
          <w:sz w:val="24"/>
          <w:szCs w:val="24"/>
        </w:rPr>
      </w:pPr>
      <w:r w:rsidRPr="00642D69">
        <w:rPr>
          <w:rFonts w:ascii="Times New Roman" w:hAnsi="Times New Roman" w:cs="Times New Roman"/>
          <w:sz w:val="24"/>
          <w:szCs w:val="24"/>
        </w:rPr>
        <w:t xml:space="preserve"> 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F0277" w:rsidRPr="00642D69" w:rsidRDefault="00287E4C" w:rsidP="00234A35">
      <w:pPr>
        <w:ind w:firstLine="708"/>
        <w:jc w:val="both"/>
        <w:rPr>
          <w:rFonts w:ascii="Times New Roman" w:hAnsi="Times New Roman" w:cs="Times New Roman"/>
          <w:b/>
          <w:sz w:val="24"/>
          <w:szCs w:val="24"/>
        </w:rPr>
      </w:pPr>
      <w:r w:rsidRPr="00642D69">
        <w:rPr>
          <w:rFonts w:ascii="Times New Roman" w:hAnsi="Times New Roman" w:cs="Times New Roman"/>
          <w:b/>
          <w:sz w:val="24"/>
          <w:szCs w:val="24"/>
        </w:rPr>
        <w:t>Предметные результаты освоения программы по биологии к концу обучения в 9 классе:</w:t>
      </w:r>
    </w:p>
    <w:p w:rsidR="00287E4C" w:rsidRPr="00642D69" w:rsidRDefault="00F620D5" w:rsidP="00F620D5">
      <w:pPr>
        <w:pStyle w:val="a3"/>
        <w:tabs>
          <w:tab w:val="left" w:pos="426"/>
        </w:tabs>
        <w:spacing w:after="0" w:line="240" w:lineRule="atLeast"/>
        <w:ind w:left="0"/>
        <w:jc w:val="both"/>
        <w:rPr>
          <w:rFonts w:ascii="Times New Roman" w:hAnsi="Times New Roman" w:cs="Times New Roman"/>
          <w:sz w:val="24"/>
          <w:szCs w:val="24"/>
        </w:rPr>
      </w:pPr>
      <w:r>
        <w:rPr>
          <w:rFonts w:ascii="Times New Roman" w:hAnsi="Times New Roman" w:cs="Times New Roman"/>
          <w:sz w:val="24"/>
          <w:szCs w:val="24"/>
        </w:rPr>
        <w:tab/>
      </w:r>
      <w:r w:rsidR="00287E4C" w:rsidRPr="00642D69">
        <w:rPr>
          <w:rFonts w:ascii="Times New Roman" w:hAnsi="Times New Roman" w:cs="Times New Roman"/>
          <w:sz w:val="24"/>
          <w:szCs w:val="24"/>
        </w:rPr>
        <w:t>Формирование системы научных знаний о живой природе и закономерностях её развития,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w:t>
      </w:r>
    </w:p>
    <w:p w:rsidR="00287E4C" w:rsidRPr="00642D69" w:rsidRDefault="00F620D5" w:rsidP="00F620D5">
      <w:pPr>
        <w:pStyle w:val="a3"/>
        <w:tabs>
          <w:tab w:val="left" w:pos="426"/>
        </w:tabs>
        <w:spacing w:after="0" w:line="240" w:lineRule="atLeast"/>
        <w:ind w:left="0"/>
        <w:jc w:val="both"/>
        <w:rPr>
          <w:rFonts w:ascii="Times New Roman" w:hAnsi="Times New Roman" w:cs="Times New Roman"/>
          <w:sz w:val="24"/>
          <w:szCs w:val="24"/>
        </w:rPr>
      </w:pPr>
      <w:r>
        <w:rPr>
          <w:rFonts w:ascii="Times New Roman" w:hAnsi="Times New Roman" w:cs="Times New Roman"/>
          <w:sz w:val="24"/>
          <w:szCs w:val="24"/>
        </w:rPr>
        <w:tab/>
      </w:r>
      <w:r w:rsidR="00287E4C" w:rsidRPr="00642D69">
        <w:rPr>
          <w:rFonts w:ascii="Times New Roman" w:hAnsi="Times New Roman" w:cs="Times New Roman"/>
          <w:sz w:val="24"/>
          <w:szCs w:val="24"/>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w:t>
      </w:r>
      <w:proofErr w:type="spellStart"/>
      <w:r w:rsidR="00287E4C" w:rsidRPr="00642D69">
        <w:rPr>
          <w:rFonts w:ascii="Times New Roman" w:hAnsi="Times New Roman" w:cs="Times New Roman"/>
          <w:sz w:val="24"/>
          <w:szCs w:val="24"/>
        </w:rPr>
        <w:t>экосистемной</w:t>
      </w:r>
      <w:proofErr w:type="spellEnd"/>
      <w:r w:rsidR="00287E4C" w:rsidRPr="00642D69">
        <w:rPr>
          <w:rFonts w:ascii="Times New Roman" w:hAnsi="Times New Roman" w:cs="Times New Roman"/>
          <w:sz w:val="24"/>
          <w:szCs w:val="24"/>
        </w:rPr>
        <w:t xml:space="preserve"> организации жизни, о взаимосвязи живого и неживого в биосфере, наследственности и изменчивости организмов, овладение понятийном аппаратом биологии;</w:t>
      </w:r>
    </w:p>
    <w:p w:rsidR="00287E4C" w:rsidRPr="00642D69" w:rsidRDefault="00F620D5" w:rsidP="00F620D5">
      <w:pPr>
        <w:pStyle w:val="a3"/>
        <w:tabs>
          <w:tab w:val="left" w:pos="426"/>
        </w:tabs>
        <w:spacing w:after="0" w:line="240" w:lineRule="atLeast"/>
        <w:ind w:left="0"/>
        <w:jc w:val="both"/>
        <w:rPr>
          <w:rFonts w:ascii="Times New Roman" w:hAnsi="Times New Roman" w:cs="Times New Roman"/>
          <w:sz w:val="24"/>
          <w:szCs w:val="24"/>
        </w:rPr>
      </w:pPr>
      <w:r>
        <w:rPr>
          <w:rFonts w:ascii="Times New Roman" w:hAnsi="Times New Roman" w:cs="Times New Roman"/>
          <w:sz w:val="24"/>
          <w:szCs w:val="24"/>
        </w:rPr>
        <w:tab/>
      </w:r>
      <w:r w:rsidR="00287E4C" w:rsidRPr="00642D69">
        <w:rPr>
          <w:rFonts w:ascii="Times New Roman" w:hAnsi="Times New Roman" w:cs="Times New Roman"/>
          <w:sz w:val="24"/>
          <w:szCs w:val="24"/>
        </w:rPr>
        <w:t>Приобретение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 проведение экологического мониторинга в окружающей среде;</w:t>
      </w:r>
    </w:p>
    <w:p w:rsidR="00287E4C" w:rsidRPr="00642D69" w:rsidRDefault="00F620D5" w:rsidP="00F620D5">
      <w:pPr>
        <w:pStyle w:val="a3"/>
        <w:tabs>
          <w:tab w:val="left" w:pos="426"/>
        </w:tabs>
        <w:spacing w:after="0" w:line="240" w:lineRule="atLeast"/>
        <w:ind w:left="0"/>
        <w:jc w:val="both"/>
        <w:rPr>
          <w:rFonts w:ascii="Times New Roman" w:hAnsi="Times New Roman" w:cs="Times New Roman"/>
          <w:sz w:val="24"/>
          <w:szCs w:val="24"/>
        </w:rPr>
      </w:pPr>
      <w:r>
        <w:rPr>
          <w:rFonts w:ascii="Times New Roman" w:hAnsi="Times New Roman" w:cs="Times New Roman"/>
          <w:sz w:val="24"/>
          <w:szCs w:val="24"/>
        </w:rPr>
        <w:tab/>
      </w:r>
      <w:r w:rsidR="00287E4C" w:rsidRPr="00642D69">
        <w:rPr>
          <w:rFonts w:ascii="Times New Roman" w:hAnsi="Times New Roman" w:cs="Times New Roman"/>
          <w:sz w:val="24"/>
          <w:szCs w:val="24"/>
        </w:rPr>
        <w:t xml:space="preserve">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w:t>
      </w:r>
      <w:r w:rsidR="00287E4C" w:rsidRPr="00642D69">
        <w:rPr>
          <w:rFonts w:ascii="Times New Roman" w:hAnsi="Times New Roman" w:cs="Times New Roman"/>
          <w:sz w:val="24"/>
          <w:szCs w:val="24"/>
        </w:rPr>
        <w:lastRenderedPageBreak/>
        <w:t xml:space="preserve">целевые и смысловые установки в своих действиях и поступках по </w:t>
      </w:r>
      <w:proofErr w:type="gramStart"/>
      <w:r w:rsidR="00287E4C" w:rsidRPr="00642D69">
        <w:rPr>
          <w:rFonts w:ascii="Times New Roman" w:hAnsi="Times New Roman" w:cs="Times New Roman"/>
          <w:sz w:val="24"/>
          <w:szCs w:val="24"/>
        </w:rPr>
        <w:t>от ношению</w:t>
      </w:r>
      <w:proofErr w:type="gramEnd"/>
      <w:r w:rsidR="00287E4C" w:rsidRPr="00642D69">
        <w:rPr>
          <w:rFonts w:ascii="Times New Roman" w:hAnsi="Times New Roman" w:cs="Times New Roman"/>
          <w:sz w:val="24"/>
          <w:szCs w:val="24"/>
        </w:rPr>
        <w:t xml:space="preserve">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287E4C" w:rsidRPr="00642D69" w:rsidRDefault="00F620D5" w:rsidP="00F620D5">
      <w:pPr>
        <w:pStyle w:val="a3"/>
        <w:tabs>
          <w:tab w:val="left" w:pos="426"/>
        </w:tabs>
        <w:spacing w:after="0" w:line="240" w:lineRule="atLeast"/>
        <w:ind w:left="0"/>
        <w:jc w:val="both"/>
        <w:rPr>
          <w:rFonts w:ascii="Times New Roman" w:hAnsi="Times New Roman" w:cs="Times New Roman"/>
          <w:sz w:val="24"/>
          <w:szCs w:val="24"/>
        </w:rPr>
      </w:pPr>
      <w:r>
        <w:rPr>
          <w:rFonts w:ascii="Times New Roman" w:hAnsi="Times New Roman" w:cs="Times New Roman"/>
          <w:sz w:val="24"/>
          <w:szCs w:val="24"/>
        </w:rPr>
        <w:tab/>
      </w:r>
      <w:r w:rsidR="00287E4C" w:rsidRPr="00642D69">
        <w:rPr>
          <w:rFonts w:ascii="Times New Roman" w:hAnsi="Times New Roman" w:cs="Times New Roman"/>
          <w:sz w:val="24"/>
          <w:szCs w:val="24"/>
        </w:rPr>
        <w:t>Формирование представлений о значении биологических наук в решении проблем рационального природопользования, защиты здоровья людей в условиях быстрого изменения экологического качества окружающей среды;</w:t>
      </w:r>
    </w:p>
    <w:p w:rsidR="00287E4C" w:rsidRPr="00642D69" w:rsidRDefault="00F620D5" w:rsidP="00F620D5">
      <w:pPr>
        <w:pStyle w:val="a3"/>
        <w:tabs>
          <w:tab w:val="left" w:pos="426"/>
        </w:tabs>
        <w:spacing w:after="0" w:line="240" w:lineRule="atLeast"/>
        <w:ind w:left="0"/>
        <w:jc w:val="both"/>
        <w:rPr>
          <w:rFonts w:ascii="Times New Roman" w:hAnsi="Times New Roman" w:cs="Times New Roman"/>
          <w:sz w:val="24"/>
          <w:szCs w:val="24"/>
        </w:rPr>
      </w:pPr>
      <w:r>
        <w:rPr>
          <w:rFonts w:ascii="Times New Roman" w:hAnsi="Times New Roman" w:cs="Times New Roman"/>
          <w:sz w:val="24"/>
          <w:szCs w:val="24"/>
        </w:rPr>
        <w:tab/>
      </w:r>
      <w:r w:rsidR="00287E4C" w:rsidRPr="00642D69">
        <w:rPr>
          <w:rFonts w:ascii="Times New Roman" w:hAnsi="Times New Roman" w:cs="Times New Roman"/>
          <w:sz w:val="24"/>
          <w:szCs w:val="24"/>
        </w:rPr>
        <w:t>Освоение приёмов оказания первой помощи, рациональной организации охраны труда и отдыха, выращивания и размножения культурных растений и домашних животных, ухода за ними.</w:t>
      </w:r>
    </w:p>
    <w:p w:rsidR="000C1B4B" w:rsidRPr="00BD22B6" w:rsidRDefault="000C1B4B" w:rsidP="00BD22B6">
      <w:pPr>
        <w:pStyle w:val="a3"/>
        <w:rPr>
          <w:rFonts w:ascii="Times New Roman" w:hAnsi="Times New Roman" w:cs="Times New Roman"/>
          <w:b/>
          <w:sz w:val="28"/>
          <w:szCs w:val="28"/>
        </w:rPr>
      </w:pPr>
      <w:r w:rsidRPr="00BD22B6">
        <w:rPr>
          <w:rFonts w:ascii="Times New Roman" w:eastAsia="TimesNewRomanPS-BoldMT" w:hAnsi="Times New Roman" w:cs="Times New Roman"/>
          <w:b/>
          <w:color w:val="000000"/>
          <w:sz w:val="28"/>
          <w:szCs w:val="28"/>
          <w:lang w:eastAsia="zh-CN" w:bidi="ar"/>
        </w:rPr>
        <w:t>УЧЕБНО-МЕТОДИЧЕСКОЕ ОБЕСПЕЧЕНИЕ ОБРАЗОВАТЕЛЬНОГО ПРОЦЕССА</w:t>
      </w:r>
      <w:bookmarkStart w:id="1" w:name="_GoBack"/>
      <w:bookmarkEnd w:id="1"/>
    </w:p>
    <w:p w:rsidR="000C1B4B" w:rsidRPr="00BD22B6" w:rsidRDefault="000C1B4B" w:rsidP="00BD22B6">
      <w:pPr>
        <w:pStyle w:val="a3"/>
        <w:spacing w:after="0" w:line="240" w:lineRule="auto"/>
        <w:jc w:val="both"/>
        <w:rPr>
          <w:rFonts w:ascii="Times New Roman" w:eastAsia="Times New Roman" w:hAnsi="Times New Roman" w:cs="Times New Roman"/>
          <w:sz w:val="28"/>
          <w:szCs w:val="28"/>
          <w:lang w:eastAsia="ru-RU"/>
        </w:rPr>
      </w:pPr>
    </w:p>
    <w:p w:rsidR="000C1B4B" w:rsidRPr="00BD22B6" w:rsidRDefault="000C1B4B" w:rsidP="00BD22B6">
      <w:pPr>
        <w:spacing w:after="0" w:line="240" w:lineRule="auto"/>
        <w:ind w:firstLine="708"/>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Учебно-методическое обеспечение учебного процесса предусматривает использование УМК (учебно-методических комплектов) серии «Линия жизни» под редакцией В. В. Пасечника </w:t>
      </w:r>
    </w:p>
    <w:p w:rsidR="000C1B4B" w:rsidRPr="00BD22B6" w:rsidRDefault="000C1B4B" w:rsidP="00BD22B6">
      <w:pPr>
        <w:spacing w:after="0" w:line="240" w:lineRule="auto"/>
        <w:ind w:firstLine="708"/>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7 класс</w:t>
      </w:r>
    </w:p>
    <w:p w:rsidR="000C1B4B" w:rsidRPr="00BD22B6" w:rsidRDefault="000C1B4B" w:rsidP="00BD22B6">
      <w:pPr>
        <w:spacing w:after="0" w:line="240" w:lineRule="auto"/>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 В. В. Пасечник и др. Биология. 7 класс (учебник) </w:t>
      </w:r>
    </w:p>
    <w:p w:rsidR="000C1B4B" w:rsidRPr="00BD22B6" w:rsidRDefault="000C1B4B" w:rsidP="00BD22B6">
      <w:pPr>
        <w:spacing w:after="0" w:line="240" w:lineRule="auto"/>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 В. В. Пасечник и др. Биология. Поурочные разработки. </w:t>
      </w:r>
    </w:p>
    <w:p w:rsidR="000C1B4B" w:rsidRPr="00BD22B6" w:rsidRDefault="000C1B4B" w:rsidP="00BD22B6">
      <w:pPr>
        <w:spacing w:after="0" w:line="240" w:lineRule="auto"/>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7 класс (пособие для учителя) </w:t>
      </w:r>
    </w:p>
    <w:p w:rsidR="000C1B4B" w:rsidRPr="00BD22B6" w:rsidRDefault="000C1B4B" w:rsidP="00BD22B6">
      <w:pPr>
        <w:spacing w:after="0" w:line="240" w:lineRule="auto"/>
        <w:ind w:firstLine="708"/>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8класс</w:t>
      </w:r>
    </w:p>
    <w:p w:rsidR="000C1B4B" w:rsidRPr="00BD22B6" w:rsidRDefault="000C1B4B" w:rsidP="00BD22B6">
      <w:pPr>
        <w:spacing w:after="0" w:line="240" w:lineRule="auto"/>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 В. В. Пасечник и др. Биология. 8 класс (учебник) </w:t>
      </w:r>
    </w:p>
    <w:p w:rsidR="000C1B4B" w:rsidRPr="00BD22B6" w:rsidRDefault="000C1B4B" w:rsidP="00BD22B6">
      <w:pPr>
        <w:spacing w:after="0" w:line="240" w:lineRule="auto"/>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 В. В. Пасечник и др. Биология. Поурочные разработки. </w:t>
      </w:r>
    </w:p>
    <w:p w:rsidR="000C1B4B" w:rsidRPr="00BD22B6" w:rsidRDefault="000C1B4B" w:rsidP="00BD22B6">
      <w:pPr>
        <w:spacing w:after="0" w:line="240" w:lineRule="auto"/>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8 класс (пособие для учителя) </w:t>
      </w:r>
    </w:p>
    <w:p w:rsidR="000C1B4B" w:rsidRPr="00BD22B6" w:rsidRDefault="000C1B4B" w:rsidP="00BD22B6">
      <w:pPr>
        <w:spacing w:after="0" w:line="240" w:lineRule="auto"/>
        <w:ind w:firstLine="708"/>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9класс</w:t>
      </w:r>
    </w:p>
    <w:p w:rsidR="000C1B4B" w:rsidRPr="00BD22B6" w:rsidRDefault="000C1B4B" w:rsidP="00BD22B6">
      <w:pPr>
        <w:spacing w:after="0" w:line="240" w:lineRule="auto"/>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 В. В. Пасечник и др. Биология. 9 класс (учебник) </w:t>
      </w:r>
    </w:p>
    <w:p w:rsidR="000C1B4B" w:rsidRPr="00BD22B6" w:rsidRDefault="000C1B4B" w:rsidP="00BD22B6">
      <w:pPr>
        <w:spacing w:after="0" w:line="240" w:lineRule="auto"/>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 В. В. Пасечник и др. Биология. Поурочные разработки. </w:t>
      </w:r>
    </w:p>
    <w:p w:rsidR="000C1B4B" w:rsidRPr="00BD22B6" w:rsidRDefault="000C1B4B" w:rsidP="00BD22B6">
      <w:pPr>
        <w:spacing w:after="0" w:line="240" w:lineRule="auto"/>
        <w:jc w:val="both"/>
        <w:rPr>
          <w:rFonts w:ascii="Times New Roman" w:eastAsia="Times New Roman" w:hAnsi="Times New Roman" w:cs="Times New Roman"/>
          <w:sz w:val="28"/>
          <w:szCs w:val="28"/>
          <w:lang w:eastAsia="ru-RU"/>
        </w:rPr>
      </w:pPr>
      <w:r w:rsidRPr="00BD22B6">
        <w:rPr>
          <w:rFonts w:ascii="Times New Roman" w:eastAsia="Times New Roman" w:hAnsi="Times New Roman" w:cs="Times New Roman"/>
          <w:color w:val="000000"/>
          <w:sz w:val="28"/>
          <w:szCs w:val="28"/>
          <w:lang w:eastAsia="ru-RU"/>
        </w:rPr>
        <w:t xml:space="preserve">9 класс (пособие для учителя) </w:t>
      </w:r>
    </w:p>
    <w:p w:rsidR="000C1B4B" w:rsidRPr="00BD22B6" w:rsidRDefault="000C1B4B" w:rsidP="00BD22B6">
      <w:pPr>
        <w:pStyle w:val="a3"/>
        <w:jc w:val="both"/>
        <w:rPr>
          <w:rFonts w:ascii="Times New Roman" w:eastAsia="TimesNewRomanPS-BoldMT" w:hAnsi="Times New Roman" w:cs="Times New Roman"/>
          <w:b/>
          <w:bCs/>
          <w:color w:val="000000"/>
          <w:sz w:val="28"/>
          <w:szCs w:val="28"/>
          <w:lang w:eastAsia="zh-CN" w:bidi="ar"/>
        </w:rPr>
      </w:pPr>
    </w:p>
    <w:p w:rsidR="000C1B4B" w:rsidRPr="00BD22B6" w:rsidRDefault="000C1B4B" w:rsidP="00BD22B6">
      <w:pPr>
        <w:pStyle w:val="a3"/>
        <w:jc w:val="both"/>
        <w:rPr>
          <w:rFonts w:ascii="Times New Roman" w:hAnsi="Times New Roman" w:cs="Times New Roman"/>
          <w:b/>
          <w:sz w:val="28"/>
          <w:szCs w:val="28"/>
        </w:rPr>
      </w:pPr>
      <w:r w:rsidRPr="00BD22B6">
        <w:rPr>
          <w:rFonts w:ascii="Times New Roman" w:eastAsia="TimesNewRomanPS-BoldMT" w:hAnsi="Times New Roman" w:cs="Times New Roman"/>
          <w:b/>
          <w:color w:val="000000"/>
          <w:sz w:val="28"/>
          <w:szCs w:val="28"/>
          <w:lang w:eastAsia="zh-CN" w:bidi="ar"/>
        </w:rPr>
        <w:t>ЦИФРОВЫЕ ОБРАЗОВАТЕЛЬНЫЕ РЕСУРСЫ И РЕСУРСЫ СЕТИ ИНТЕРНЕТ</w:t>
      </w:r>
    </w:p>
    <w:p w:rsidR="000C1B4B" w:rsidRPr="00BD22B6" w:rsidRDefault="000C1B4B" w:rsidP="00BD22B6">
      <w:pPr>
        <w:spacing w:line="240" w:lineRule="auto"/>
        <w:jc w:val="both"/>
        <w:rPr>
          <w:rFonts w:ascii="Times New Roman" w:eastAsia="TimesNewRomanPS-BoldMT" w:hAnsi="Times New Roman" w:cs="Times New Roman"/>
          <w:color w:val="000000"/>
          <w:sz w:val="28"/>
          <w:szCs w:val="28"/>
          <w:lang w:eastAsia="zh-CN" w:bidi="ar"/>
        </w:rPr>
      </w:pPr>
      <w:r w:rsidRPr="00BD22B6">
        <w:rPr>
          <w:rFonts w:ascii="Times New Roman" w:eastAsia="TimesNewRomanPS-BoldMT" w:hAnsi="Times New Roman" w:cs="Times New Roman"/>
          <w:color w:val="000000"/>
          <w:sz w:val="28"/>
          <w:szCs w:val="28"/>
          <w:lang w:eastAsia="zh-CN" w:bidi="ar"/>
        </w:rPr>
        <w:t xml:space="preserve">7 КЛАСС </w:t>
      </w:r>
    </w:p>
    <w:p w:rsidR="000C1B4B" w:rsidRPr="00BD22B6" w:rsidRDefault="000C1B4B" w:rsidP="00BD22B6">
      <w:pPr>
        <w:spacing w:line="240" w:lineRule="auto"/>
        <w:jc w:val="both"/>
        <w:rPr>
          <w:rFonts w:ascii="Times New Roman" w:hAnsi="Times New Roman" w:cs="Times New Roman"/>
          <w:sz w:val="28"/>
          <w:szCs w:val="28"/>
        </w:rPr>
      </w:pPr>
      <w:r w:rsidRPr="00BD22B6">
        <w:rPr>
          <w:rFonts w:ascii="Times New Roman" w:eastAsia="SimSun" w:hAnsi="Times New Roman" w:cs="Times New Roman"/>
          <w:color w:val="000000"/>
          <w:sz w:val="28"/>
          <w:szCs w:val="28"/>
          <w:lang w:eastAsia="zh-CN" w:bidi="ar"/>
        </w:rPr>
        <w:t xml:space="preserve">1. https://uchi.ru </w:t>
      </w:r>
    </w:p>
    <w:p w:rsidR="000C1B4B" w:rsidRPr="00BD22B6" w:rsidRDefault="000C1B4B" w:rsidP="00BD22B6">
      <w:pPr>
        <w:spacing w:line="240" w:lineRule="auto"/>
        <w:jc w:val="both"/>
        <w:rPr>
          <w:rFonts w:ascii="Times New Roman" w:hAnsi="Times New Roman" w:cs="Times New Roman"/>
          <w:sz w:val="28"/>
          <w:szCs w:val="28"/>
        </w:rPr>
      </w:pPr>
      <w:r w:rsidRPr="00BD22B6">
        <w:rPr>
          <w:rFonts w:ascii="Times New Roman" w:eastAsia="SimSun" w:hAnsi="Times New Roman" w:cs="Times New Roman"/>
          <w:color w:val="000000"/>
          <w:sz w:val="28"/>
          <w:szCs w:val="28"/>
          <w:lang w:eastAsia="zh-CN" w:bidi="ar"/>
        </w:rPr>
        <w:t xml:space="preserve">2. https://resh.edu.ru </w:t>
      </w:r>
    </w:p>
    <w:p w:rsidR="000C1B4B" w:rsidRPr="00BD22B6" w:rsidRDefault="000C1B4B" w:rsidP="00BD22B6">
      <w:pPr>
        <w:spacing w:line="240" w:lineRule="auto"/>
        <w:jc w:val="both"/>
        <w:rPr>
          <w:rFonts w:ascii="Times New Roman" w:hAnsi="Times New Roman" w:cs="Times New Roman"/>
          <w:sz w:val="28"/>
          <w:szCs w:val="28"/>
        </w:rPr>
      </w:pPr>
      <w:r w:rsidRPr="00BD22B6">
        <w:rPr>
          <w:rFonts w:ascii="Times New Roman" w:hAnsi="Times New Roman" w:cs="Times New Roman"/>
          <w:sz w:val="28"/>
          <w:szCs w:val="28"/>
        </w:rPr>
        <w:t>3.https://biblioteka-tsok</w:t>
      </w:r>
    </w:p>
    <w:p w:rsidR="000C1B4B" w:rsidRPr="00BD22B6" w:rsidRDefault="000C1B4B" w:rsidP="00BD22B6">
      <w:pPr>
        <w:spacing w:line="240" w:lineRule="auto"/>
        <w:jc w:val="both"/>
        <w:rPr>
          <w:rFonts w:ascii="Times New Roman" w:eastAsia="TimesNewRomanPS-BoldMT" w:hAnsi="Times New Roman" w:cs="Times New Roman"/>
          <w:color w:val="000000"/>
          <w:sz w:val="28"/>
          <w:szCs w:val="28"/>
          <w:lang w:eastAsia="zh-CN" w:bidi="ar"/>
        </w:rPr>
      </w:pPr>
      <w:r w:rsidRPr="00BD22B6">
        <w:rPr>
          <w:rFonts w:ascii="Times New Roman" w:eastAsia="TimesNewRomanPS-BoldMT" w:hAnsi="Times New Roman" w:cs="Times New Roman"/>
          <w:color w:val="000000"/>
          <w:sz w:val="28"/>
          <w:szCs w:val="28"/>
          <w:lang w:eastAsia="zh-CN" w:bidi="ar"/>
        </w:rPr>
        <w:t xml:space="preserve">8 КЛАСС </w:t>
      </w:r>
    </w:p>
    <w:p w:rsidR="000C1B4B" w:rsidRPr="00BD22B6" w:rsidRDefault="000C1B4B" w:rsidP="00BD22B6">
      <w:pPr>
        <w:spacing w:line="240" w:lineRule="auto"/>
        <w:jc w:val="both"/>
        <w:rPr>
          <w:rFonts w:ascii="Times New Roman" w:hAnsi="Times New Roman" w:cs="Times New Roman"/>
          <w:sz w:val="28"/>
          <w:szCs w:val="28"/>
        </w:rPr>
      </w:pPr>
      <w:r w:rsidRPr="00BD22B6">
        <w:rPr>
          <w:rFonts w:ascii="Times New Roman" w:eastAsia="SimSun" w:hAnsi="Times New Roman" w:cs="Times New Roman"/>
          <w:color w:val="000000"/>
          <w:sz w:val="28"/>
          <w:szCs w:val="28"/>
          <w:lang w:eastAsia="zh-CN" w:bidi="ar"/>
        </w:rPr>
        <w:t xml:space="preserve">1. https://uchi.ru </w:t>
      </w:r>
    </w:p>
    <w:p w:rsidR="000C1B4B" w:rsidRPr="00BD22B6" w:rsidRDefault="000C1B4B" w:rsidP="00BD22B6">
      <w:pPr>
        <w:spacing w:line="240" w:lineRule="auto"/>
        <w:jc w:val="both"/>
        <w:rPr>
          <w:rFonts w:ascii="Times New Roman" w:hAnsi="Times New Roman" w:cs="Times New Roman"/>
          <w:sz w:val="28"/>
          <w:szCs w:val="28"/>
        </w:rPr>
      </w:pPr>
      <w:r w:rsidRPr="00BD22B6">
        <w:rPr>
          <w:rFonts w:ascii="Times New Roman" w:eastAsia="SimSun" w:hAnsi="Times New Roman" w:cs="Times New Roman"/>
          <w:color w:val="000000"/>
          <w:sz w:val="28"/>
          <w:szCs w:val="28"/>
          <w:lang w:eastAsia="zh-CN" w:bidi="ar"/>
        </w:rPr>
        <w:t xml:space="preserve">2. https://resh.edu.ru </w:t>
      </w:r>
    </w:p>
    <w:p w:rsidR="000C1B4B" w:rsidRPr="00BD22B6" w:rsidRDefault="000C1B4B" w:rsidP="00BD22B6">
      <w:pPr>
        <w:spacing w:line="240" w:lineRule="auto"/>
        <w:jc w:val="both"/>
        <w:rPr>
          <w:rFonts w:ascii="Times New Roman" w:hAnsi="Times New Roman" w:cs="Times New Roman"/>
          <w:sz w:val="28"/>
          <w:szCs w:val="28"/>
        </w:rPr>
      </w:pPr>
      <w:r w:rsidRPr="00BD22B6">
        <w:rPr>
          <w:rFonts w:ascii="Times New Roman" w:hAnsi="Times New Roman" w:cs="Times New Roman"/>
          <w:sz w:val="28"/>
          <w:szCs w:val="28"/>
        </w:rPr>
        <w:t>3.https://biblioteka-tsok</w:t>
      </w:r>
    </w:p>
    <w:p w:rsidR="000C1B4B" w:rsidRPr="00BD22B6" w:rsidRDefault="000C1B4B" w:rsidP="00BD22B6">
      <w:pPr>
        <w:spacing w:line="240" w:lineRule="auto"/>
        <w:jc w:val="both"/>
        <w:rPr>
          <w:rFonts w:ascii="Times New Roman" w:eastAsia="TimesNewRomanPS-BoldMT" w:hAnsi="Times New Roman" w:cs="Times New Roman"/>
          <w:b/>
          <w:bCs/>
          <w:color w:val="000000"/>
          <w:sz w:val="28"/>
          <w:szCs w:val="28"/>
          <w:lang w:val="en-US" w:eastAsia="zh-CN" w:bidi="ar"/>
        </w:rPr>
      </w:pPr>
      <w:proofErr w:type="gramStart"/>
      <w:r w:rsidRPr="00BD22B6">
        <w:rPr>
          <w:rFonts w:ascii="Times New Roman" w:eastAsia="TimesNewRomanPS-BoldMT" w:hAnsi="Times New Roman" w:cs="Times New Roman"/>
          <w:b/>
          <w:bCs/>
          <w:color w:val="000000"/>
          <w:sz w:val="28"/>
          <w:szCs w:val="28"/>
          <w:lang w:val="en-US" w:eastAsia="zh-CN" w:bidi="ar"/>
        </w:rPr>
        <w:t>9</w:t>
      </w:r>
      <w:proofErr w:type="gramEnd"/>
      <w:r w:rsidRPr="00BD22B6">
        <w:rPr>
          <w:rFonts w:ascii="Times New Roman" w:eastAsia="TimesNewRomanPS-BoldMT" w:hAnsi="Times New Roman" w:cs="Times New Roman"/>
          <w:b/>
          <w:bCs/>
          <w:color w:val="000000"/>
          <w:sz w:val="28"/>
          <w:szCs w:val="28"/>
          <w:lang w:val="en-US" w:eastAsia="zh-CN" w:bidi="ar"/>
        </w:rPr>
        <w:t xml:space="preserve"> </w:t>
      </w:r>
      <w:r w:rsidRPr="00BD22B6">
        <w:rPr>
          <w:rFonts w:ascii="Times New Roman" w:eastAsia="TimesNewRomanPS-BoldMT" w:hAnsi="Times New Roman" w:cs="Times New Roman"/>
          <w:b/>
          <w:bCs/>
          <w:color w:val="000000"/>
          <w:sz w:val="28"/>
          <w:szCs w:val="28"/>
          <w:lang w:eastAsia="zh-CN" w:bidi="ar"/>
        </w:rPr>
        <w:t>КЛАСС</w:t>
      </w:r>
      <w:r w:rsidRPr="00BD22B6">
        <w:rPr>
          <w:rFonts w:ascii="Times New Roman" w:eastAsia="TimesNewRomanPS-BoldMT" w:hAnsi="Times New Roman" w:cs="Times New Roman"/>
          <w:b/>
          <w:bCs/>
          <w:color w:val="000000"/>
          <w:sz w:val="28"/>
          <w:szCs w:val="28"/>
          <w:lang w:val="en-US" w:eastAsia="zh-CN" w:bidi="ar"/>
        </w:rPr>
        <w:t xml:space="preserve"> </w:t>
      </w:r>
    </w:p>
    <w:p w:rsidR="000C1B4B" w:rsidRPr="00BD22B6" w:rsidRDefault="000C1B4B" w:rsidP="00BD22B6">
      <w:pPr>
        <w:spacing w:line="240" w:lineRule="auto"/>
        <w:jc w:val="both"/>
        <w:rPr>
          <w:rFonts w:ascii="Times New Roman" w:hAnsi="Times New Roman" w:cs="Times New Roman"/>
          <w:sz w:val="28"/>
          <w:szCs w:val="28"/>
          <w:lang w:val="en-US"/>
        </w:rPr>
      </w:pPr>
      <w:r w:rsidRPr="00BD22B6">
        <w:rPr>
          <w:rFonts w:ascii="Times New Roman" w:eastAsia="SimSun" w:hAnsi="Times New Roman" w:cs="Times New Roman"/>
          <w:color w:val="000000"/>
          <w:sz w:val="28"/>
          <w:szCs w:val="28"/>
          <w:lang w:val="en-US" w:eastAsia="zh-CN" w:bidi="ar"/>
        </w:rPr>
        <w:t xml:space="preserve">1. https://uchi.ru </w:t>
      </w:r>
    </w:p>
    <w:p w:rsidR="000C1B4B" w:rsidRPr="00BD22B6" w:rsidRDefault="000C1B4B" w:rsidP="00BD22B6">
      <w:pPr>
        <w:spacing w:line="240" w:lineRule="auto"/>
        <w:jc w:val="both"/>
        <w:rPr>
          <w:rFonts w:ascii="Times New Roman" w:hAnsi="Times New Roman" w:cs="Times New Roman"/>
          <w:sz w:val="28"/>
          <w:szCs w:val="28"/>
          <w:lang w:val="en-US"/>
        </w:rPr>
      </w:pPr>
      <w:r w:rsidRPr="00BD22B6">
        <w:rPr>
          <w:rFonts w:ascii="Times New Roman" w:eastAsia="SimSun" w:hAnsi="Times New Roman" w:cs="Times New Roman"/>
          <w:color w:val="000000"/>
          <w:sz w:val="28"/>
          <w:szCs w:val="28"/>
          <w:lang w:val="en-US" w:eastAsia="zh-CN" w:bidi="ar"/>
        </w:rPr>
        <w:lastRenderedPageBreak/>
        <w:t xml:space="preserve">2. </w:t>
      </w:r>
      <w:r w:rsidR="00BD22B6" w:rsidRPr="00BD22B6">
        <w:rPr>
          <w:rFonts w:ascii="Times New Roman" w:eastAsia="SimSun" w:hAnsi="Times New Roman" w:cs="Times New Roman"/>
          <w:color w:val="000000"/>
          <w:sz w:val="28"/>
          <w:szCs w:val="28"/>
          <w:lang w:val="en-US" w:eastAsia="zh-CN" w:bidi="ar"/>
        </w:rPr>
        <w:t>htt</w:t>
      </w:r>
      <w:r w:rsidRPr="00BD22B6">
        <w:rPr>
          <w:rFonts w:ascii="Times New Roman" w:eastAsia="SimSun" w:hAnsi="Times New Roman" w:cs="Times New Roman"/>
          <w:color w:val="000000"/>
          <w:sz w:val="28"/>
          <w:szCs w:val="28"/>
          <w:lang w:val="en-US" w:eastAsia="zh-CN" w:bidi="ar"/>
        </w:rPr>
        <w:t xml:space="preserve">s://resh.edu.ru </w:t>
      </w:r>
    </w:p>
    <w:p w:rsidR="000C1B4B" w:rsidRPr="00BD22B6" w:rsidRDefault="000C1B4B" w:rsidP="00BD22B6">
      <w:pPr>
        <w:spacing w:line="240" w:lineRule="auto"/>
        <w:jc w:val="both"/>
        <w:rPr>
          <w:rFonts w:ascii="Times New Roman" w:hAnsi="Times New Roman" w:cs="Times New Roman"/>
          <w:sz w:val="28"/>
          <w:szCs w:val="28"/>
        </w:rPr>
      </w:pPr>
      <w:r w:rsidRPr="00BD22B6">
        <w:rPr>
          <w:rFonts w:ascii="Times New Roman" w:hAnsi="Times New Roman" w:cs="Times New Roman"/>
          <w:sz w:val="28"/>
          <w:szCs w:val="28"/>
        </w:rPr>
        <w:t>3.https://biblioteka-tsok</w:t>
      </w:r>
    </w:p>
    <w:p w:rsidR="000C1B4B" w:rsidRPr="00BD22B6" w:rsidRDefault="000C1B4B" w:rsidP="00BD22B6">
      <w:pPr>
        <w:jc w:val="both"/>
        <w:rPr>
          <w:rFonts w:ascii="Times New Roman" w:hAnsi="Times New Roman" w:cs="Times New Roman"/>
          <w:sz w:val="28"/>
          <w:szCs w:val="28"/>
        </w:rPr>
      </w:pPr>
      <w:r w:rsidRPr="00BD22B6">
        <w:rPr>
          <w:rStyle w:val="c2"/>
          <w:rFonts w:ascii="Times New Roman" w:hAnsi="Times New Roman" w:cs="Times New Roman"/>
          <w:b/>
          <w:bCs/>
          <w:color w:val="000000"/>
          <w:sz w:val="28"/>
          <w:szCs w:val="28"/>
        </w:rPr>
        <w:t>Описание учебно-методического и материального-технического обеспечения образовательного процесса.</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Кабинет биологии включает оборудование, рабочие места для учащихся и учителя, технические и мультимедийные средства обучения, компьютер, устройства для хранения учебного оборудования.</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Оборудование кабинета классифицировано по разделам курса, видам пособий, частоте его использования. Учебное оборудование по биологии включает:</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 натуральные объекты (живые и препарированные растения и животные, их части, органы, микропрепараты, скелеты и их части,</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коллекции, гербарии);</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 приборы и лабораторное оборудование (оптические приборы, посуда и принадлежности);</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 средства на печатной основе (демонстрационные печатные таблицы, дидактический материал);</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 муляжи и модели (объемные, рельефные);</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 экранно-звуковые средства обучения (видеофильмы), в том числе пособия на новых информационных носителях (компакт-диски, электронные пособия и пр.);</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 технические средства обучения — проекционную аппаратуру (мультимедийный проектор, компьютер);  </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 учебно-методическую литературу для учителя и учащихся (определители, справочные материалы, обучающие задания, контрольно-диагностические тесты).</w:t>
      </w:r>
    </w:p>
    <w:p w:rsidR="000C1B4B" w:rsidRPr="00BD22B6" w:rsidRDefault="000C1B4B" w:rsidP="00BD22B6">
      <w:pPr>
        <w:ind w:firstLine="708"/>
        <w:jc w:val="both"/>
        <w:rPr>
          <w:rFonts w:ascii="Times New Roman" w:hAnsi="Times New Roman" w:cs="Times New Roman"/>
          <w:sz w:val="28"/>
          <w:szCs w:val="28"/>
        </w:rPr>
      </w:pPr>
      <w:r w:rsidRPr="00BD22B6">
        <w:rPr>
          <w:rStyle w:val="c2"/>
          <w:rFonts w:ascii="Times New Roman" w:hAnsi="Times New Roman" w:cs="Times New Roman"/>
          <w:b/>
          <w:bCs/>
          <w:color w:val="000000"/>
          <w:sz w:val="28"/>
          <w:szCs w:val="28"/>
        </w:rPr>
        <w:t>Учебники Федерального перечня, в которых реализована данная программа.</w:t>
      </w:r>
    </w:p>
    <w:p w:rsidR="000C1B4B" w:rsidRPr="00BD22B6" w:rsidRDefault="000C1B4B" w:rsidP="00BD22B6">
      <w:pPr>
        <w:ind w:firstLine="708"/>
        <w:jc w:val="both"/>
        <w:rPr>
          <w:rFonts w:ascii="Times New Roman" w:hAnsi="Times New Roman" w:cs="Times New Roman"/>
          <w:sz w:val="28"/>
          <w:szCs w:val="28"/>
        </w:rPr>
      </w:pPr>
      <w:r w:rsidRPr="00BD22B6">
        <w:rPr>
          <w:rStyle w:val="c2"/>
          <w:rFonts w:ascii="Times New Roman" w:hAnsi="Times New Roman" w:cs="Times New Roman"/>
          <w:b/>
          <w:bCs/>
          <w:color w:val="000000"/>
          <w:sz w:val="28"/>
          <w:szCs w:val="28"/>
        </w:rPr>
        <w:t>Лабораторный инструментарий </w:t>
      </w:r>
      <w:r w:rsidRPr="00BD22B6">
        <w:rPr>
          <w:rStyle w:val="c10"/>
          <w:rFonts w:ascii="Times New Roman" w:hAnsi="Times New Roman" w:cs="Times New Roman"/>
          <w:color w:val="000000"/>
          <w:sz w:val="28"/>
          <w:szCs w:val="28"/>
        </w:rPr>
        <w:t>необходим как для урочных занятий, так и для проведения наблюдений и исследований в природе, постановки и выполнения опытов, в целом — для реализации научных методов изучения живых организмов.</w:t>
      </w:r>
    </w:p>
    <w:p w:rsidR="000C1B4B" w:rsidRPr="00BD22B6" w:rsidRDefault="000C1B4B" w:rsidP="00BD22B6">
      <w:pPr>
        <w:ind w:firstLine="708"/>
        <w:jc w:val="both"/>
        <w:rPr>
          <w:rFonts w:ascii="Times New Roman" w:hAnsi="Times New Roman" w:cs="Times New Roman"/>
          <w:sz w:val="28"/>
          <w:szCs w:val="28"/>
        </w:rPr>
      </w:pPr>
      <w:r w:rsidRPr="00BD22B6">
        <w:rPr>
          <w:rStyle w:val="c2"/>
          <w:rFonts w:ascii="Times New Roman" w:hAnsi="Times New Roman" w:cs="Times New Roman"/>
          <w:b/>
          <w:bCs/>
          <w:color w:val="000000"/>
          <w:sz w:val="28"/>
          <w:szCs w:val="28"/>
        </w:rPr>
        <w:t>Натуральные объекты </w:t>
      </w:r>
      <w:r w:rsidRPr="00BD22B6">
        <w:rPr>
          <w:rStyle w:val="c10"/>
          <w:rFonts w:ascii="Times New Roman" w:hAnsi="Times New Roman" w:cs="Times New Roman"/>
          <w:color w:val="000000"/>
          <w:sz w:val="28"/>
          <w:szCs w:val="28"/>
        </w:rPr>
        <w:t>используются как при изучении нового материала, так и при проведении исследовательских работ, подготовке проектов, обобщении и систематизации,</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lastRenderedPageBreak/>
        <w:t>построении выводов с учётом выполненных наблюдений. Живые объекты следует содержать в соответствии с санитарно-гигиеническими требованиями и правилами техники безопасности.</w:t>
      </w:r>
    </w:p>
    <w:p w:rsidR="000C1B4B" w:rsidRPr="00BD22B6" w:rsidRDefault="000C1B4B" w:rsidP="00BD22B6">
      <w:pPr>
        <w:ind w:firstLine="708"/>
        <w:jc w:val="both"/>
        <w:rPr>
          <w:rFonts w:ascii="Times New Roman" w:hAnsi="Times New Roman" w:cs="Times New Roman"/>
          <w:sz w:val="28"/>
          <w:szCs w:val="28"/>
        </w:rPr>
      </w:pPr>
      <w:r w:rsidRPr="00BD22B6">
        <w:rPr>
          <w:rStyle w:val="c2"/>
          <w:rFonts w:ascii="Times New Roman" w:hAnsi="Times New Roman" w:cs="Times New Roman"/>
          <w:b/>
          <w:bCs/>
          <w:color w:val="000000"/>
          <w:sz w:val="28"/>
          <w:szCs w:val="28"/>
        </w:rPr>
        <w:t>Учебные модели </w:t>
      </w:r>
      <w:r w:rsidRPr="00BD22B6">
        <w:rPr>
          <w:rStyle w:val="c10"/>
          <w:rFonts w:ascii="Times New Roman" w:hAnsi="Times New Roman" w:cs="Times New Roman"/>
          <w:color w:val="000000"/>
          <w:sz w:val="28"/>
          <w:szCs w:val="28"/>
        </w:rPr>
        <w:t>служат для демонстрации структуры и взаимосвязей различных биологических систем и для реализации моделирования как процесса изучения и познания, развивающего активность и творческие способности обучающихся.</w:t>
      </w:r>
    </w:p>
    <w:p w:rsidR="000C1B4B" w:rsidRPr="00BD22B6" w:rsidRDefault="000C1B4B" w:rsidP="00BD22B6">
      <w:pPr>
        <w:ind w:firstLine="708"/>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В комплект </w:t>
      </w:r>
      <w:r w:rsidRPr="00BD22B6">
        <w:rPr>
          <w:rStyle w:val="c2"/>
          <w:rFonts w:ascii="Times New Roman" w:hAnsi="Times New Roman" w:cs="Times New Roman"/>
          <w:b/>
          <w:bCs/>
          <w:color w:val="000000"/>
          <w:sz w:val="28"/>
          <w:szCs w:val="28"/>
        </w:rPr>
        <w:t>технических и информационно-коммуникативных средств обучения </w:t>
      </w:r>
      <w:r w:rsidRPr="00BD22B6">
        <w:rPr>
          <w:rStyle w:val="c10"/>
          <w:rFonts w:ascii="Times New Roman" w:hAnsi="Times New Roman" w:cs="Times New Roman"/>
          <w:color w:val="000000"/>
          <w:sz w:val="28"/>
          <w:szCs w:val="28"/>
        </w:rPr>
        <w:t>входят: аппаратура для записей</w:t>
      </w:r>
      <w:r w:rsidR="00BD22B6" w:rsidRPr="00BD22B6">
        <w:rPr>
          <w:rStyle w:val="c10"/>
          <w:rFonts w:ascii="Times New Roman" w:hAnsi="Times New Roman" w:cs="Times New Roman"/>
          <w:color w:val="000000"/>
          <w:sz w:val="28"/>
          <w:szCs w:val="28"/>
        </w:rPr>
        <w:t xml:space="preserve"> </w:t>
      </w:r>
      <w:r w:rsidRPr="00BD22B6">
        <w:rPr>
          <w:rStyle w:val="c10"/>
          <w:rFonts w:ascii="Times New Roman" w:hAnsi="Times New Roman" w:cs="Times New Roman"/>
          <w:color w:val="000000"/>
          <w:sz w:val="28"/>
          <w:szCs w:val="28"/>
        </w:rPr>
        <w:t>и воспроизведения аудио- и видеоинформации, компьютер,</w:t>
      </w:r>
      <w:r w:rsidR="00BD22B6" w:rsidRPr="00BD22B6">
        <w:rPr>
          <w:rFonts w:ascii="Times New Roman" w:hAnsi="Times New Roman" w:cs="Times New Roman"/>
          <w:sz w:val="28"/>
          <w:szCs w:val="28"/>
        </w:rPr>
        <w:t xml:space="preserve"> </w:t>
      </w:r>
      <w:r w:rsidRPr="00BD22B6">
        <w:rPr>
          <w:rStyle w:val="c10"/>
          <w:rFonts w:ascii="Times New Roman" w:hAnsi="Times New Roman" w:cs="Times New Roman"/>
          <w:color w:val="000000"/>
          <w:sz w:val="28"/>
          <w:szCs w:val="28"/>
        </w:rPr>
        <w:t>мультимедиа</w:t>
      </w:r>
      <w:r w:rsidR="00BD22B6" w:rsidRPr="00BD22B6">
        <w:rPr>
          <w:rStyle w:val="c10"/>
          <w:rFonts w:ascii="Times New Roman" w:hAnsi="Times New Roman" w:cs="Times New Roman"/>
          <w:color w:val="000000"/>
          <w:sz w:val="28"/>
          <w:szCs w:val="28"/>
        </w:rPr>
        <w:t xml:space="preserve"> </w:t>
      </w:r>
      <w:r w:rsidRPr="00BD22B6">
        <w:rPr>
          <w:rStyle w:val="c10"/>
          <w:rFonts w:ascii="Times New Roman" w:hAnsi="Times New Roman" w:cs="Times New Roman"/>
          <w:color w:val="000000"/>
          <w:sz w:val="28"/>
          <w:szCs w:val="28"/>
        </w:rPr>
        <w:t>проектор, интерактивная доска, коллекция медиа</w:t>
      </w:r>
      <w:r w:rsidR="00BD22B6" w:rsidRPr="00BD22B6">
        <w:rPr>
          <w:rStyle w:val="c10"/>
          <w:rFonts w:ascii="Times New Roman" w:hAnsi="Times New Roman" w:cs="Times New Roman"/>
          <w:color w:val="000000"/>
          <w:sz w:val="28"/>
          <w:szCs w:val="28"/>
        </w:rPr>
        <w:t xml:space="preserve"> </w:t>
      </w:r>
      <w:r w:rsidRPr="00BD22B6">
        <w:rPr>
          <w:rStyle w:val="c10"/>
          <w:rFonts w:ascii="Times New Roman" w:hAnsi="Times New Roman" w:cs="Times New Roman"/>
          <w:color w:val="000000"/>
          <w:sz w:val="28"/>
          <w:szCs w:val="28"/>
        </w:rPr>
        <w:t>ресурсов, электронные приложения к учебникам, обучающие программы, выход в Интернет. Использование экранно-звуковых и электронных средств обучения позволяет активизировать деятельность обучающихся, получать более высокие качественные результаты обучения; формировать ИКТ- компетентность, способствующую успешности в учебной деятельности: при подготовке к ЕГЭ обеспечивать самостоятельность в овладении содержанием курса биологии, формировании универсальных учебных действий, по строении индивидуальной образовательной программы.</w:t>
      </w:r>
    </w:p>
    <w:p w:rsidR="000C1B4B" w:rsidRPr="00BD22B6" w:rsidRDefault="000C1B4B" w:rsidP="00BD22B6">
      <w:pPr>
        <w:ind w:firstLine="708"/>
        <w:jc w:val="both"/>
        <w:rPr>
          <w:rFonts w:ascii="Times New Roman" w:hAnsi="Times New Roman" w:cs="Times New Roman"/>
          <w:sz w:val="28"/>
          <w:szCs w:val="28"/>
        </w:rPr>
      </w:pPr>
      <w:r w:rsidRPr="00BD22B6">
        <w:rPr>
          <w:rStyle w:val="c2"/>
          <w:rFonts w:ascii="Times New Roman" w:hAnsi="Times New Roman" w:cs="Times New Roman"/>
          <w:b/>
          <w:bCs/>
          <w:color w:val="000000"/>
          <w:sz w:val="28"/>
          <w:szCs w:val="28"/>
        </w:rPr>
        <w:t>Комплекты печатных демонстрационных пособий</w:t>
      </w:r>
    </w:p>
    <w:p w:rsidR="000C1B4B" w:rsidRPr="00BD22B6" w:rsidRDefault="000C1B4B" w:rsidP="00BD22B6">
      <w:pPr>
        <w:jc w:val="both"/>
        <w:rPr>
          <w:rStyle w:val="c10"/>
          <w:rFonts w:ascii="Times New Roman" w:hAnsi="Times New Roman" w:cs="Times New Roman"/>
          <w:sz w:val="28"/>
          <w:szCs w:val="28"/>
        </w:rPr>
      </w:pPr>
      <w:r w:rsidRPr="00BD22B6">
        <w:rPr>
          <w:rStyle w:val="c10"/>
          <w:rFonts w:ascii="Times New Roman" w:hAnsi="Times New Roman" w:cs="Times New Roman"/>
          <w:color w:val="000000"/>
          <w:sz w:val="28"/>
          <w:szCs w:val="28"/>
        </w:rPr>
        <w:t>(таблицы, транспаранты, портреты выдающихся учёных-биологов) по всем разделам школьной биологии находят широкое применение в обучении биологии. Картотека с заданиями для индивидуального обучения, организации самостоятельных работ обучающихся, проведения контрольных работ может быть использована как учителем, так и обучающимися в ходе самостоятельной подготовки к итоговой проверке и самопроверке знаний по изученному курсу. Использование наглядных учебных пособий, технических</w:t>
      </w:r>
      <w:r w:rsidR="00BD22B6" w:rsidRPr="00BD22B6">
        <w:rPr>
          <w:rFonts w:ascii="Times New Roman" w:hAnsi="Times New Roman" w:cs="Times New Roman"/>
          <w:sz w:val="28"/>
          <w:szCs w:val="28"/>
        </w:rPr>
        <w:t xml:space="preserve"> </w:t>
      </w:r>
      <w:r w:rsidRPr="00BD22B6">
        <w:rPr>
          <w:rStyle w:val="c10"/>
          <w:rFonts w:ascii="Times New Roman" w:hAnsi="Times New Roman" w:cs="Times New Roman"/>
          <w:color w:val="000000"/>
          <w:sz w:val="28"/>
          <w:szCs w:val="28"/>
        </w:rPr>
        <w:t>средств осуществляется комплексно, что позволяет реализовать обще</w:t>
      </w:r>
      <w:r w:rsidR="00BD22B6" w:rsidRPr="00BD22B6">
        <w:rPr>
          <w:rStyle w:val="c10"/>
          <w:rFonts w:ascii="Times New Roman" w:hAnsi="Times New Roman" w:cs="Times New Roman"/>
          <w:color w:val="000000"/>
          <w:sz w:val="28"/>
          <w:szCs w:val="28"/>
        </w:rPr>
        <w:t xml:space="preserve"> </w:t>
      </w:r>
      <w:r w:rsidRPr="00BD22B6">
        <w:rPr>
          <w:rStyle w:val="c10"/>
          <w:rFonts w:ascii="Times New Roman" w:hAnsi="Times New Roman" w:cs="Times New Roman"/>
          <w:color w:val="000000"/>
          <w:sz w:val="28"/>
          <w:szCs w:val="28"/>
        </w:rPr>
        <w:t xml:space="preserve">дидактические принципы наглядности и доступности, достигать поставленных целей и задач, планируемых результатов освоения основных образовательных программ. </w:t>
      </w:r>
    </w:p>
    <w:p w:rsidR="000C1B4B" w:rsidRPr="00BD22B6" w:rsidRDefault="000C1B4B" w:rsidP="00BD22B6">
      <w:pPr>
        <w:pStyle w:val="a3"/>
        <w:shd w:val="clear" w:color="auto" w:fill="FFFFFF"/>
        <w:spacing w:after="0"/>
        <w:jc w:val="both"/>
        <w:rPr>
          <w:rFonts w:ascii="Times New Roman" w:hAnsi="Times New Roman" w:cs="Times New Roman"/>
          <w:b/>
          <w:color w:val="000000"/>
          <w:sz w:val="28"/>
          <w:szCs w:val="28"/>
        </w:rPr>
      </w:pPr>
      <w:r w:rsidRPr="00BD22B6">
        <w:rPr>
          <w:rStyle w:val="c10"/>
          <w:rFonts w:ascii="Times New Roman" w:hAnsi="Times New Roman" w:cs="Times New Roman"/>
          <w:b/>
          <w:color w:val="000000"/>
          <w:sz w:val="28"/>
          <w:szCs w:val="28"/>
        </w:rPr>
        <w:t>Примерный перечень оснащения</w:t>
      </w:r>
      <w:r w:rsidR="00BD22B6" w:rsidRPr="00BD22B6">
        <w:rPr>
          <w:rStyle w:val="c10"/>
          <w:rFonts w:ascii="Times New Roman" w:hAnsi="Times New Roman" w:cs="Times New Roman"/>
          <w:b/>
          <w:color w:val="000000"/>
          <w:sz w:val="28"/>
          <w:szCs w:val="28"/>
        </w:rPr>
        <w:t xml:space="preserve"> кабинета биологии </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Натуральные объекты</w:t>
      </w:r>
    </w:p>
    <w:p w:rsidR="000C1B4B" w:rsidRPr="00BD22B6" w:rsidRDefault="000C1B4B" w:rsidP="00BD22B6">
      <w:pPr>
        <w:jc w:val="both"/>
        <w:rPr>
          <w:rFonts w:ascii="Times New Roman" w:hAnsi="Times New Roman" w:cs="Times New Roman"/>
          <w:sz w:val="28"/>
          <w:szCs w:val="28"/>
        </w:rPr>
      </w:pPr>
      <w:r w:rsidRPr="00BD22B6">
        <w:rPr>
          <w:rStyle w:val="c2"/>
          <w:rFonts w:ascii="Times New Roman" w:hAnsi="Times New Roman" w:cs="Times New Roman"/>
          <w:b/>
          <w:bCs/>
          <w:i/>
          <w:iCs/>
          <w:color w:val="000000"/>
          <w:sz w:val="28"/>
          <w:szCs w:val="28"/>
        </w:rPr>
        <w:t>Гербарии</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Основные группы растений</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Сельскохозяйственные растения</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Растительные сообщества</w:t>
      </w:r>
    </w:p>
    <w:p w:rsidR="000C1B4B" w:rsidRPr="00BD22B6" w:rsidRDefault="000C1B4B" w:rsidP="00BD22B6">
      <w:pPr>
        <w:jc w:val="both"/>
        <w:rPr>
          <w:rFonts w:ascii="Times New Roman" w:hAnsi="Times New Roman" w:cs="Times New Roman"/>
          <w:sz w:val="28"/>
          <w:szCs w:val="28"/>
        </w:rPr>
      </w:pPr>
      <w:r w:rsidRPr="00BD22B6">
        <w:rPr>
          <w:rStyle w:val="c2"/>
          <w:rFonts w:ascii="Times New Roman" w:hAnsi="Times New Roman" w:cs="Times New Roman"/>
          <w:b/>
          <w:bCs/>
          <w:i/>
          <w:iCs/>
          <w:color w:val="000000"/>
          <w:sz w:val="28"/>
          <w:szCs w:val="28"/>
        </w:rPr>
        <w:t>Коллекции</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lastRenderedPageBreak/>
        <w:t>Голосеменные растения</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Семена и плоды</w:t>
      </w:r>
    </w:p>
    <w:p w:rsidR="000C1B4B" w:rsidRPr="00BD22B6" w:rsidRDefault="000C1B4B" w:rsidP="00BD22B6">
      <w:pPr>
        <w:jc w:val="both"/>
        <w:rPr>
          <w:rFonts w:ascii="Times New Roman" w:hAnsi="Times New Roman" w:cs="Times New Roman"/>
          <w:sz w:val="28"/>
          <w:szCs w:val="28"/>
        </w:rPr>
      </w:pPr>
      <w:r w:rsidRPr="00BD22B6">
        <w:rPr>
          <w:rStyle w:val="c2"/>
          <w:rFonts w:ascii="Times New Roman" w:hAnsi="Times New Roman" w:cs="Times New Roman"/>
          <w:b/>
          <w:bCs/>
          <w:i/>
          <w:iCs/>
          <w:color w:val="000000"/>
          <w:sz w:val="28"/>
          <w:szCs w:val="28"/>
        </w:rPr>
        <w:t xml:space="preserve">Натуральные </w:t>
      </w:r>
      <w:proofErr w:type="gramStart"/>
      <w:r w:rsidRPr="00BD22B6">
        <w:rPr>
          <w:rStyle w:val="c2"/>
          <w:rFonts w:ascii="Times New Roman" w:hAnsi="Times New Roman" w:cs="Times New Roman"/>
          <w:b/>
          <w:bCs/>
          <w:i/>
          <w:iCs/>
          <w:color w:val="000000"/>
          <w:sz w:val="28"/>
          <w:szCs w:val="28"/>
        </w:rPr>
        <w:t>объекты  позвоночных</w:t>
      </w:r>
      <w:proofErr w:type="gramEnd"/>
      <w:r w:rsidRPr="00BD22B6">
        <w:rPr>
          <w:rStyle w:val="c2"/>
          <w:rFonts w:ascii="Times New Roman" w:hAnsi="Times New Roman" w:cs="Times New Roman"/>
          <w:b/>
          <w:bCs/>
          <w:i/>
          <w:iCs/>
          <w:color w:val="000000"/>
          <w:sz w:val="28"/>
          <w:szCs w:val="28"/>
        </w:rPr>
        <w:t xml:space="preserve"> животных</w:t>
      </w:r>
    </w:p>
    <w:p w:rsidR="000C1B4B" w:rsidRPr="00BD22B6" w:rsidRDefault="000C1B4B" w:rsidP="00BD22B6">
      <w:pPr>
        <w:jc w:val="both"/>
        <w:rPr>
          <w:rFonts w:ascii="Times New Roman" w:hAnsi="Times New Roman" w:cs="Times New Roman"/>
          <w:sz w:val="28"/>
          <w:szCs w:val="28"/>
        </w:rPr>
      </w:pPr>
      <w:r w:rsidRPr="00BD22B6">
        <w:rPr>
          <w:rStyle w:val="c2"/>
          <w:rFonts w:ascii="Times New Roman" w:hAnsi="Times New Roman" w:cs="Times New Roman"/>
          <w:b/>
          <w:bCs/>
          <w:i/>
          <w:iCs/>
          <w:color w:val="000000"/>
          <w:sz w:val="28"/>
          <w:szCs w:val="28"/>
        </w:rPr>
        <w:t>0</w:t>
      </w:r>
      <w:r w:rsidRPr="00BD22B6">
        <w:rPr>
          <w:rStyle w:val="c2"/>
          <w:rFonts w:ascii="Times New Roman" w:hAnsi="Times New Roman" w:cs="Times New Roman"/>
          <w:b/>
          <w:bCs/>
          <w:i/>
          <w:iCs/>
          <w:color w:val="000000"/>
          <w:sz w:val="28"/>
          <w:szCs w:val="28"/>
        </w:rPr>
        <w:t>Комплекты микропрепаратов</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Зоология</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Анатомия</w:t>
      </w:r>
    </w:p>
    <w:p w:rsidR="000C1B4B" w:rsidRPr="00BD22B6" w:rsidRDefault="000C1B4B" w:rsidP="00BD22B6">
      <w:pPr>
        <w:jc w:val="both"/>
        <w:rPr>
          <w:rFonts w:ascii="Times New Roman" w:hAnsi="Times New Roman" w:cs="Times New Roman"/>
          <w:b/>
          <w:sz w:val="28"/>
          <w:szCs w:val="28"/>
        </w:rPr>
      </w:pPr>
      <w:r w:rsidRPr="00BD22B6">
        <w:rPr>
          <w:rStyle w:val="c10"/>
          <w:rFonts w:ascii="Times New Roman" w:hAnsi="Times New Roman" w:cs="Times New Roman"/>
          <w:b/>
          <w:color w:val="000000"/>
          <w:sz w:val="28"/>
          <w:szCs w:val="28"/>
        </w:rPr>
        <w:t>Печатные пособия</w:t>
      </w:r>
    </w:p>
    <w:p w:rsidR="000C1B4B" w:rsidRPr="00BD22B6" w:rsidRDefault="000C1B4B" w:rsidP="00BD22B6">
      <w:pPr>
        <w:jc w:val="both"/>
        <w:rPr>
          <w:rFonts w:ascii="Times New Roman" w:hAnsi="Times New Roman" w:cs="Times New Roman"/>
          <w:sz w:val="28"/>
          <w:szCs w:val="28"/>
        </w:rPr>
      </w:pPr>
      <w:r w:rsidRPr="00BD22B6">
        <w:rPr>
          <w:rStyle w:val="c2"/>
          <w:rFonts w:ascii="Times New Roman" w:hAnsi="Times New Roman" w:cs="Times New Roman"/>
          <w:b/>
          <w:bCs/>
          <w:i/>
          <w:iCs/>
          <w:color w:val="000000"/>
          <w:sz w:val="28"/>
          <w:szCs w:val="28"/>
        </w:rPr>
        <w:t>Демонстрационные</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Комплект таблиц «Зоология 1. Беспозвоночные»</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Комплект таблиц «Зоология 2. Позвоночные»</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Комплект таблиц «Человек и его здоровье 1. Уровни организации человеческого организма»</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Комплект таблиц «Человек и его здоровье 2. Регуляторные системы»</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Портреты биологов</w:t>
      </w:r>
    </w:p>
    <w:p w:rsidR="000C1B4B" w:rsidRPr="00BD22B6" w:rsidRDefault="000C1B4B" w:rsidP="00BD22B6">
      <w:pPr>
        <w:jc w:val="both"/>
        <w:rPr>
          <w:rFonts w:ascii="Times New Roman" w:hAnsi="Times New Roman" w:cs="Times New Roman"/>
          <w:sz w:val="28"/>
          <w:szCs w:val="28"/>
        </w:rPr>
      </w:pPr>
      <w:r w:rsidRPr="00BD22B6">
        <w:rPr>
          <w:rStyle w:val="c2"/>
          <w:rFonts w:ascii="Times New Roman" w:hAnsi="Times New Roman" w:cs="Times New Roman"/>
          <w:b/>
          <w:bCs/>
          <w:i/>
          <w:iCs/>
          <w:color w:val="000000"/>
          <w:sz w:val="28"/>
          <w:szCs w:val="28"/>
        </w:rPr>
        <w:t>Раздаточные</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Комплект таблиц «Разнообразие животных. Птицы»</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Комплект таблиц «Разнообразие животных. Млекопитающие»</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Комплект таблиц «Биосфера — глобальная экосистема.</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Вмешательство человека»</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Комплект таблиц «Экосистема — экологическая единица окружающей среды»</w:t>
      </w:r>
    </w:p>
    <w:p w:rsidR="000C1B4B" w:rsidRPr="00BD22B6" w:rsidRDefault="000C1B4B" w:rsidP="00BD22B6">
      <w:pPr>
        <w:jc w:val="both"/>
        <w:rPr>
          <w:rFonts w:ascii="Times New Roman" w:hAnsi="Times New Roman" w:cs="Times New Roman"/>
          <w:sz w:val="28"/>
          <w:szCs w:val="28"/>
        </w:rPr>
      </w:pPr>
      <w:r w:rsidRPr="00BD22B6">
        <w:rPr>
          <w:rStyle w:val="c2"/>
          <w:rFonts w:ascii="Times New Roman" w:hAnsi="Times New Roman" w:cs="Times New Roman"/>
          <w:b/>
          <w:bCs/>
          <w:i/>
          <w:iCs/>
          <w:color w:val="000000"/>
          <w:sz w:val="28"/>
          <w:szCs w:val="28"/>
        </w:rPr>
        <w:t>Дидактические материалы</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Раздел «Животные» 7</w:t>
      </w:r>
      <w:r w:rsidRPr="00BD22B6">
        <w:rPr>
          <w:rStyle w:val="c10"/>
          <w:rFonts w:ascii="Times New Roman" w:hAnsi="Times New Roman" w:cs="Times New Roman"/>
          <w:color w:val="000000"/>
          <w:sz w:val="28"/>
          <w:szCs w:val="28"/>
        </w:rPr>
        <w:t xml:space="preserve"> класс</w:t>
      </w:r>
    </w:p>
    <w:p w:rsidR="000C1B4B" w:rsidRPr="00BD22B6" w:rsidRDefault="000C1B4B" w:rsidP="00BD22B6">
      <w:pPr>
        <w:jc w:val="both"/>
        <w:rPr>
          <w:rFonts w:ascii="Times New Roman" w:hAnsi="Times New Roman" w:cs="Times New Roman"/>
          <w:sz w:val="28"/>
          <w:szCs w:val="28"/>
        </w:rPr>
      </w:pPr>
      <w:r w:rsidRPr="00BD22B6">
        <w:rPr>
          <w:rStyle w:val="c10"/>
          <w:rFonts w:ascii="Times New Roman" w:hAnsi="Times New Roman" w:cs="Times New Roman"/>
          <w:color w:val="000000"/>
          <w:sz w:val="28"/>
          <w:szCs w:val="28"/>
        </w:rPr>
        <w:t>Раздел «Человек» 8</w:t>
      </w:r>
      <w:r w:rsidRPr="00BD22B6">
        <w:rPr>
          <w:rStyle w:val="c10"/>
          <w:rFonts w:ascii="Times New Roman" w:hAnsi="Times New Roman" w:cs="Times New Roman"/>
          <w:color w:val="000000"/>
          <w:sz w:val="28"/>
          <w:szCs w:val="28"/>
        </w:rPr>
        <w:t xml:space="preserve"> класс</w:t>
      </w:r>
    </w:p>
    <w:p w:rsidR="000C1B4B" w:rsidRPr="00BD22B6" w:rsidRDefault="000C1B4B" w:rsidP="00BD22B6">
      <w:pPr>
        <w:jc w:val="both"/>
        <w:rPr>
          <w:rStyle w:val="c10"/>
          <w:rFonts w:ascii="Times New Roman" w:hAnsi="Times New Roman" w:cs="Times New Roman"/>
          <w:color w:val="000000"/>
          <w:sz w:val="28"/>
          <w:szCs w:val="28"/>
        </w:rPr>
      </w:pPr>
      <w:r w:rsidRPr="00BD22B6">
        <w:rPr>
          <w:rStyle w:val="c10"/>
          <w:rFonts w:ascii="Times New Roman" w:hAnsi="Times New Roman" w:cs="Times New Roman"/>
          <w:color w:val="000000"/>
          <w:sz w:val="28"/>
          <w:szCs w:val="28"/>
        </w:rPr>
        <w:t>Раздел «Общие биологические закономерности» 9 класс</w:t>
      </w:r>
    </w:p>
    <w:p w:rsidR="00DF0277" w:rsidRPr="00DF0277" w:rsidRDefault="00DF0277" w:rsidP="00BD22B6">
      <w:pPr>
        <w:rPr>
          <w:b/>
          <w:sz w:val="24"/>
          <w:szCs w:val="24"/>
        </w:rPr>
      </w:pPr>
    </w:p>
    <w:sectPr w:rsidR="00DF0277" w:rsidRPr="00DF0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BoldMT">
    <w:altName w:val="Segoe Print"/>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65220"/>
    <w:multiLevelType w:val="multilevel"/>
    <w:tmpl w:val="03365220"/>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 w15:restartNumberingAfterBreak="0">
    <w:nsid w:val="08182026"/>
    <w:multiLevelType w:val="multilevel"/>
    <w:tmpl w:val="081820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135826"/>
    <w:multiLevelType w:val="multilevel"/>
    <w:tmpl w:val="C84C9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207000"/>
    <w:multiLevelType w:val="multilevel"/>
    <w:tmpl w:val="EE389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DE2173"/>
    <w:multiLevelType w:val="multilevel"/>
    <w:tmpl w:val="E6CCB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D748E0"/>
    <w:multiLevelType w:val="multilevel"/>
    <w:tmpl w:val="1CE6E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4D117B"/>
    <w:multiLevelType w:val="multilevel"/>
    <w:tmpl w:val="78B43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BF72EA"/>
    <w:multiLevelType w:val="multilevel"/>
    <w:tmpl w:val="BA029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0829D2"/>
    <w:multiLevelType w:val="multilevel"/>
    <w:tmpl w:val="458C7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8A188A"/>
    <w:multiLevelType w:val="multilevel"/>
    <w:tmpl w:val="2F08A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256983"/>
    <w:multiLevelType w:val="multilevel"/>
    <w:tmpl w:val="468E3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8B6BC0"/>
    <w:multiLevelType w:val="multilevel"/>
    <w:tmpl w:val="F3522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E657EB"/>
    <w:multiLevelType w:val="multilevel"/>
    <w:tmpl w:val="34005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783F10"/>
    <w:multiLevelType w:val="multilevel"/>
    <w:tmpl w:val="2CA2B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130609"/>
    <w:multiLevelType w:val="multilevel"/>
    <w:tmpl w:val="540EF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5991522"/>
    <w:multiLevelType w:val="multilevel"/>
    <w:tmpl w:val="C9C4F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EC192A"/>
    <w:multiLevelType w:val="multilevel"/>
    <w:tmpl w:val="14521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FA33AF"/>
    <w:multiLevelType w:val="multilevel"/>
    <w:tmpl w:val="12022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E1B6AEF"/>
    <w:multiLevelType w:val="multilevel"/>
    <w:tmpl w:val="27C07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515123"/>
    <w:multiLevelType w:val="multilevel"/>
    <w:tmpl w:val="FC388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8438BA"/>
    <w:multiLevelType w:val="multilevel"/>
    <w:tmpl w:val="F4004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29364F"/>
    <w:multiLevelType w:val="multilevel"/>
    <w:tmpl w:val="6F29364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5CC57E3"/>
    <w:multiLevelType w:val="multilevel"/>
    <w:tmpl w:val="CD40A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DE2C0A"/>
    <w:multiLevelType w:val="multilevel"/>
    <w:tmpl w:val="8EBC5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0"/>
  </w:num>
  <w:num w:numId="3">
    <w:abstractNumId w:val="1"/>
  </w:num>
  <w:num w:numId="4">
    <w:abstractNumId w:val="4"/>
  </w:num>
  <w:num w:numId="5">
    <w:abstractNumId w:val="2"/>
  </w:num>
  <w:num w:numId="6">
    <w:abstractNumId w:val="12"/>
  </w:num>
  <w:num w:numId="7">
    <w:abstractNumId w:val="6"/>
  </w:num>
  <w:num w:numId="8">
    <w:abstractNumId w:val="14"/>
  </w:num>
  <w:num w:numId="9">
    <w:abstractNumId w:val="7"/>
  </w:num>
  <w:num w:numId="10">
    <w:abstractNumId w:val="9"/>
  </w:num>
  <w:num w:numId="11">
    <w:abstractNumId w:val="22"/>
  </w:num>
  <w:num w:numId="12">
    <w:abstractNumId w:val="5"/>
  </w:num>
  <w:num w:numId="13">
    <w:abstractNumId w:val="19"/>
  </w:num>
  <w:num w:numId="14">
    <w:abstractNumId w:val="23"/>
  </w:num>
  <w:num w:numId="15">
    <w:abstractNumId w:val="8"/>
  </w:num>
  <w:num w:numId="16">
    <w:abstractNumId w:val="10"/>
  </w:num>
  <w:num w:numId="17">
    <w:abstractNumId w:val="16"/>
  </w:num>
  <w:num w:numId="18">
    <w:abstractNumId w:val="17"/>
  </w:num>
  <w:num w:numId="19">
    <w:abstractNumId w:val="3"/>
  </w:num>
  <w:num w:numId="20">
    <w:abstractNumId w:val="11"/>
  </w:num>
  <w:num w:numId="21">
    <w:abstractNumId w:val="20"/>
  </w:num>
  <w:num w:numId="22">
    <w:abstractNumId w:val="15"/>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C11"/>
    <w:rsid w:val="000C1B4B"/>
    <w:rsid w:val="001034CE"/>
    <w:rsid w:val="00234A35"/>
    <w:rsid w:val="00287E4C"/>
    <w:rsid w:val="003326EC"/>
    <w:rsid w:val="00485B53"/>
    <w:rsid w:val="00516BBD"/>
    <w:rsid w:val="005B2959"/>
    <w:rsid w:val="005C5457"/>
    <w:rsid w:val="00626C90"/>
    <w:rsid w:val="00642D69"/>
    <w:rsid w:val="00777C98"/>
    <w:rsid w:val="00B86C38"/>
    <w:rsid w:val="00BD22B6"/>
    <w:rsid w:val="00BE755F"/>
    <w:rsid w:val="00D03CAD"/>
    <w:rsid w:val="00D24D94"/>
    <w:rsid w:val="00D54FE2"/>
    <w:rsid w:val="00DF0277"/>
    <w:rsid w:val="00E441FD"/>
    <w:rsid w:val="00EA4E3F"/>
    <w:rsid w:val="00ED7C11"/>
    <w:rsid w:val="00F62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8AC872-E910-4F41-9DE2-A8DFAE8B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F0277"/>
    <w:pPr>
      <w:ind w:left="720"/>
      <w:contextualSpacing/>
    </w:pPr>
  </w:style>
  <w:style w:type="character" w:customStyle="1" w:styleId="a4">
    <w:name w:val="Абзац списка Знак"/>
    <w:link w:val="a3"/>
    <w:uiPriority w:val="34"/>
    <w:locked/>
    <w:rsid w:val="00287E4C"/>
  </w:style>
  <w:style w:type="paragraph" w:customStyle="1" w:styleId="Default">
    <w:name w:val="Default"/>
    <w:rsid w:val="00BE75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odytext2">
    <w:name w:val="Body text (2)_"/>
    <w:basedOn w:val="a0"/>
    <w:link w:val="Bodytext20"/>
    <w:rsid w:val="00D24D94"/>
    <w:rPr>
      <w:rFonts w:eastAsia="Times New Roman"/>
      <w:shd w:val="clear" w:color="auto" w:fill="FFFFFF"/>
    </w:rPr>
  </w:style>
  <w:style w:type="paragraph" w:customStyle="1" w:styleId="Bodytext20">
    <w:name w:val="Body text (2)"/>
    <w:basedOn w:val="a"/>
    <w:link w:val="Bodytext2"/>
    <w:rsid w:val="00D24D94"/>
    <w:pPr>
      <w:widowControl w:val="0"/>
      <w:shd w:val="clear" w:color="auto" w:fill="FFFFFF"/>
      <w:spacing w:before="180" w:after="180" w:line="274" w:lineRule="exact"/>
      <w:ind w:hanging="420"/>
      <w:jc w:val="both"/>
    </w:pPr>
    <w:rPr>
      <w:rFonts w:eastAsia="Times New Roman"/>
    </w:rPr>
  </w:style>
  <w:style w:type="character" w:customStyle="1" w:styleId="Heading4">
    <w:name w:val="Heading #4_"/>
    <w:basedOn w:val="a0"/>
    <w:link w:val="Heading40"/>
    <w:rsid w:val="00D24D94"/>
    <w:rPr>
      <w:rFonts w:eastAsia="Times New Roman"/>
      <w:b/>
      <w:bCs/>
      <w:shd w:val="clear" w:color="auto" w:fill="FFFFFF"/>
    </w:rPr>
  </w:style>
  <w:style w:type="paragraph" w:customStyle="1" w:styleId="Heading40">
    <w:name w:val="Heading #4"/>
    <w:basedOn w:val="a"/>
    <w:link w:val="Heading4"/>
    <w:rsid w:val="00D24D94"/>
    <w:pPr>
      <w:widowControl w:val="0"/>
      <w:shd w:val="clear" w:color="auto" w:fill="FFFFFF"/>
      <w:spacing w:after="360" w:line="0" w:lineRule="atLeast"/>
      <w:ind w:hanging="680"/>
      <w:jc w:val="center"/>
      <w:outlineLvl w:val="3"/>
    </w:pPr>
    <w:rPr>
      <w:rFonts w:eastAsia="Times New Roman"/>
      <w:b/>
      <w:bCs/>
    </w:rPr>
  </w:style>
  <w:style w:type="character" w:customStyle="1" w:styleId="Heading4NotBold">
    <w:name w:val="Heading #4 + Not Bold"/>
    <w:basedOn w:val="Heading4"/>
    <w:rsid w:val="00D24D94"/>
    <w:rPr>
      <w:rFonts w:eastAsia="Times New Roman"/>
      <w:b/>
      <w:bCs/>
      <w:color w:val="000000"/>
      <w:spacing w:val="0"/>
      <w:w w:val="100"/>
      <w:position w:val="0"/>
      <w:sz w:val="24"/>
      <w:szCs w:val="24"/>
      <w:u w:val="none"/>
      <w:shd w:val="clear" w:color="auto" w:fill="FFFFFF"/>
      <w:lang w:val="ru-RU" w:eastAsia="ru-RU" w:bidi="ru-RU"/>
    </w:rPr>
  </w:style>
  <w:style w:type="character" w:customStyle="1" w:styleId="Bodytext2Bold">
    <w:name w:val="Body text (2) + Bold"/>
    <w:basedOn w:val="Bodytext2"/>
    <w:rsid w:val="00777C98"/>
    <w:rPr>
      <w:rFonts w:eastAsia="Times New Roman"/>
      <w:b/>
      <w:bCs/>
      <w:color w:val="000000"/>
      <w:spacing w:val="0"/>
      <w:w w:val="100"/>
      <w:position w:val="0"/>
      <w:sz w:val="24"/>
      <w:szCs w:val="24"/>
      <w:shd w:val="clear" w:color="auto" w:fill="FFFFFF"/>
      <w:lang w:val="ru-RU" w:eastAsia="ru-RU" w:bidi="ru-RU"/>
    </w:rPr>
  </w:style>
  <w:style w:type="character" w:customStyle="1" w:styleId="Bodytext2BoldItalic">
    <w:name w:val="Body text (2) + Bold;Italic"/>
    <w:basedOn w:val="Bodytext2"/>
    <w:rsid w:val="00777C98"/>
    <w:rPr>
      <w:rFonts w:eastAsia="Times New Roman"/>
      <w:b/>
      <w:bCs/>
      <w:i/>
      <w:iCs/>
      <w:color w:val="000000"/>
      <w:spacing w:val="0"/>
      <w:w w:val="100"/>
      <w:position w:val="0"/>
      <w:sz w:val="24"/>
      <w:szCs w:val="24"/>
      <w:u w:val="none"/>
      <w:shd w:val="clear" w:color="auto" w:fill="FFFFFF"/>
      <w:lang w:val="ru-RU" w:eastAsia="ru-RU" w:bidi="ru-RU"/>
    </w:rPr>
  </w:style>
  <w:style w:type="paragraph" w:customStyle="1" w:styleId="c19">
    <w:name w:val="c19"/>
    <w:basedOn w:val="a"/>
    <w:rsid w:val="00485B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85B53"/>
  </w:style>
  <w:style w:type="paragraph" w:customStyle="1" w:styleId="c5">
    <w:name w:val="c5"/>
    <w:basedOn w:val="a"/>
    <w:rsid w:val="00485B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85B53"/>
  </w:style>
  <w:style w:type="character" w:customStyle="1" w:styleId="c8">
    <w:name w:val="c8"/>
    <w:basedOn w:val="a0"/>
    <w:rsid w:val="00485B53"/>
  </w:style>
  <w:style w:type="paragraph" w:styleId="a5">
    <w:name w:val="Normal (Web)"/>
    <w:basedOn w:val="a"/>
    <w:uiPriority w:val="99"/>
    <w:semiHidden/>
    <w:unhideWhenUsed/>
    <w:rsid w:val="001034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0C1B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C1B4B"/>
  </w:style>
  <w:style w:type="paragraph" w:customStyle="1" w:styleId="c61">
    <w:name w:val="c61"/>
    <w:basedOn w:val="a"/>
    <w:rsid w:val="000C1B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0C1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153753">
      <w:bodyDiv w:val="1"/>
      <w:marLeft w:val="0"/>
      <w:marRight w:val="0"/>
      <w:marTop w:val="0"/>
      <w:marBottom w:val="0"/>
      <w:divBdr>
        <w:top w:val="none" w:sz="0" w:space="0" w:color="auto"/>
        <w:left w:val="none" w:sz="0" w:space="0" w:color="auto"/>
        <w:bottom w:val="none" w:sz="0" w:space="0" w:color="auto"/>
        <w:right w:val="none" w:sz="0" w:space="0" w:color="auto"/>
      </w:divBdr>
    </w:div>
    <w:div w:id="1450395831">
      <w:bodyDiv w:val="1"/>
      <w:marLeft w:val="0"/>
      <w:marRight w:val="0"/>
      <w:marTop w:val="0"/>
      <w:marBottom w:val="0"/>
      <w:divBdr>
        <w:top w:val="none" w:sz="0" w:space="0" w:color="auto"/>
        <w:left w:val="none" w:sz="0" w:space="0" w:color="auto"/>
        <w:bottom w:val="none" w:sz="0" w:space="0" w:color="auto"/>
        <w:right w:val="none" w:sz="0" w:space="0" w:color="auto"/>
      </w:divBdr>
    </w:div>
    <w:div w:id="1797791711">
      <w:bodyDiv w:val="1"/>
      <w:marLeft w:val="0"/>
      <w:marRight w:val="0"/>
      <w:marTop w:val="0"/>
      <w:marBottom w:val="0"/>
      <w:divBdr>
        <w:top w:val="none" w:sz="0" w:space="0" w:color="auto"/>
        <w:left w:val="none" w:sz="0" w:space="0" w:color="auto"/>
        <w:bottom w:val="none" w:sz="0" w:space="0" w:color="auto"/>
        <w:right w:val="none" w:sz="0" w:space="0" w:color="auto"/>
      </w:divBdr>
    </w:div>
    <w:div w:id="1864318043">
      <w:bodyDiv w:val="1"/>
      <w:marLeft w:val="0"/>
      <w:marRight w:val="0"/>
      <w:marTop w:val="0"/>
      <w:marBottom w:val="0"/>
      <w:divBdr>
        <w:top w:val="none" w:sz="0" w:space="0" w:color="auto"/>
        <w:left w:val="none" w:sz="0" w:space="0" w:color="auto"/>
        <w:bottom w:val="none" w:sz="0" w:space="0" w:color="auto"/>
        <w:right w:val="none" w:sz="0" w:space="0" w:color="auto"/>
      </w:divBdr>
    </w:div>
    <w:div w:id="210013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26</Pages>
  <Words>9507</Words>
  <Characters>54193</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MyPC</cp:lastModifiedBy>
  <cp:revision>3</cp:revision>
  <dcterms:created xsi:type="dcterms:W3CDTF">2023-09-25T21:07:00Z</dcterms:created>
  <dcterms:modified xsi:type="dcterms:W3CDTF">2023-09-27T21:23:00Z</dcterms:modified>
</cp:coreProperties>
</file>